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58E6E">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kern w:val="0"/>
          <w:sz w:val="44"/>
          <w:szCs w:val="44"/>
          <w14:textFill>
            <w14:solidFill>
              <w14:schemeClr w14:val="tx1"/>
            </w14:solidFill>
          </w14:textFill>
        </w:rPr>
        <w:t>年深圳市农业发展专项资金（渔业类）</w:t>
      </w:r>
    </w:p>
    <w:p w14:paraId="1FC90755">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项目申报指南（</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重点龙头企业发展方向</w:t>
      </w:r>
      <w:r>
        <w:rPr>
          <w:rFonts w:hint="eastAsia" w:ascii="方正小标宋简体" w:hAnsi="宋体" w:eastAsia="方正小标宋简体" w:cs="宋体"/>
          <w:bCs/>
          <w:color w:val="000000" w:themeColor="text1"/>
          <w:kern w:val="0"/>
          <w:sz w:val="44"/>
          <w:szCs w:val="44"/>
          <w14:textFill>
            <w14:solidFill>
              <w14:schemeClr w14:val="tx1"/>
            </w14:solidFill>
          </w14:textFill>
        </w:rPr>
        <w:t>）</w:t>
      </w:r>
    </w:p>
    <w:p w14:paraId="116ED799">
      <w:pPr>
        <w:adjustRightInd w:val="0"/>
        <w:snapToGrid w:val="0"/>
        <w:spacing w:line="560" w:lineRule="exact"/>
        <w:ind w:firstLine="562" w:firstLineChars="200"/>
        <w:outlineLvl w:val="0"/>
        <w:rPr>
          <w:rFonts w:ascii="仿宋" w:hAnsi="仿宋" w:eastAsia="仿宋"/>
          <w:b/>
          <w:color w:val="000000" w:themeColor="text1"/>
          <w:sz w:val="28"/>
          <w:szCs w:val="28"/>
          <w14:textFill>
            <w14:solidFill>
              <w14:schemeClr w14:val="tx1"/>
            </w14:solidFill>
          </w14:textFill>
        </w:rPr>
      </w:pPr>
    </w:p>
    <w:p w14:paraId="196F6122">
      <w:pPr>
        <w:adjustRightInd w:val="0"/>
        <w:snapToGrid w:val="0"/>
        <w:spacing w:line="560" w:lineRule="exact"/>
        <w:ind w:firstLine="640" w:firstLineChars="200"/>
        <w:outlineLvl w:val="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一、支持方向</w:t>
      </w:r>
      <w:r>
        <w:rPr>
          <w:rFonts w:hint="eastAsia" w:ascii="黑体" w:hAnsi="黑体" w:eastAsia="黑体" w:cs="黑体"/>
          <w:color w:val="000000" w:themeColor="text1"/>
          <w:sz w:val="32"/>
          <w:szCs w:val="32"/>
          <w:lang w:eastAsia="zh-CN"/>
          <w14:textFill>
            <w14:solidFill>
              <w14:schemeClr w14:val="tx1"/>
            </w14:solidFill>
          </w14:textFill>
        </w:rPr>
        <w:t>及时间范围</w:t>
      </w:r>
    </w:p>
    <w:p w14:paraId="6F12E967">
      <w:pPr>
        <w:pStyle w:val="72"/>
        <w:spacing w:line="560" w:lineRule="exact"/>
        <w:ind w:firstLine="643"/>
        <w:rPr>
          <w:rFonts w:hint="eastAsia" w:eastAsia="仿宋_GB2312"/>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对国家、省、市级重点龙头企业、远洋渔业企业和种业企业使用银监部门核准的金融机构贷款，从事渔业生产经营的项目给予贴息。贷款付息时间须在</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月1日至202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年12月31日期间。</w:t>
      </w:r>
    </w:p>
    <w:p w14:paraId="169D41A3">
      <w:pPr>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2B1763C3">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《深圳市规划和自然资源局专项资金管理办法》</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深规划资源规〔2021〕1号</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52951850">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《深圳市农业发展专项资金（渔业类）扶持措施》（</w:t>
      </w:r>
      <w:r>
        <w:rPr>
          <w:rFonts w:hint="eastAsia" w:ascii="仿宋_GB2312" w:eastAsia="仿宋_GB2312"/>
          <w:color w:val="000000" w:themeColor="text1"/>
          <w:sz w:val="32"/>
          <w14:textFill>
            <w14:solidFill>
              <w14:schemeClr w14:val="tx1"/>
            </w14:solidFill>
          </w14:textFill>
        </w:rPr>
        <w:t>深规划资源规〔2023〕3号</w:t>
      </w:r>
      <w:r>
        <w:rPr>
          <w:rFonts w:hint="eastAsia" w:ascii="仿宋_GB2312" w:hAnsi="仿宋" w:eastAsia="仿宋_GB2312" w:cs="宋体"/>
          <w:color w:val="000000" w:themeColor="text1"/>
          <w:kern w:val="0"/>
          <w:sz w:val="32"/>
          <w:szCs w:val="32"/>
          <w14:textFill>
            <w14:solidFill>
              <w14:schemeClr w14:val="tx1"/>
            </w14:solidFill>
          </w14:textFill>
        </w:rPr>
        <w:t>）</w:t>
      </w:r>
    </w:p>
    <w:p w14:paraId="736D023C">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《深圳市农业发展专项资金（渔业类）扶持操作规程》（</w:t>
      </w:r>
      <w:bookmarkStart w:id="0" w:name="DOC_FLAG"/>
      <w:r>
        <w:rPr>
          <w:rFonts w:hint="eastAsia" w:ascii="仿宋_GB2312" w:eastAsia="仿宋_GB2312"/>
          <w:color w:val="000000" w:themeColor="text1"/>
          <w:sz w:val="32"/>
          <w14:textFill>
            <w14:solidFill>
              <w14:schemeClr w14:val="tx1"/>
            </w14:solidFill>
          </w14:textFill>
        </w:rPr>
        <w:t>深海发规〔2024〕2</w:t>
      </w:r>
      <w:bookmarkEnd w:id="0"/>
      <w:r>
        <w:rPr>
          <w:rFonts w:hint="eastAsia" w:ascii="仿宋_GB2312" w:eastAsia="仿宋_GB2312"/>
          <w:color w:val="000000" w:themeColor="text1"/>
          <w:sz w:val="32"/>
          <w14:textFill>
            <w14:solidFill>
              <w14:schemeClr w14:val="tx1"/>
            </w14:solidFill>
          </w14:textFill>
        </w:rPr>
        <w:t>号</w:t>
      </w:r>
      <w:r>
        <w:rPr>
          <w:rFonts w:hint="eastAsia" w:ascii="仿宋_GB2312" w:hAnsi="仿宋" w:eastAsia="仿宋_GB2312" w:cs="宋体"/>
          <w:color w:val="000000" w:themeColor="text1"/>
          <w:kern w:val="0"/>
          <w:sz w:val="32"/>
          <w:szCs w:val="32"/>
          <w14:textFill>
            <w14:solidFill>
              <w14:schemeClr w14:val="tx1"/>
            </w14:solidFill>
          </w14:textFill>
        </w:rPr>
        <w:t>）</w:t>
      </w:r>
    </w:p>
    <w:p w14:paraId="2C9283B0">
      <w:pPr>
        <w:snapToGrid w:val="0"/>
        <w:spacing w:line="580" w:lineRule="exact"/>
        <w:ind w:firstLine="640" w:firstLineChars="200"/>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08F6CF3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22BE5280">
      <w:pPr>
        <w:adjustRightInd w:val="0"/>
        <w:snapToGrid w:val="0"/>
        <w:spacing w:line="560" w:lineRule="exact"/>
        <w:ind w:firstLine="640"/>
        <w:rPr>
          <w:rFonts w:ascii="仿宋_GB2312" w:hAnsi="仿宋_GB2312" w:eastAsia="仿宋_GB2312" w:cs="仿宋_GB2312"/>
          <w:b/>
          <w:bCs/>
          <w:sz w:val="32"/>
          <w:szCs w:val="32"/>
          <w:highlight w:val="none"/>
        </w:rPr>
      </w:pPr>
      <w:r>
        <w:rPr>
          <w:rFonts w:hint="eastAsia" w:ascii="仿宋_GB2312" w:eastAsia="仿宋_GB2312"/>
          <w:sz w:val="32"/>
          <w:szCs w:val="32"/>
        </w:rPr>
        <w:t>事后资助</w:t>
      </w:r>
      <w:r>
        <w:rPr>
          <w:rFonts w:ascii="仿宋_GB2312" w:eastAsia="仿宋_GB2312"/>
          <w:sz w:val="32"/>
          <w:szCs w:val="32"/>
        </w:rPr>
        <w:t>。</w:t>
      </w:r>
    </w:p>
    <w:p w14:paraId="2BE2BE30">
      <w:pPr>
        <w:pStyle w:val="72"/>
        <w:adjustRightInd w:val="0"/>
        <w:snapToGrid w:val="0"/>
        <w:spacing w:line="560" w:lineRule="exact"/>
        <w:ind w:firstLine="640" w:firstLineChars="200"/>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）资助标准</w:t>
      </w:r>
    </w:p>
    <w:p w14:paraId="20BD8D13">
      <w:pPr>
        <w:pStyle w:val="79"/>
        <w:widowControl/>
        <w:snapToGrid w:val="0"/>
        <w:spacing w:line="560" w:lineRule="exact"/>
        <w:ind w:firstLine="640" w:firstLineChars="200"/>
        <w:rPr>
          <w:rStyle w:val="80"/>
          <w:rFonts w:ascii="CESI仿宋-GB2312" w:hAnsi="CESI仿宋-GB2312" w:eastAsia="CESI仿宋-GB2312" w:cs="CESI仿宋-GB2312"/>
          <w:color w:val="000000" w:themeColor="text1"/>
          <w:kern w:val="2"/>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贴息金额由实际到位的贷款额和相应的银行贷款基准利率计算确定。</w:t>
      </w:r>
      <w:r>
        <w:rPr>
          <w:rStyle w:val="35"/>
          <w:rFonts w:hint="eastAsia" w:ascii="仿宋_GB2312" w:hAnsi="仿宋" w:eastAsia="仿宋_GB2312" w:cs="宋体"/>
          <w:color w:val="000000" w:themeColor="text1"/>
          <w:kern w:val="0"/>
          <w:sz w:val="32"/>
          <w:szCs w:val="32"/>
          <w14:textFill>
            <w14:solidFill>
              <w14:schemeClr w14:val="tx1"/>
            </w14:solidFill>
          </w14:textFill>
        </w:rPr>
        <w:t>按照不超过中国人民银行公布的同期同档次贷款市场报价利率</w:t>
      </w:r>
      <w:r>
        <w:rPr>
          <w:rStyle w:val="80"/>
          <w:rFonts w:hint="eastAsia" w:ascii="CESI仿宋-GB2312" w:hAnsi="CESI仿宋-GB2312" w:eastAsia="CESI仿宋-GB2312" w:cs="CESI仿宋-GB2312"/>
          <w:color w:val="000000" w:themeColor="text1"/>
          <w:kern w:val="0"/>
          <w:sz w:val="32"/>
          <w:szCs w:val="32"/>
          <w14:textFill>
            <w14:solidFill>
              <w14:schemeClr w14:val="tx1"/>
            </w14:solidFill>
          </w14:textFill>
        </w:rPr>
        <w:t>（LPR）标准予以贴息。企业符合多项贴息标准的，按就高不就低的原则进行申报。贴息的最高期限为12个月，贷款期限超过12个月的，按12个月计算，不足12个月的，据实计算。</w:t>
      </w:r>
    </w:p>
    <w:p w14:paraId="6E293D35">
      <w:pPr>
        <w:pStyle w:val="79"/>
        <w:spacing w:line="240" w:lineRule="auto"/>
        <w:ind w:firstLine="640"/>
        <w:rPr>
          <w:rStyle w:val="80"/>
          <w:rFonts w:ascii="CESI仿宋-GB2312" w:hAnsi="CESI仿宋-GB2312" w:eastAsia="CESI仿宋-GB2312" w:cs="CESI仿宋-GB2312"/>
          <w:color w:val="auto"/>
        </w:rPr>
      </w:pPr>
      <w:r>
        <w:rPr>
          <w:rStyle w:val="80"/>
          <w:rFonts w:hint="eastAsia" w:ascii="CESI仿宋-GB2312" w:hAnsi="CESI仿宋-GB2312" w:eastAsia="CESI仿宋-GB2312" w:cs="CESI仿宋-GB2312"/>
          <w:color w:val="auto"/>
          <w:lang w:val="en-US" w:eastAsia="zh-CN"/>
        </w:rPr>
        <w:t>1.</w:t>
      </w:r>
      <w:r>
        <w:rPr>
          <w:rStyle w:val="80"/>
          <w:rFonts w:hint="default" w:ascii="CESI仿宋-GB2312" w:hAnsi="CESI仿宋-GB2312" w:eastAsia="CESI仿宋-GB2312" w:cs="CESI仿宋-GB2312"/>
          <w:color w:val="auto"/>
        </w:rPr>
        <w:t>重点农业龙头企业贴息金额不超过申报项目贷款利息总额的90%，每家龙头企业每年最高贴息金额300万元；</w:t>
      </w:r>
    </w:p>
    <w:p w14:paraId="0E0A634F">
      <w:pPr>
        <w:pStyle w:val="79"/>
        <w:spacing w:line="240" w:lineRule="auto"/>
        <w:ind w:firstLine="640"/>
        <w:rPr>
          <w:rStyle w:val="80"/>
          <w:rFonts w:hint="default" w:ascii="CESI仿宋-GB2312" w:hAnsi="CESI仿宋-GB2312" w:eastAsia="CESI仿宋-GB2312" w:cs="CESI仿宋-GB2312"/>
          <w:color w:val="auto"/>
        </w:rPr>
      </w:pPr>
      <w:r>
        <w:rPr>
          <w:rStyle w:val="80"/>
          <w:rFonts w:hint="eastAsia" w:ascii="CESI仿宋-GB2312" w:hAnsi="CESI仿宋-GB2312" w:eastAsia="CESI仿宋-GB2312" w:cs="CESI仿宋-GB2312"/>
          <w:color w:val="auto"/>
          <w:lang w:val="en-US" w:eastAsia="zh-CN"/>
        </w:rPr>
        <w:t>2.</w:t>
      </w:r>
      <w:r>
        <w:rPr>
          <w:rStyle w:val="80"/>
          <w:rFonts w:hint="default" w:ascii="CESI仿宋-GB2312" w:hAnsi="CESI仿宋-GB2312" w:eastAsia="CESI仿宋-GB2312" w:cs="CESI仿宋-GB2312"/>
          <w:color w:val="auto"/>
        </w:rPr>
        <w:t>远洋渔业企业、种业企业贴息金额不超过申报项目贷款利息总额的50%，每家企业每年最高贴息金额300万元。</w:t>
      </w:r>
    </w:p>
    <w:p w14:paraId="35DCF45E">
      <w:pPr>
        <w:pStyle w:val="72"/>
        <w:adjustRightInd w:val="0"/>
        <w:snapToGrid w:val="0"/>
        <w:spacing w:line="560" w:lineRule="exact"/>
        <w:ind w:firstLine="640" w:firstLineChars="200"/>
        <w:rPr>
          <w:rFonts w:hint="eastAsia" w:ascii="楷体_GB2312" w:hAnsi="楷体" w:eastAsia="楷体_GB2312" w:cs="楷体"/>
          <w:color w:val="000000" w:themeColor="text1"/>
          <w:sz w:val="32"/>
          <w:szCs w:val="32"/>
          <w:lang w:val="en-US" w:eastAsia="zh-Hans"/>
          <w14:textFill>
            <w14:solidFill>
              <w14:schemeClr w14:val="tx1"/>
            </w14:solidFill>
          </w14:textFill>
        </w:rPr>
      </w:pPr>
      <w:r>
        <w:rPr>
          <w:rFonts w:hint="eastAsia" w:ascii="楷体_GB2312" w:hAnsi="楷体" w:eastAsia="楷体_GB2312" w:cs="楷体"/>
          <w:color w:val="000000" w:themeColor="text1"/>
          <w:sz w:val="32"/>
          <w:szCs w:val="32"/>
          <w:lang w:val="en-US" w:eastAsia="zh-CN"/>
          <w14:textFill>
            <w14:solidFill>
              <w14:schemeClr w14:val="tx1"/>
            </w14:solidFill>
          </w14:textFill>
        </w:rPr>
        <w:t>（三）</w:t>
      </w:r>
      <w:r>
        <w:rPr>
          <w:rFonts w:hint="eastAsia" w:ascii="楷体_GB2312" w:hAnsi="楷体" w:eastAsia="楷体_GB2312" w:cs="楷体"/>
          <w:color w:val="000000" w:themeColor="text1"/>
          <w:sz w:val="32"/>
          <w:szCs w:val="32"/>
          <w:lang w:val="en-US" w:eastAsia="zh-Hans"/>
          <w14:textFill>
            <w14:solidFill>
              <w14:schemeClr w14:val="tx1"/>
            </w14:solidFill>
          </w14:textFill>
        </w:rPr>
        <w:t>资金使用范围</w:t>
      </w:r>
    </w:p>
    <w:p w14:paraId="11B9E682">
      <w:pPr>
        <w:pStyle w:val="79"/>
        <w:snapToGrid w:val="0"/>
        <w:spacing w:line="560" w:lineRule="exact"/>
        <w:ind w:firstLine="640" w:firstLineChars="200"/>
        <w:rPr>
          <w:rStyle w:val="80"/>
          <w:rFonts w:ascii="CESI仿宋-GB2312" w:hAnsi="CESI仿宋-GB2312" w:eastAsia="CESI仿宋-GB2312" w:cs="CESI仿宋-GB2312"/>
        </w:rPr>
      </w:pPr>
      <w:r>
        <w:rPr>
          <w:rStyle w:val="80"/>
          <w:rFonts w:hint="eastAsia" w:ascii="CESI仿宋-GB2312" w:hAnsi="CESI仿宋-GB2312" w:eastAsia="CESI仿宋-GB2312" w:cs="CESI仿宋-GB2312"/>
          <w:lang w:eastAsia="zh-CN"/>
        </w:rPr>
        <w:t>1</w:t>
      </w:r>
      <w:r>
        <w:rPr>
          <w:rStyle w:val="80"/>
          <w:rFonts w:hint="eastAsia" w:ascii="CESI仿宋-GB2312" w:hAnsi="CESI仿宋-GB2312" w:eastAsia="CESI仿宋-GB2312" w:cs="CESI仿宋-GB2312"/>
          <w:lang w:val="en-US" w:eastAsia="zh-CN"/>
        </w:rPr>
        <w:t>.</w:t>
      </w:r>
      <w:r>
        <w:rPr>
          <w:rStyle w:val="80"/>
          <w:rFonts w:hint="eastAsia" w:ascii="CESI仿宋-GB2312" w:hAnsi="CESI仿宋-GB2312" w:eastAsia="CESI仿宋-GB2312" w:cs="CESI仿宋-GB2312"/>
          <w:color w:val="000000" w:themeColor="text1"/>
          <w:kern w:val="0"/>
          <w:sz w:val="32"/>
          <w:szCs w:val="32"/>
          <w14:textFill>
            <w14:solidFill>
              <w14:schemeClr w14:val="tx1"/>
            </w14:solidFill>
          </w14:textFill>
        </w:rPr>
        <w:t>重点农业龙头企业、种业企业的贷款用途须为水产品养殖、生产、加工、配送、冷链物流、展示交易等项目的固定资产投资，休闲渔业项目的固定资产投资，渔业技术和水产名、优、新品种的研发、引进和提高，远洋渔业基础设施建设的固定资产投资，远洋渔船的建造、改造、维修或购置（包括远洋渔船设备购置，不含进口设备），水产品、水产加工品，水产投入品及其原材料采购。</w:t>
      </w:r>
    </w:p>
    <w:p w14:paraId="2A393230">
      <w:pPr>
        <w:pStyle w:val="79"/>
        <w:snapToGrid w:val="0"/>
        <w:spacing w:line="560" w:lineRule="exact"/>
        <w:ind w:firstLine="640" w:firstLineChars="200"/>
        <w:rPr>
          <w:rStyle w:val="80"/>
          <w:rFonts w:hint="eastAsia" w:ascii="CESI仿宋-GB2312" w:hAnsi="CESI仿宋-GB2312" w:eastAsia="CESI仿宋-GB2312" w:cs="CESI仿宋-GB2312"/>
          <w:color w:val="000000" w:themeColor="text1"/>
          <w:kern w:val="0"/>
          <w:sz w:val="32"/>
          <w:szCs w:val="32"/>
          <w14:textFill>
            <w14:solidFill>
              <w14:schemeClr w14:val="tx1"/>
            </w14:solidFill>
          </w14:textFill>
        </w:rPr>
      </w:pPr>
      <w:r>
        <w:rPr>
          <w:rStyle w:val="80"/>
          <w:rFonts w:hint="eastAsia" w:ascii="CESI仿宋-GB2312" w:hAnsi="CESI仿宋-GB2312" w:eastAsia="CESI仿宋-GB2312" w:cs="CESI仿宋-GB2312"/>
          <w:lang w:eastAsia="zh-CN"/>
        </w:rPr>
        <w:t>2</w:t>
      </w:r>
      <w:r>
        <w:rPr>
          <w:rStyle w:val="80"/>
          <w:rFonts w:hint="eastAsia" w:ascii="CESI仿宋-GB2312" w:hAnsi="CESI仿宋-GB2312" w:eastAsia="CESI仿宋-GB2312" w:cs="CESI仿宋-GB2312"/>
          <w:lang w:val="en-US" w:eastAsia="zh-CN"/>
        </w:rPr>
        <w:t>.</w:t>
      </w:r>
      <w:r>
        <w:rPr>
          <w:rStyle w:val="80"/>
          <w:rFonts w:hint="eastAsia" w:ascii="CESI仿宋-GB2312" w:hAnsi="CESI仿宋-GB2312" w:eastAsia="CESI仿宋-GB2312" w:cs="CESI仿宋-GB2312"/>
          <w:color w:val="000000" w:themeColor="text1"/>
          <w:kern w:val="0"/>
          <w:sz w:val="32"/>
          <w:szCs w:val="32"/>
          <w14:textFill>
            <w14:solidFill>
              <w14:schemeClr w14:val="tx1"/>
            </w14:solidFill>
          </w14:textFill>
        </w:rPr>
        <w:t>不具备重点农业龙头企业资格的远洋渔业企业贷款用途须为远洋渔业基础设施建设的固定资产投资，远洋渔船的建造、改造、维修或购置（包括远洋渔船设备购置，不含进口设备）。</w:t>
      </w:r>
    </w:p>
    <w:p w14:paraId="102E3AB2">
      <w:pPr>
        <w:pStyle w:val="79"/>
        <w:spacing w:line="560" w:lineRule="exact"/>
        <w:ind w:firstLine="640"/>
        <w:rPr>
          <w:rStyle w:val="80"/>
          <w:rFonts w:hint="eastAsia" w:ascii="CESI仿宋-GB2312" w:hAnsi="CESI仿宋-GB2312" w:eastAsia="CESI仿宋-GB2312" w:cs="CESI仿宋-GB2312"/>
          <w:color w:val="000000" w:themeColor="text1"/>
          <w14:textFill>
            <w14:solidFill>
              <w14:schemeClr w14:val="tx1"/>
            </w14:solidFill>
          </w14:textFill>
        </w:rPr>
      </w:pPr>
      <w:r>
        <w:rPr>
          <w:rStyle w:val="80"/>
          <w:rFonts w:hint="eastAsia" w:ascii="CESI仿宋-GB2312" w:hAnsi="CESI仿宋-GB2312" w:eastAsia="CESI仿宋-GB2312" w:cs="CESI仿宋-GB2312"/>
          <w:color w:val="000000" w:themeColor="text1"/>
          <w:sz w:val="32"/>
          <w:szCs w:val="32"/>
          <w14:textFill>
            <w14:solidFill>
              <w14:schemeClr w14:val="tx1"/>
            </w14:solidFill>
          </w14:textFill>
        </w:rPr>
        <w:t>以流动性资金贷款申报贴息的，贷款协议书上必须注明相应的贷款用途，不在上述贷款范围内的流动性资金贷款不予贴息。</w:t>
      </w:r>
    </w:p>
    <w:p w14:paraId="564F0C31">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5CA6FCA8">
      <w:pPr>
        <w:pStyle w:val="72"/>
        <w:adjustRightInd w:val="0"/>
        <w:snapToGrid w:val="0"/>
        <w:spacing w:line="560" w:lineRule="exact"/>
        <w:ind w:firstLine="640" w:firstLineChars="200"/>
        <w:rPr>
          <w:rFonts w:hint="eastAsia" w:ascii="楷体_GB2312" w:hAnsi="楷体" w:eastAsia="楷体_GB2312" w:cs="楷体"/>
          <w:color w:val="000000" w:themeColor="text1"/>
          <w:sz w:val="32"/>
          <w:szCs w:val="32"/>
          <w:lang w:val="en-US" w:eastAsia="zh-Hans"/>
          <w14:textFill>
            <w14:solidFill>
              <w14:schemeClr w14:val="tx1"/>
            </w14:solidFill>
          </w14:textFill>
        </w:rPr>
      </w:pPr>
      <w:r>
        <w:rPr>
          <w:rFonts w:hint="eastAsia" w:ascii="楷体_GB2312" w:hAnsi="楷体" w:eastAsia="楷体_GB2312" w:cs="楷体"/>
          <w:color w:val="000000" w:themeColor="text1"/>
          <w:sz w:val="32"/>
          <w:szCs w:val="32"/>
          <w:lang w:val="en-US" w:eastAsia="zh-Hans"/>
          <w14:textFill>
            <w14:solidFill>
              <w14:schemeClr w14:val="tx1"/>
            </w14:solidFill>
          </w14:textFill>
        </w:rPr>
        <w:t>（一）申报条件</w:t>
      </w:r>
    </w:p>
    <w:p w14:paraId="0F0ED110">
      <w:pPr>
        <w:widowControl/>
        <w:snapToGrid w:val="0"/>
        <w:spacing w:line="560" w:lineRule="exact"/>
        <w:ind w:firstLine="640" w:firstLineChars="200"/>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1.申报单位须在深圳市依法登记且具有独立法人资格</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37F6E93C">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2.申报单位</w:t>
      </w:r>
      <w:r>
        <w:rPr>
          <w:rFonts w:hint="eastAsia" w:ascii="仿宋_GB2312" w:hAnsi="仿宋" w:eastAsia="仿宋_GB2312" w:cs="宋体"/>
          <w:color w:val="000000" w:themeColor="text1"/>
          <w:kern w:val="0"/>
          <w:sz w:val="32"/>
          <w:szCs w:val="32"/>
          <w14:textFill>
            <w14:solidFill>
              <w14:schemeClr w14:val="tx1"/>
            </w14:solidFill>
          </w14:textFill>
        </w:rPr>
        <w:t>须为国家、省、市级农业产业化重点农业龙头企业</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或者</w:t>
      </w:r>
      <w:r>
        <w:rPr>
          <w:rFonts w:hint="eastAsia" w:ascii="仿宋_GB2312" w:hAnsi="仿宋" w:eastAsia="仿宋_GB2312" w:cs="宋体"/>
          <w:color w:val="000000" w:themeColor="text1"/>
          <w:kern w:val="0"/>
          <w:sz w:val="32"/>
          <w:szCs w:val="32"/>
          <w14:textFill>
            <w14:solidFill>
              <w14:schemeClr w14:val="tx1"/>
            </w14:solidFill>
          </w14:textFill>
        </w:rPr>
        <w:t>远洋渔业企业或者</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水产</w:t>
      </w:r>
      <w:r>
        <w:rPr>
          <w:rFonts w:hint="eastAsia" w:ascii="仿宋_GB2312" w:hAnsi="仿宋" w:eastAsia="仿宋_GB2312" w:cs="宋体"/>
          <w:color w:val="000000" w:themeColor="text1"/>
          <w:kern w:val="0"/>
          <w:sz w:val="32"/>
          <w:szCs w:val="32"/>
          <w14:textFill>
            <w14:solidFill>
              <w14:schemeClr w14:val="tx1"/>
            </w14:solidFill>
          </w14:textFill>
        </w:rPr>
        <w:t>种业企业；</w:t>
      </w:r>
    </w:p>
    <w:p w14:paraId="12A195E4">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.申报单位须从国家金融监管部门核准的金融机构借入贷款，并且按借款合同约定按时还本付息。</w:t>
      </w:r>
    </w:p>
    <w:p w14:paraId="3B955EE2">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）有下列情形之一的，不予资助：</w:t>
      </w:r>
    </w:p>
    <w:p w14:paraId="1B68E468">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1.不符合专项资金扶持措施、操作规程或申报指南要求的；实际情况与项目申报书不符或提供虚假材料的；</w:t>
      </w:r>
    </w:p>
    <w:p w14:paraId="324A1AA8">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2.同一项目（建设内容相同或部分相同）向市有关产业主管部门多头或者重复申报的； </w:t>
      </w:r>
    </w:p>
    <w:p w14:paraId="1968D7DD">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3.政策法规规定不允许兴办的项目；</w:t>
      </w:r>
    </w:p>
    <w:p w14:paraId="311AB533">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4.项目逾期未申请验收达一年</w:t>
      </w:r>
      <w:r>
        <w:rPr>
          <w:rFonts w:hint="eastAsia" w:ascii="仿宋_GB2312" w:hAnsi="仿宋" w:eastAsia="仿宋_GB2312" w:cs="宋体"/>
          <w:color w:val="000000" w:themeColor="text1"/>
          <w:kern w:val="0"/>
          <w:sz w:val="32"/>
          <w:szCs w:val="32"/>
          <w:lang w:eastAsia="zh-CN"/>
          <w14:textFill>
            <w14:solidFill>
              <w14:schemeClr w14:val="tx1"/>
            </w14:solidFill>
          </w14:textFill>
        </w:rPr>
        <w:t>以上</w:t>
      </w:r>
      <w:r>
        <w:rPr>
          <w:rFonts w:hint="eastAsia" w:ascii="仿宋_GB2312" w:hAnsi="仿宋" w:eastAsia="仿宋_GB2312" w:cs="宋体"/>
          <w:color w:val="000000" w:themeColor="text1"/>
          <w:kern w:val="0"/>
          <w:sz w:val="32"/>
          <w:szCs w:val="32"/>
          <w14:textFill>
            <w14:solidFill>
              <w14:schemeClr w14:val="tx1"/>
            </w14:solidFill>
          </w14:textFill>
        </w:rPr>
        <w:t>，或验收不合格项目未满</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w:t>
      </w:r>
    </w:p>
    <w:p w14:paraId="18E23FBC">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内，申报单位依法依规被列入严重失信主体名单的；</w:t>
      </w:r>
    </w:p>
    <w:p w14:paraId="72901090">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6.经查询人民法院公告网，申报单位已进入破产清算程序的；</w:t>
      </w:r>
    </w:p>
    <w:p w14:paraId="775D04A0">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内，申报单位因食品安全问题被有关部门予以行政处罚的；</w:t>
      </w:r>
    </w:p>
    <w:p w14:paraId="04B2C99D">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8.申报单位发生安全生产责任事故的，当年度项目不予资助；申报项目发生安全生产责任事故的，则发生事故</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内对该项目不予资助；</w:t>
      </w:r>
    </w:p>
    <w:p w14:paraId="0BFB44B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9.申报单位存在欠税未缴清、税收处罚未处理、应退回奖补资金未退回等情况的；</w:t>
      </w:r>
    </w:p>
    <w:p w14:paraId="58DF7E71">
      <w:pPr>
        <w:widowControl/>
        <w:snapToGrid w:val="0"/>
        <w:spacing w:line="56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10.被列入市财政专项资金违规、失信信息名单的；</w:t>
      </w:r>
    </w:p>
    <w:p w14:paraId="51AE36B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11.</w:t>
      </w:r>
      <w:r>
        <w:rPr>
          <w:rStyle w:val="71"/>
          <w:rFonts w:hint="eastAsia" w:ascii="仿宋_GB2312" w:hAnsi="仿宋_GB2312" w:eastAsia="仿宋_GB2312" w:cs="仿宋_GB2312"/>
          <w:color w:val="000000"/>
          <w:kern w:val="0"/>
          <w:shd w:val="clear" w:color="auto" w:fill="auto"/>
          <w:lang w:eastAsia="zh-CN"/>
        </w:rPr>
        <w:t>由区级以上渔业主管部门认定的其他不符合本专项资金使用范围的。</w:t>
      </w:r>
    </w:p>
    <w:p w14:paraId="24CAA0A6">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五、申请材料</w:t>
      </w:r>
    </w:p>
    <w:p w14:paraId="487CDCB7">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（一）申报材料</w:t>
      </w:r>
    </w:p>
    <w:p w14:paraId="61ABE6C4">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13794BA4">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w:t>
      </w:r>
      <w:r>
        <w:rPr>
          <w:rFonts w:hint="eastAsia" w:ascii="仿宋_GB2312" w:hAnsi="仿宋" w:eastAsia="仿宋_GB2312"/>
          <w:color w:val="000000" w:themeColor="text1"/>
          <w:sz w:val="32"/>
          <w:szCs w:val="32"/>
          <w14:textFill>
            <w14:solidFill>
              <w14:schemeClr w14:val="tx1"/>
            </w14:solidFill>
          </w14:textFill>
        </w:rPr>
        <w:t>（加盖申请单位公章）</w:t>
      </w:r>
      <w:r>
        <w:rPr>
          <w:rFonts w:ascii="仿宋_GB2312" w:hAnsi="仿宋" w:eastAsia="仿宋_GB2312"/>
          <w:color w:val="000000" w:themeColor="text1"/>
          <w:sz w:val="32"/>
          <w:szCs w:val="32"/>
          <w14:textFill>
            <w14:solidFill>
              <w14:schemeClr w14:val="tx1"/>
            </w14:solidFill>
          </w14:textFill>
        </w:rPr>
        <w:t>；</w:t>
      </w:r>
    </w:p>
    <w:p w14:paraId="10AC177B">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r>
        <w:rPr>
          <w:rFonts w:ascii="仿宋_GB2312" w:hAnsi="仿宋" w:eastAsia="仿宋_GB2312"/>
          <w:color w:val="000000" w:themeColor="text1"/>
          <w:sz w:val="32"/>
          <w:szCs w:val="32"/>
          <w14:textFill>
            <w14:solidFill>
              <w14:schemeClr w14:val="tx1"/>
            </w14:solidFill>
          </w14:textFill>
        </w:rPr>
        <w:t>；</w:t>
      </w:r>
    </w:p>
    <w:p w14:paraId="565345E9">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w:t>
      </w:r>
      <w:r>
        <w:rPr>
          <w:rFonts w:hint="eastAsia" w:ascii="仿宋_GB2312" w:hAnsi="仿宋" w:eastAsia="仿宋_GB2312"/>
          <w:color w:val="000000" w:themeColor="text1"/>
          <w:sz w:val="32"/>
          <w:szCs w:val="32"/>
          <w:lang w:val="en-US" w:eastAsia="zh-CN"/>
          <w14:textFill>
            <w14:solidFill>
              <w14:schemeClr w14:val="tx1"/>
            </w14:solidFill>
          </w14:textFill>
        </w:rPr>
        <w:t>者</w:t>
      </w:r>
      <w:r>
        <w:rPr>
          <w:rFonts w:hint="eastAsia" w:ascii="仿宋_GB2312" w:hAnsi="仿宋" w:eastAsia="仿宋_GB2312"/>
          <w:color w:val="000000" w:themeColor="text1"/>
          <w:sz w:val="32"/>
          <w:szCs w:val="32"/>
          <w14:textFill>
            <w14:solidFill>
              <w14:schemeClr w14:val="tx1"/>
            </w14:solidFill>
          </w14:textFill>
        </w:rPr>
        <w:t>无欠税证明复印件</w:t>
      </w:r>
      <w:r>
        <w:rPr>
          <w:rFonts w:ascii="仿宋_GB2312" w:hAnsi="仿宋" w:eastAsia="仿宋_GB2312"/>
          <w:color w:val="000000" w:themeColor="text1"/>
          <w:sz w:val="32"/>
          <w:szCs w:val="32"/>
          <w14:textFill>
            <w14:solidFill>
              <w14:schemeClr w14:val="tx1"/>
            </w14:solidFill>
          </w14:textFill>
        </w:rPr>
        <w:t>；</w:t>
      </w:r>
    </w:p>
    <w:p w14:paraId="19FB8FA6">
      <w:pPr>
        <w:spacing w:line="560" w:lineRule="exact"/>
        <w:ind w:firstLine="640" w:firstLineChars="200"/>
        <w:rPr>
          <w:rFonts w:hint="eastAsia" w:ascii="仿宋_GB2312" w:hAnsi="仿宋" w:eastAsia="仿宋_GB2312"/>
          <w:color w:val="000000" w:themeColor="text1"/>
          <w:sz w:val="32"/>
          <w:szCs w:val="32"/>
          <w:lang w:eastAsia="zh-Hans"/>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Hans"/>
          <w14:textFill>
            <w14:solidFill>
              <w14:schemeClr w14:val="tx1"/>
            </w14:solidFill>
          </w14:textFill>
        </w:rPr>
        <w:t>20</w:t>
      </w:r>
      <w:r>
        <w:rPr>
          <w:rFonts w:hint="eastAsia" w:ascii="仿宋_GB2312" w:hAnsi="仿宋" w:eastAsia="仿宋_GB2312"/>
          <w:color w:val="000000" w:themeColor="text1"/>
          <w:sz w:val="32"/>
          <w:szCs w:val="32"/>
          <w:lang w:val="en-US" w:eastAsia="zh-CN"/>
          <w14:textFill>
            <w14:solidFill>
              <w14:schemeClr w14:val="tx1"/>
            </w14:solidFill>
          </w14:textFill>
        </w:rPr>
        <w:t>22</w:t>
      </w:r>
      <w:r>
        <w:rPr>
          <w:rFonts w:hint="eastAsia" w:ascii="仿宋_GB2312" w:hAnsi="仿宋" w:eastAsia="仿宋_GB2312"/>
          <w:color w:val="000000" w:themeColor="text1"/>
          <w:sz w:val="32"/>
          <w:szCs w:val="32"/>
          <w:lang w:eastAsia="zh-Hans"/>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eastAsia="zh-Hans"/>
          <w14:textFill>
            <w14:solidFill>
              <w14:schemeClr w14:val="tx1"/>
            </w14:solidFill>
          </w14:textFill>
        </w:rPr>
        <w:t>和202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Hans"/>
          <w14:textFill>
            <w14:solidFill>
              <w14:schemeClr w14:val="tx1"/>
            </w14:solidFill>
          </w14:textFill>
        </w:rPr>
        <w:t>年三个年度的会计报表：资产负债表、损益表、现金流量表；</w:t>
      </w:r>
    </w:p>
    <w:p w14:paraId="20A88560">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bookmarkStart w:id="1" w:name="_Hlk116498553"/>
      <w:r>
        <w:rPr>
          <w:rFonts w:hint="eastAsia" w:ascii="仿宋_GB2312" w:hAnsi="仿宋" w:eastAsia="仿宋_GB2312"/>
          <w:b w:val="0"/>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.企业与银行签订的贷款合同和银行贷款有效凭据（银行拨款单）复印件</w:t>
      </w:r>
      <w:r>
        <w:rPr>
          <w:rFonts w:hint="eastAsia" w:ascii="仿宋_GB2312" w:hAnsi="仿宋" w:eastAsia="仿宋_GB2312"/>
          <w:color w:val="000000" w:themeColor="text1"/>
          <w:sz w:val="32"/>
          <w:szCs w:val="32"/>
          <w:lang w:eastAsia="zh-Hans"/>
          <w14:textFill>
            <w14:solidFill>
              <w14:schemeClr w14:val="tx1"/>
            </w14:solidFill>
          </w14:textFill>
        </w:rPr>
        <w:t>（加盖申请单位公章）</w:t>
      </w:r>
      <w:r>
        <w:rPr>
          <w:rFonts w:hint="eastAsia" w:ascii="仿宋_GB2312" w:hAnsi="仿宋" w:eastAsia="仿宋_GB2312"/>
          <w:color w:val="000000" w:themeColor="text1"/>
          <w:sz w:val="32"/>
          <w:szCs w:val="32"/>
          <w14:textFill>
            <w14:solidFill>
              <w14:schemeClr w14:val="tx1"/>
            </w14:solidFill>
          </w14:textFill>
        </w:rPr>
        <w:t>；</w:t>
      </w:r>
    </w:p>
    <w:p w14:paraId="010DFCB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企业归还银行贷款利息清单</w:t>
      </w:r>
      <w:r>
        <w:rPr>
          <w:rFonts w:hint="eastAsia" w:ascii="仿宋_GB2312" w:hAnsi="仿宋" w:eastAsia="仿宋_GB2312"/>
          <w:color w:val="000000" w:themeColor="text1"/>
          <w:sz w:val="32"/>
          <w:szCs w:val="32"/>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w:t>
      </w:r>
    </w:p>
    <w:p w14:paraId="595A02B7">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企业</w:t>
      </w:r>
      <w:r>
        <w:rPr>
          <w:rFonts w:hint="eastAsia" w:ascii="仿宋_GB2312" w:hAnsi="仿宋" w:eastAsia="仿宋_GB2312"/>
          <w:color w:val="000000" w:themeColor="text1"/>
          <w:sz w:val="32"/>
          <w:szCs w:val="32"/>
          <w:lang w:val="en-US" w:eastAsia="zh-CN"/>
          <w14:textFill>
            <w14:solidFill>
              <w14:schemeClr w14:val="tx1"/>
            </w14:solidFill>
          </w14:textFill>
        </w:rPr>
        <w:t>资格</w:t>
      </w:r>
      <w:r>
        <w:rPr>
          <w:rFonts w:hint="eastAsia" w:ascii="仿宋_GB2312" w:hAnsi="仿宋" w:eastAsia="仿宋_GB2312"/>
          <w:color w:val="000000" w:themeColor="text1"/>
          <w:sz w:val="32"/>
          <w:szCs w:val="32"/>
          <w14:textFill>
            <w14:solidFill>
              <w14:schemeClr w14:val="tx1"/>
            </w14:solidFill>
          </w14:textFill>
        </w:rPr>
        <w:t>佐证材料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以重点农业龙头企业名义申报贴息的，须提供市级</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农业龙头企业相</w:t>
      </w:r>
      <w:r>
        <w:rPr>
          <w:rFonts w:hint="eastAsia" w:ascii="仿宋_GB2312" w:hAnsi="仿宋" w:eastAsia="仿宋_GB2312"/>
          <w:color w:val="000000" w:themeColor="text1"/>
          <w:sz w:val="32"/>
          <w:szCs w:val="32"/>
          <w:lang w:val="en-US" w:eastAsia="zh-CN"/>
          <w14:textFill>
            <w14:solidFill>
              <w14:schemeClr w14:val="tx1"/>
            </w14:solidFill>
          </w14:textFill>
        </w:rPr>
        <w:t>关</w:t>
      </w:r>
      <w:r>
        <w:rPr>
          <w:rFonts w:hint="eastAsia" w:ascii="仿宋_GB2312" w:hAnsi="仿宋" w:eastAsia="仿宋_GB2312"/>
          <w:color w:val="000000" w:themeColor="text1"/>
          <w:sz w:val="32"/>
          <w:szCs w:val="32"/>
          <w14:textFill>
            <w14:solidFill>
              <w14:schemeClr w14:val="tx1"/>
            </w14:solidFill>
          </w14:textFill>
        </w:rPr>
        <w:t>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以远洋渔业企业名义申报贴息的，须提供远洋渔业企业资格证书复印件；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以种业企业名义申报贴息的，须提供种业行业生产经营许可证件。</w:t>
      </w:r>
    </w:p>
    <w:p w14:paraId="69BE9482">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bookmarkEnd w:id="1"/>
    <w:p w14:paraId="15625D62">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）申报注意事项</w:t>
      </w:r>
    </w:p>
    <w:p w14:paraId="1F6DCA90">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p>
    <w:p w14:paraId="23B9302E">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1D4ACDD4">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申请</w:t>
      </w:r>
      <w:r>
        <w:rPr>
          <w:rFonts w:hint="eastAsia" w:ascii="黑体" w:hAnsi="黑体" w:eastAsia="黑体" w:cs="黑体"/>
          <w:color w:val="000000" w:themeColor="text1"/>
          <w:sz w:val="32"/>
          <w:szCs w:val="32"/>
          <w14:textFill>
            <w14:solidFill>
              <w14:schemeClr w14:val="tx1"/>
            </w14:solidFill>
          </w14:textFill>
        </w:rPr>
        <w:t>受理</w:t>
      </w:r>
    </w:p>
    <w:p w14:paraId="318EC8E6">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（一）受理机关：</w:t>
      </w:r>
      <w:r>
        <w:rPr>
          <w:rFonts w:hint="eastAsia" w:ascii="仿宋_GB2312" w:hAnsi="仿宋" w:eastAsia="仿宋_GB2312"/>
          <w:color w:val="000000" w:themeColor="text1"/>
          <w:sz w:val="32"/>
          <w:szCs w:val="32"/>
          <w14:textFill>
            <w14:solidFill>
              <w14:schemeClr w14:val="tx1"/>
            </w14:solidFill>
          </w14:textFill>
        </w:rPr>
        <w:t>深圳市海洋发展局。</w:t>
      </w:r>
    </w:p>
    <w:p w14:paraId="15388C7B">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（二）网上申报时间：</w:t>
      </w:r>
      <w:r>
        <w:rPr>
          <w:rFonts w:hint="eastAsia" w:ascii="仿宋_GB2312" w:hAnsi="仿宋" w:eastAsia="仿宋_GB2312"/>
          <w:color w:val="000000" w:themeColor="text1"/>
          <w:sz w:val="32"/>
          <w:szCs w:val="32"/>
          <w14:textFill>
            <w14:solidFill>
              <w14:schemeClr w14:val="tx1"/>
            </w14:solidFill>
          </w14:textFill>
        </w:rPr>
        <w:t>自申报指南发布之日起至202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bookmarkStart w:id="2" w:name="_GoBack"/>
      <w:bookmarkEnd w:id="2"/>
      <w:r>
        <w:rPr>
          <w:rFonts w:hint="eastAsia" w:ascii="仿宋_GB2312" w:hAnsi="仿宋" w:eastAsia="仿宋_GB2312"/>
          <w:color w:val="000000" w:themeColor="text1"/>
          <w:sz w:val="32"/>
          <w:szCs w:val="32"/>
          <w:lang w:val="en-US" w:eastAsia="zh-CN"/>
          <w14:textFill>
            <w14:solidFill>
              <w14:schemeClr w14:val="tx1"/>
            </w14:solidFill>
          </w14:textFill>
        </w:rPr>
        <w:t>9月23日</w:t>
      </w:r>
      <w:r>
        <w:rPr>
          <w:rFonts w:hint="eastAsia" w:ascii="仿宋_GB2312" w:hAnsi="仿宋" w:eastAsia="仿宋_GB2312"/>
          <w:color w:val="000000" w:themeColor="text1"/>
          <w:sz w:val="32"/>
          <w:szCs w:val="32"/>
          <w14:textFill>
            <w14:solidFill>
              <w14:schemeClr w14:val="tx1"/>
            </w14:solidFill>
          </w14:textFill>
        </w:rPr>
        <w:t>18:00前。</w:t>
      </w:r>
    </w:p>
    <w:p w14:paraId="5DFEE649">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（三）业务咨询电话：</w:t>
      </w:r>
      <w:r>
        <w:rPr>
          <w:rStyle w:val="73"/>
          <w:rFonts w:hint="eastAsia"/>
          <w:color w:val="000000"/>
        </w:rPr>
        <w:t>0755-</w:t>
      </w:r>
      <w:r>
        <w:rPr>
          <w:rStyle w:val="73"/>
          <w:rFonts w:hint="eastAsia" w:eastAsia="仿宋_GB2312"/>
          <w:color w:val="000000"/>
          <w:lang w:val="en-US" w:eastAsia="zh-CN"/>
        </w:rPr>
        <w:t>83949527</w:t>
      </w:r>
      <w:r>
        <w:rPr>
          <w:rFonts w:hint="eastAsia" w:ascii="仿宋_GB2312" w:hAnsi="仿宋" w:eastAsia="仿宋_GB2312"/>
          <w:color w:val="000000" w:themeColor="text1"/>
          <w:sz w:val="32"/>
          <w:szCs w:val="32"/>
          <w14:textFill>
            <w14:solidFill>
              <w14:schemeClr w14:val="tx1"/>
            </w14:solidFill>
          </w14:textFill>
        </w:rPr>
        <w:t>。</w:t>
      </w:r>
    </w:p>
    <w:p w14:paraId="65112064">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（四）申请方式</w:t>
      </w:r>
      <w:r>
        <w:rPr>
          <w:rFonts w:hint="eastAsia" w:ascii="楷体_GB2312" w:hAnsi="楷体" w:eastAsia="楷体_GB2312" w:cs="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申报单位登录广东政务服务网，登录网址：http://www.gdzwfw.gov.cn。</w:t>
      </w:r>
      <w:r>
        <w:rPr>
          <w:rFonts w:hint="eastAsia" w:ascii="仿宋_GB2312" w:hAnsi="仿宋" w:eastAsia="仿宋_GB2312"/>
          <w:color w:val="000000" w:themeColor="text1"/>
          <w:sz w:val="32"/>
          <w:szCs w:val="32"/>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情形选择“2025年深圳市农业发展专项资金（渔业类）国内渔业项目”，按要求填写并上传申请材料。注：1.请准确填写项目申报书名称，标明申报方向。2.请认真核对填写的账户信息，确保银行账户真实有效，且账户状态能顺利收款。</w:t>
      </w:r>
    </w:p>
    <w:p w14:paraId="3E72935B">
      <w:p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、办理流程</w:t>
      </w:r>
    </w:p>
    <w:p w14:paraId="529033C2">
      <w:pPr>
        <w:widowControl/>
        <w:shd w:val="clear" w:color="auto" w:fill="FFFFFF"/>
        <w:spacing w:line="560" w:lineRule="exact"/>
        <w:ind w:firstLine="640" w:firstLineChars="200"/>
        <w:outlineLvl w:val="1"/>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提交申请材料―项目受理―资格审查和查重―专项审计―核定资助金额―会议审议―社会公示―下达资金计划―拨付资金。</w:t>
      </w:r>
    </w:p>
    <w:p w14:paraId="285B538B">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八、办理时限</w:t>
      </w:r>
    </w:p>
    <w:p w14:paraId="224F9203">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一次受理，批</w:t>
      </w:r>
      <w:r>
        <w:rPr>
          <w:rFonts w:hint="eastAsia" w:ascii="仿宋_GB2312" w:hAnsi="仿宋" w:eastAsia="仿宋_GB2312"/>
          <w:color w:val="000000" w:themeColor="text1"/>
          <w:sz w:val="32"/>
          <w:szCs w:val="32"/>
          <w:lang w:eastAsia="zh-CN"/>
          <w14:textFill>
            <w14:solidFill>
              <w14:schemeClr w14:val="tx1"/>
            </w14:solidFill>
          </w14:textFill>
        </w:rPr>
        <w:t>次</w:t>
      </w:r>
      <w:r>
        <w:rPr>
          <w:rFonts w:hint="eastAsia" w:ascii="仿宋_GB2312" w:hAnsi="仿宋" w:eastAsia="仿宋_GB2312"/>
          <w:color w:val="000000" w:themeColor="text1"/>
          <w:sz w:val="32"/>
          <w:szCs w:val="32"/>
          <w14:textFill>
            <w14:solidFill>
              <w14:schemeClr w14:val="tx1"/>
            </w14:solidFill>
          </w14:textFill>
        </w:rPr>
        <w:t>处理。</w:t>
      </w:r>
    </w:p>
    <w:p w14:paraId="51407838">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九、申请决定机关</w:t>
      </w:r>
    </w:p>
    <w:p w14:paraId="13B41635">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719C2694">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3D94FD54">
      <w:pPr>
        <w:pStyle w:val="72"/>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证件：资金下达文件。</w:t>
      </w:r>
    </w:p>
    <w:p w14:paraId="56B9CD81">
      <w:pPr>
        <w:pStyle w:val="72"/>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有效期限：申请人应当在收到批准文件之日起</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个月内，配合主管部门</w:t>
      </w:r>
      <w:r>
        <w:rPr>
          <w:rFonts w:hint="eastAsia" w:hAnsi="宋体"/>
          <w:color w:val="000000" w:themeColor="text1"/>
          <w14:textFill>
            <w14:solidFill>
              <w14:schemeClr w14:val="tx1"/>
            </w14:solidFill>
          </w14:textFill>
        </w:rPr>
        <w:t>办理资金拨付手续。</w:t>
      </w:r>
    </w:p>
    <w:p w14:paraId="27020F72">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十一、证件的法律效力</w:t>
      </w:r>
    </w:p>
    <w:p w14:paraId="393F9125">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申请人凭批准文件获得专项资金资助。</w:t>
      </w:r>
    </w:p>
    <w:p w14:paraId="47593862">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十二、收费</w:t>
      </w:r>
    </w:p>
    <w:p w14:paraId="558ED372">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1935109D">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十三、年审或年检</w:t>
      </w:r>
    </w:p>
    <w:p w14:paraId="0AFE0AC9">
      <w:pPr>
        <w:pStyle w:val="45"/>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7B25C485">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十四、注意事项</w:t>
      </w:r>
    </w:p>
    <w:p w14:paraId="25413D3C">
      <w:pPr>
        <w:pStyle w:val="45"/>
        <w:spacing w:line="580" w:lineRule="exact"/>
        <w:ind w:firstLine="640"/>
        <w:rPr>
          <w:rFonts w:hAnsi="宋体" w:eastAsia="仿宋_GB2312" w:cs="Times New Roman"/>
          <w:color w:val="000000"/>
          <w:sz w:val="32"/>
        </w:rPr>
      </w:pPr>
      <w:r>
        <w:rPr>
          <w:rFonts w:hint="eastAsia" w:hAnsi="宋体" w:eastAsia="仿宋_GB2312" w:cs="Times New Roman"/>
          <w:color w:val="000000"/>
          <w:sz w:val="32"/>
        </w:rPr>
        <w:t>我局从未委托任何机构或个人代理项目申报事宜，请项目单位按指南要求进行申报。我局将严格按照有关标准和程序受理，不收取任何费用。如有任何机构或个人假借我局工作人员名义向企业收取费用的，请知情者向我局举报。</w:t>
      </w:r>
    </w:p>
    <w:p w14:paraId="49667092">
      <w:pPr>
        <w:pStyle w:val="45"/>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619439FF">
      <w:pPr>
        <w:pStyle w:val="45"/>
        <w:ind w:firstLine="0" w:firstLineChars="0"/>
        <w:rPr>
          <w:rFonts w:hAnsi="宋体" w:eastAsia="仿宋_GB2312" w:cs="Times New Roman"/>
          <w:color w:val="000000" w:themeColor="text1"/>
          <w:sz w:val="32"/>
          <w:lang w:eastAsia="zh-Hans"/>
          <w14:textFill>
            <w14:solidFill>
              <w14:schemeClr w14:val="tx1"/>
            </w14:solidFill>
          </w14:textFill>
        </w:rPr>
      </w:pPr>
    </w:p>
    <w:p w14:paraId="3B556548">
      <w:pPr>
        <w:pStyle w:val="45"/>
        <w:ind w:firstLine="640" w:firstLineChars="200"/>
        <w:rPr>
          <w:rFonts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14:textFill>
            <w14:solidFill>
              <w14:schemeClr w14:val="tx1"/>
            </w14:solidFill>
          </w14:textFill>
        </w:rPr>
        <w:t>年深圳市农业发展专项资金（渔业类）项目申</w:t>
      </w:r>
    </w:p>
    <w:p w14:paraId="700937CB">
      <w:pPr>
        <w:pStyle w:val="45"/>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报书（重点龙头企业发展方向）</w:t>
      </w:r>
    </w:p>
    <w:p w14:paraId="76A7882B">
      <w:pPr>
        <w:pStyle w:val="45"/>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sectPr>
          <w:footerReference r:id="rId3" w:type="default"/>
          <w:pgSz w:w="11906" w:h="16838"/>
          <w:pgMar w:top="1417" w:right="1418" w:bottom="1417" w:left="1417" w:header="851" w:footer="737" w:gutter="0"/>
          <w:pgNumType w:start="1"/>
          <w:cols w:space="720" w:num="1"/>
          <w:docGrid w:type="lines" w:linePitch="312" w:charSpace="0"/>
        </w:sectPr>
      </w:pPr>
    </w:p>
    <w:p w14:paraId="049354AB">
      <w:pPr>
        <w:pStyle w:val="30"/>
        <w:jc w:val="left"/>
        <w:rPr>
          <w:rFonts w:ascii="黑体" w:hAnsi="黑体" w:eastAsia="黑体"/>
          <w:b w:val="0"/>
          <w:bCs w:val="0"/>
          <w:color w:val="000000" w:themeColor="text1"/>
          <w:szCs w:val="24"/>
          <w14:textFill>
            <w14:solidFill>
              <w14:schemeClr w14:val="tx1"/>
            </w14:solidFill>
          </w14:textFill>
        </w:rPr>
      </w:pPr>
      <w:r>
        <w:rPr>
          <w:rFonts w:hint="eastAsia" w:ascii="黑体" w:hAnsi="黑体" w:eastAsia="黑体"/>
          <w:b w:val="0"/>
          <w:bCs w:val="0"/>
          <w:color w:val="000000" w:themeColor="text1"/>
          <w14:textFill>
            <w14:solidFill>
              <w14:schemeClr w14:val="tx1"/>
            </w14:solidFill>
          </w14:textFill>
        </w:rPr>
        <w:t>附件</w:t>
      </w:r>
    </w:p>
    <w:p w14:paraId="7744AEE1">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2E140140">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2AE33F78">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7FCA5110">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项目申报书（重点龙头企业发展方向）</w:t>
      </w:r>
    </w:p>
    <w:p w14:paraId="21B79678">
      <w:pPr>
        <w:spacing w:line="560" w:lineRule="exact"/>
        <w:rPr>
          <w:rFonts w:ascii="宋体"/>
          <w:color w:val="000000" w:themeColor="text1"/>
          <w:szCs w:val="21"/>
          <w14:textFill>
            <w14:solidFill>
              <w14:schemeClr w14:val="tx1"/>
            </w14:solidFill>
          </w14:textFill>
        </w:rPr>
      </w:pPr>
    </w:p>
    <w:p w14:paraId="403AC0D8">
      <w:pPr>
        <w:spacing w:line="560" w:lineRule="exact"/>
        <w:rPr>
          <w:rFonts w:ascii="宋体"/>
          <w:color w:val="000000" w:themeColor="text1"/>
          <w:szCs w:val="21"/>
          <w14:textFill>
            <w14:solidFill>
              <w14:schemeClr w14:val="tx1"/>
            </w14:solidFill>
          </w14:textFill>
        </w:rPr>
      </w:pPr>
    </w:p>
    <w:p w14:paraId="71B4FD20">
      <w:pPr>
        <w:spacing w:line="560" w:lineRule="exact"/>
        <w:rPr>
          <w:rFonts w:ascii="宋体"/>
          <w:color w:val="000000" w:themeColor="text1"/>
          <w:szCs w:val="21"/>
          <w14:textFill>
            <w14:solidFill>
              <w14:schemeClr w14:val="tx1"/>
            </w14:solidFill>
          </w14:textFill>
        </w:rPr>
      </w:pPr>
    </w:p>
    <w:p w14:paraId="1E5684D6">
      <w:pPr>
        <w:spacing w:line="560" w:lineRule="exact"/>
        <w:rPr>
          <w:rFonts w:ascii="宋体"/>
          <w:color w:val="000000" w:themeColor="text1"/>
          <w:szCs w:val="21"/>
          <w14:textFill>
            <w14:solidFill>
              <w14:schemeClr w14:val="tx1"/>
            </w14:solidFill>
          </w14:textFill>
        </w:rPr>
      </w:pPr>
    </w:p>
    <w:p w14:paraId="4E25F227">
      <w:pPr>
        <w:spacing w:line="560" w:lineRule="exact"/>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0CDC5424">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588E502A">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ED49E24">
            <w:pPr>
              <w:spacing w:line="560" w:lineRule="exact"/>
              <w:rPr>
                <w:color w:val="000000" w:themeColor="text1"/>
                <w:kern w:val="0"/>
                <w:sz w:val="24"/>
                <w14:textFill>
                  <w14:solidFill>
                    <w14:schemeClr w14:val="tx1"/>
                  </w14:solidFill>
                </w14:textFill>
              </w:rPr>
            </w:pPr>
          </w:p>
        </w:tc>
      </w:tr>
      <w:tr w14:paraId="707B5CB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D27617A">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1479ADBF">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674E486B">
            <w:pPr>
              <w:spacing w:line="560" w:lineRule="exact"/>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2AE2FB0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91818AA">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C9E3B9B">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509C2E3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640FF7C">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FCB5A35">
            <w:pPr>
              <w:spacing w:line="560" w:lineRule="exact"/>
              <w:ind w:left="105" w:leftChars="50"/>
              <w:rPr>
                <w:color w:val="000000" w:themeColor="text1"/>
                <w:kern w:val="0"/>
                <w:sz w:val="24"/>
                <w14:textFill>
                  <w14:solidFill>
                    <w14:schemeClr w14:val="tx1"/>
                  </w14:solidFill>
                </w14:textFill>
              </w:rPr>
            </w:pPr>
          </w:p>
        </w:tc>
      </w:tr>
      <w:tr w14:paraId="4303F62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D85F7E9">
            <w:pPr>
              <w:spacing w:line="560" w:lineRule="exact"/>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F831037">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2EDCD358">
            <w:pPr>
              <w:spacing w:line="560" w:lineRule="exact"/>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18A28B9">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090B4D4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C23BB22">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BB2D5FE">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77849D24">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05CE7E0">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2234182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AC5CA64">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18FD8BC">
            <w:pPr>
              <w:spacing w:line="560" w:lineRule="exact"/>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4C2A38B2">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1850402">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3C3FE96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E80AE75">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DBA319B">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967D36F">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A5B2656">
            <w:pPr>
              <w:spacing w:line="560" w:lineRule="exac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566D169B">
      <w:pPr>
        <w:spacing w:line="560" w:lineRule="exact"/>
        <w:rPr>
          <w:rFonts w:ascii="宋体"/>
          <w:color w:val="000000" w:themeColor="text1"/>
          <w:szCs w:val="21"/>
          <w14:textFill>
            <w14:solidFill>
              <w14:schemeClr w14:val="tx1"/>
            </w14:solidFill>
          </w14:textFill>
        </w:rPr>
      </w:pPr>
    </w:p>
    <w:p w14:paraId="27F62C39">
      <w:pPr>
        <w:spacing w:line="560" w:lineRule="exact"/>
        <w:rPr>
          <w:rFonts w:ascii="宋体"/>
          <w:color w:val="000000" w:themeColor="text1"/>
          <w:szCs w:val="21"/>
          <w14:textFill>
            <w14:solidFill>
              <w14:schemeClr w14:val="tx1"/>
            </w14:solidFill>
          </w14:textFill>
        </w:rPr>
      </w:pPr>
    </w:p>
    <w:p w14:paraId="765C3B59">
      <w:pPr>
        <w:spacing w:line="560" w:lineRule="exact"/>
        <w:rPr>
          <w:rFonts w:ascii="宋体"/>
          <w:color w:val="000000" w:themeColor="text1"/>
          <w14:textFill>
            <w14:solidFill>
              <w14:schemeClr w14:val="tx1"/>
            </w14:solidFill>
          </w14:textFill>
        </w:rPr>
      </w:pPr>
    </w:p>
    <w:p w14:paraId="6AA5F70A">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深圳市海洋发展局</w:t>
      </w:r>
    </w:p>
    <w:p w14:paraId="0BBB2136">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47BCC6B6">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3238FFD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001F5C5E">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5F04AC29">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2、本单位承诺配合市渔业主管部门、财政部门和审计部门等有关部门完成相关监督检查、</w:t>
      </w:r>
      <w:r>
        <w:rPr>
          <w:rFonts w:hint="eastAsia" w:ascii="宋体"/>
          <w:color w:val="000000" w:themeColor="text1"/>
          <w:sz w:val="28"/>
          <w:szCs w:val="28"/>
          <w:lang w:eastAsia="zh-CN"/>
          <w14:textFill>
            <w14:solidFill>
              <w14:schemeClr w14:val="tx1"/>
            </w14:solidFill>
          </w14:textFill>
        </w:rPr>
        <w:t>评审、</w:t>
      </w:r>
      <w:r>
        <w:rPr>
          <w:rFonts w:hint="eastAsia" w:ascii="宋体"/>
          <w:color w:val="000000" w:themeColor="text1"/>
          <w:sz w:val="28"/>
          <w:szCs w:val="28"/>
          <w14:textFill>
            <w14:solidFill>
              <w14:schemeClr w14:val="tx1"/>
            </w14:solidFill>
          </w14:textFill>
        </w:rPr>
        <w:t>审计验收、绩效评价、调研统计等工作。</w:t>
      </w:r>
    </w:p>
    <w:p w14:paraId="5805CE32">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30BEBCCE">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lang w:val="en-US" w:eastAsia="zh-CN"/>
          <w14:textFill>
            <w14:solidFill>
              <w14:schemeClr w14:val="tx1"/>
            </w14:solidFill>
          </w14:textFill>
        </w:rPr>
        <w:t>4</w:t>
      </w:r>
      <w:r>
        <w:rPr>
          <w:rFonts w:hint="eastAsia" w:ascii="宋体"/>
          <w:color w:val="000000" w:themeColor="text1"/>
          <w:sz w:val="28"/>
          <w:szCs w:val="28"/>
          <w14:textFill>
            <w14:solidFill>
              <w14:schemeClr w14:val="tx1"/>
            </w14:solidFill>
          </w14:textFill>
        </w:rPr>
        <w:t>、本单位（人）同意将本申报材料向依法审核工作人员和评审专家公开，对依法审核或者评审过程中公开的信息，由审核工作人员和评审专家承担保密义务，深圳市海洋发展局免予承担责任。</w:t>
      </w:r>
    </w:p>
    <w:p w14:paraId="3C063276">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lang w:val="en-US" w:eastAsia="zh-CN"/>
          <w14:textFill>
            <w14:solidFill>
              <w14:schemeClr w14:val="tx1"/>
            </w14:solidFill>
          </w14:textFill>
        </w:rPr>
        <w:t>5</w:t>
      </w:r>
      <w:r>
        <w:rPr>
          <w:rFonts w:hint="eastAsia" w:ascii="宋体"/>
          <w:color w:val="000000" w:themeColor="text1"/>
          <w:sz w:val="28"/>
          <w:szCs w:val="28"/>
          <w14:textFill>
            <w14:solidFill>
              <w14:schemeClr w14:val="tx1"/>
            </w14:solidFill>
          </w14:textFill>
        </w:rPr>
        <w:t>、本单位承诺不存在到期未申请验收或者验收未通过的项目，所申报项目无下列情形之一：（1）知识产权争议；（2）存在重复资助情形。因政策允许可申报多项专项资金的，将在申报材料中标注并注明，提供佐证材料。</w:t>
      </w:r>
    </w:p>
    <w:p w14:paraId="5679A476">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lang w:val="en-US" w:eastAsia="zh-CN"/>
          <w14:textFill>
            <w14:solidFill>
              <w14:schemeClr w14:val="tx1"/>
            </w14:solidFill>
          </w14:textFill>
        </w:rPr>
        <w:t>6</w:t>
      </w:r>
      <w:r>
        <w:rPr>
          <w:rFonts w:hint="eastAsia" w:ascii="宋体"/>
          <w:color w:val="000000" w:themeColor="text1"/>
          <w:sz w:val="28"/>
          <w:szCs w:val="28"/>
          <w14:textFill>
            <w14:solidFill>
              <w14:schemeClr w14:val="tx1"/>
            </w14:solidFill>
          </w14:textFill>
        </w:rPr>
        <w:t>、本单位承诺不委托中介机构申报该项目。</w:t>
      </w:r>
    </w:p>
    <w:p w14:paraId="4F8EDC27">
      <w:pPr>
        <w:spacing w:line="560" w:lineRule="exact"/>
        <w:ind w:firstLine="627" w:firstLineChars="224"/>
        <w:rPr>
          <w:rFonts w:hint="eastAsia" w:ascii="宋体"/>
          <w:color w:val="000000" w:themeColor="text1"/>
          <w:sz w:val="28"/>
          <w:szCs w:val="28"/>
          <w14:textFill>
            <w14:solidFill>
              <w14:schemeClr w14:val="tx1"/>
            </w14:solidFill>
          </w14:textFill>
        </w:rPr>
      </w:pPr>
      <w:r>
        <w:rPr>
          <w:rFonts w:hint="eastAsia" w:ascii="宋体"/>
          <w:color w:val="000000" w:themeColor="text1"/>
          <w:sz w:val="28"/>
          <w:szCs w:val="28"/>
          <w:lang w:val="en-US" w:eastAsia="zh-CN"/>
          <w14:textFill>
            <w14:solidFill>
              <w14:schemeClr w14:val="tx1"/>
            </w14:solidFill>
          </w14:textFill>
        </w:rPr>
        <w:t>7</w:t>
      </w:r>
      <w:r>
        <w:rPr>
          <w:rFonts w:hint="eastAsia" w:ascii="宋体"/>
          <w:color w:val="000000" w:themeColor="text1"/>
          <w:sz w:val="28"/>
          <w:szCs w:val="28"/>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60E657A2">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5A019BB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614D2259">
      <w:pPr>
        <w:spacing w:line="560" w:lineRule="exact"/>
        <w:ind w:firstLine="627" w:firstLineChars="224"/>
        <w:rPr>
          <w:rFonts w:ascii="宋体"/>
          <w:color w:val="000000" w:themeColor="text1"/>
          <w:sz w:val="28"/>
          <w:szCs w:val="28"/>
          <w14:textFill>
            <w14:solidFill>
              <w14:schemeClr w14:val="tx1"/>
            </w14:solidFill>
          </w14:textFill>
        </w:rPr>
      </w:pPr>
    </w:p>
    <w:p w14:paraId="5970ECA4">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p>
    <w:p w14:paraId="23276DD1">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537CE632">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22A55C16">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5C51B804">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0EA0E11B">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5623BDA1">
      <w:pPr>
        <w:pStyle w:val="77"/>
        <w:spacing w:line="360" w:lineRule="exact"/>
        <w:ind w:firstLine="0" w:firstLineChars="0"/>
        <w:rPr>
          <w:lang w:eastAsia="zh-CN"/>
        </w:rPr>
      </w:pPr>
      <w:r>
        <w:rPr>
          <w:rFonts w:hint="eastAsia"/>
          <w:lang w:eastAsia="zh-CN"/>
        </w:rPr>
        <w:t>一</w:t>
      </w:r>
      <w:r>
        <w:rPr>
          <w:rFonts w:hint="eastAsia"/>
        </w:rPr>
        <w:t>、单位基本信息</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7D7B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48CC9BCB">
            <w:pPr>
              <w:ind w:right="-107" w:rightChars="-51"/>
              <w:rPr>
                <w:color w:val="000000"/>
                <w:szCs w:val="21"/>
              </w:rPr>
            </w:pPr>
            <w:r>
              <w:rPr>
                <w:rFonts w:hint="eastAsia" w:cs="宋体"/>
                <w:color w:val="000000"/>
                <w:szCs w:val="21"/>
              </w:rPr>
              <w:t>单位名称</w:t>
            </w:r>
          </w:p>
        </w:tc>
        <w:tc>
          <w:tcPr>
            <w:tcW w:w="7414" w:type="dxa"/>
            <w:gridSpan w:val="8"/>
            <w:vAlign w:val="center"/>
          </w:tcPr>
          <w:p w14:paraId="1C1DE299">
            <w:pPr>
              <w:rPr>
                <w:rFonts w:ascii="宋体"/>
                <w:color w:val="000000"/>
                <w:szCs w:val="21"/>
              </w:rPr>
            </w:pPr>
          </w:p>
        </w:tc>
      </w:tr>
      <w:tr w14:paraId="781E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4A0D08C5">
            <w:pPr>
              <w:ind w:right="-107" w:rightChars="-51"/>
              <w:rPr>
                <w:color w:val="000000"/>
                <w:szCs w:val="21"/>
              </w:rPr>
            </w:pPr>
            <w:r>
              <w:rPr>
                <w:rFonts w:hint="eastAsia" w:cs="宋体"/>
                <w:color w:val="000000"/>
                <w:szCs w:val="21"/>
              </w:rPr>
              <w:t>单位地址</w:t>
            </w:r>
          </w:p>
        </w:tc>
        <w:tc>
          <w:tcPr>
            <w:tcW w:w="7414" w:type="dxa"/>
            <w:gridSpan w:val="8"/>
            <w:vAlign w:val="center"/>
          </w:tcPr>
          <w:p w14:paraId="5BEFCBFA">
            <w:pPr>
              <w:rPr>
                <w:rFonts w:ascii="宋体"/>
                <w:color w:val="000000"/>
                <w:szCs w:val="21"/>
              </w:rPr>
            </w:pPr>
          </w:p>
        </w:tc>
      </w:tr>
      <w:tr w14:paraId="22C3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3FE2FDCB">
            <w:pPr>
              <w:ind w:right="-107" w:rightChars="-51"/>
              <w:rPr>
                <w:color w:val="000000"/>
                <w:szCs w:val="21"/>
              </w:rPr>
            </w:pPr>
            <w:r>
              <w:rPr>
                <w:rFonts w:hint="eastAsia" w:cs="宋体"/>
                <w:color w:val="000000"/>
                <w:szCs w:val="21"/>
              </w:rPr>
              <w:t>单位注册资本</w:t>
            </w:r>
          </w:p>
        </w:tc>
        <w:tc>
          <w:tcPr>
            <w:tcW w:w="2451" w:type="dxa"/>
            <w:gridSpan w:val="3"/>
            <w:vAlign w:val="center"/>
          </w:tcPr>
          <w:p w14:paraId="0BAE34DA">
            <w:pPr>
              <w:rPr>
                <w:color w:val="000000"/>
                <w:szCs w:val="21"/>
              </w:rPr>
            </w:pPr>
          </w:p>
        </w:tc>
        <w:tc>
          <w:tcPr>
            <w:tcW w:w="1774" w:type="dxa"/>
            <w:vAlign w:val="center"/>
          </w:tcPr>
          <w:p w14:paraId="7AFCE05E">
            <w:pPr>
              <w:ind w:right="-155" w:rightChars="-74"/>
              <w:rPr>
                <w:rFonts w:ascii="宋体"/>
                <w:color w:val="000000"/>
                <w:szCs w:val="21"/>
              </w:rPr>
            </w:pPr>
            <w:r>
              <w:rPr>
                <w:rFonts w:hint="eastAsia"/>
                <w:color w:val="000000"/>
                <w:szCs w:val="21"/>
              </w:rPr>
              <w:t>注册时间</w:t>
            </w:r>
          </w:p>
        </w:tc>
        <w:tc>
          <w:tcPr>
            <w:tcW w:w="3189" w:type="dxa"/>
            <w:gridSpan w:val="4"/>
            <w:vAlign w:val="center"/>
          </w:tcPr>
          <w:p w14:paraId="1CB34A4A">
            <w:pPr>
              <w:ind w:right="-155" w:rightChars="-74"/>
              <w:rPr>
                <w:rFonts w:ascii="宋体"/>
                <w:color w:val="000000"/>
                <w:szCs w:val="21"/>
              </w:rPr>
            </w:pPr>
          </w:p>
        </w:tc>
      </w:tr>
      <w:tr w14:paraId="22B8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1A690197">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6F5A0542">
            <w:pPr>
              <w:widowControl/>
              <w:rPr>
                <w:rFonts w:ascii="宋体"/>
                <w:color w:val="000000"/>
                <w:szCs w:val="21"/>
              </w:rPr>
            </w:pPr>
          </w:p>
        </w:tc>
        <w:tc>
          <w:tcPr>
            <w:tcW w:w="1774" w:type="dxa"/>
            <w:vAlign w:val="center"/>
          </w:tcPr>
          <w:p w14:paraId="058EE665">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06F23501">
            <w:pPr>
              <w:widowControl/>
              <w:rPr>
                <w:rFonts w:ascii="宋体" w:cs="宋体"/>
                <w:color w:val="000000"/>
                <w:szCs w:val="21"/>
              </w:rPr>
            </w:pPr>
          </w:p>
        </w:tc>
      </w:tr>
      <w:tr w14:paraId="1681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7C407843">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40618337">
            <w:pPr>
              <w:rPr>
                <w:rFonts w:ascii="宋体"/>
                <w:color w:val="000000"/>
                <w:szCs w:val="21"/>
              </w:rPr>
            </w:pPr>
          </w:p>
        </w:tc>
        <w:tc>
          <w:tcPr>
            <w:tcW w:w="1774" w:type="dxa"/>
            <w:vAlign w:val="center"/>
          </w:tcPr>
          <w:p w14:paraId="3A2F36EC">
            <w:pPr>
              <w:ind w:right="-155" w:rightChars="-74"/>
              <w:rPr>
                <w:color w:val="000000"/>
                <w:szCs w:val="21"/>
              </w:rPr>
            </w:pPr>
            <w:r>
              <w:rPr>
                <w:rFonts w:hint="eastAsia" w:cs="宋体"/>
                <w:color w:val="000000"/>
                <w:szCs w:val="21"/>
              </w:rPr>
              <w:t>登记注册类型</w:t>
            </w:r>
          </w:p>
        </w:tc>
        <w:tc>
          <w:tcPr>
            <w:tcW w:w="3189" w:type="dxa"/>
            <w:gridSpan w:val="4"/>
            <w:vAlign w:val="center"/>
          </w:tcPr>
          <w:p w14:paraId="329BCB40">
            <w:pPr>
              <w:rPr>
                <w:rFonts w:ascii="宋体"/>
                <w:color w:val="000000"/>
                <w:szCs w:val="21"/>
              </w:rPr>
            </w:pPr>
          </w:p>
        </w:tc>
      </w:tr>
      <w:tr w14:paraId="6DC2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74A80339">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0968C1EC">
            <w:pPr>
              <w:rPr>
                <w:color w:val="000000"/>
                <w:szCs w:val="21"/>
              </w:rPr>
            </w:pPr>
          </w:p>
        </w:tc>
      </w:tr>
      <w:tr w14:paraId="516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46E5F6BD">
            <w:pPr>
              <w:ind w:right="-107" w:rightChars="-51"/>
              <w:jc w:val="left"/>
              <w:rPr>
                <w:rFonts w:cs="宋体"/>
                <w:color w:val="000000"/>
              </w:rPr>
            </w:pPr>
            <w:r>
              <w:rPr>
                <w:rFonts w:hint="eastAsia" w:cs="宋体"/>
                <w:color w:val="000000"/>
              </w:rPr>
              <w:t>产品（服务）</w:t>
            </w:r>
          </w:p>
          <w:p w14:paraId="0B6D1739">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4832413F">
            <w:pPr>
              <w:rPr>
                <w:rFonts w:ascii="宋体"/>
                <w:color w:val="000000"/>
                <w:szCs w:val="21"/>
              </w:rPr>
            </w:pPr>
          </w:p>
        </w:tc>
        <w:tc>
          <w:tcPr>
            <w:tcW w:w="1142" w:type="dxa"/>
            <w:gridSpan w:val="2"/>
            <w:vAlign w:val="center"/>
          </w:tcPr>
          <w:p w14:paraId="00323D8D">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716A3EFB">
            <w:pPr>
              <w:widowControl/>
              <w:rPr>
                <w:color w:val="000000"/>
                <w:szCs w:val="21"/>
              </w:rPr>
            </w:pPr>
          </w:p>
        </w:tc>
      </w:tr>
      <w:tr w14:paraId="45B8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0B96E875">
            <w:pPr>
              <w:ind w:right="-107" w:rightChars="-51"/>
              <w:jc w:val="left"/>
              <w:rPr>
                <w:rFonts w:cs="宋体"/>
                <w:color w:val="000000"/>
              </w:rPr>
            </w:pPr>
          </w:p>
        </w:tc>
        <w:tc>
          <w:tcPr>
            <w:tcW w:w="4225" w:type="dxa"/>
            <w:gridSpan w:val="4"/>
            <w:vMerge w:val="continue"/>
            <w:vAlign w:val="center"/>
          </w:tcPr>
          <w:p w14:paraId="03346B07">
            <w:pPr>
              <w:rPr>
                <w:color w:val="000000"/>
              </w:rPr>
            </w:pPr>
          </w:p>
        </w:tc>
        <w:tc>
          <w:tcPr>
            <w:tcW w:w="1142" w:type="dxa"/>
            <w:gridSpan w:val="2"/>
            <w:vAlign w:val="center"/>
          </w:tcPr>
          <w:p w14:paraId="6F7B5D9B">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1C8828FA">
            <w:pPr>
              <w:widowControl/>
              <w:rPr>
                <w:rFonts w:ascii="宋体" w:cs="宋体"/>
                <w:color w:val="000000"/>
                <w:szCs w:val="21"/>
              </w:rPr>
            </w:pPr>
          </w:p>
        </w:tc>
      </w:tr>
      <w:tr w14:paraId="06D4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1553C623">
            <w:pPr>
              <w:ind w:right="-107" w:rightChars="-51"/>
              <w:rPr>
                <w:color w:val="000000"/>
                <w:szCs w:val="21"/>
              </w:rPr>
            </w:pPr>
            <w:r>
              <w:rPr>
                <w:rFonts w:hint="eastAsia" w:cs="宋体"/>
                <w:color w:val="000000"/>
                <w:szCs w:val="21"/>
              </w:rPr>
              <w:t>单位资质</w:t>
            </w:r>
          </w:p>
        </w:tc>
        <w:tc>
          <w:tcPr>
            <w:tcW w:w="7414" w:type="dxa"/>
            <w:gridSpan w:val="8"/>
            <w:vAlign w:val="center"/>
          </w:tcPr>
          <w:p w14:paraId="4C062468">
            <w:pPr>
              <w:rPr>
                <w:rFonts w:ascii="宋体" w:hAnsi="宋体"/>
                <w:bCs/>
                <w:iCs/>
                <w:color w:val="000000"/>
                <w:szCs w:val="21"/>
              </w:rPr>
            </w:pPr>
            <w:r>
              <w:rPr>
                <w:rFonts w:hint="eastAsia" w:ascii="宋体" w:hAnsi="宋体"/>
                <w:bCs/>
                <w:iCs/>
                <w:color w:val="000000"/>
                <w:szCs w:val="21"/>
              </w:rPr>
              <w:t>（无此类情况则填无）</w:t>
            </w:r>
          </w:p>
          <w:p w14:paraId="4AF54886">
            <w:pPr>
              <w:rPr>
                <w:rFonts w:ascii="宋体"/>
                <w:color w:val="000000"/>
                <w:szCs w:val="21"/>
              </w:rPr>
            </w:pPr>
          </w:p>
        </w:tc>
      </w:tr>
      <w:tr w14:paraId="3FE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2B47C214">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65DC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04DBCBB6">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008049F2">
            <w:pPr>
              <w:spacing w:line="360" w:lineRule="exact"/>
              <w:rPr>
                <w:rFonts w:ascii="宋体"/>
                <w:color w:val="000000"/>
                <w:szCs w:val="21"/>
              </w:rPr>
            </w:pPr>
          </w:p>
        </w:tc>
      </w:tr>
      <w:tr w14:paraId="5896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17E915E0">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13CA2794">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请规范填写,如“××银行深圳××支行（或营业部）”）</w:t>
            </w:r>
          </w:p>
        </w:tc>
      </w:tr>
      <w:tr w14:paraId="217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712BB93D">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0506DDD8">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4997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67831E4E"/>
        </w:tc>
      </w:tr>
      <w:tr w14:paraId="2F74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2B8CF34B">
            <w:pPr>
              <w:jc w:val="center"/>
              <w:rPr>
                <w:color w:val="000000"/>
              </w:rPr>
            </w:pPr>
            <w:r>
              <w:rPr>
                <w:rFonts w:hint="eastAsia" w:ascii="宋体" w:hAnsi="宋体" w:cs="宋体"/>
                <w:b/>
                <w:bCs/>
                <w:color w:val="000000"/>
                <w:szCs w:val="21"/>
              </w:rPr>
              <w:t>上年末从业人员情况</w:t>
            </w:r>
          </w:p>
        </w:tc>
      </w:tr>
      <w:tr w14:paraId="7D3B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74B2C609">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29DFD9D0">
            <w:pPr>
              <w:rPr>
                <w:rFonts w:ascii="宋体"/>
                <w:color w:val="000000"/>
                <w:szCs w:val="21"/>
              </w:rPr>
            </w:pPr>
            <w:r>
              <w:rPr>
                <w:rFonts w:hint="eastAsia" w:ascii="宋体" w:hAnsi="宋体" w:cs="宋体"/>
                <w:color w:val="000000"/>
                <w:szCs w:val="21"/>
              </w:rPr>
              <w:t>姓名</w:t>
            </w:r>
          </w:p>
        </w:tc>
        <w:tc>
          <w:tcPr>
            <w:tcW w:w="1475" w:type="dxa"/>
            <w:vAlign w:val="center"/>
          </w:tcPr>
          <w:p w14:paraId="20AFE84D">
            <w:pPr>
              <w:rPr>
                <w:rFonts w:ascii="宋体"/>
                <w:color w:val="000000"/>
                <w:szCs w:val="21"/>
              </w:rPr>
            </w:pPr>
          </w:p>
        </w:tc>
        <w:tc>
          <w:tcPr>
            <w:tcW w:w="1774" w:type="dxa"/>
            <w:vAlign w:val="center"/>
          </w:tcPr>
          <w:p w14:paraId="29755CD7">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43C8C38E">
            <w:pPr>
              <w:rPr>
                <w:color w:val="000000"/>
              </w:rPr>
            </w:pPr>
          </w:p>
        </w:tc>
      </w:tr>
      <w:tr w14:paraId="5C59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1998E571">
            <w:pPr>
              <w:jc w:val="center"/>
              <w:rPr>
                <w:rFonts w:ascii="宋体" w:cs="宋体"/>
                <w:b/>
                <w:bCs/>
                <w:color w:val="000000"/>
                <w:szCs w:val="21"/>
              </w:rPr>
            </w:pPr>
          </w:p>
        </w:tc>
        <w:tc>
          <w:tcPr>
            <w:tcW w:w="1480" w:type="dxa"/>
            <w:gridSpan w:val="3"/>
            <w:vAlign w:val="center"/>
          </w:tcPr>
          <w:p w14:paraId="278D480B">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08CF5DE4">
            <w:pPr>
              <w:rPr>
                <w:rFonts w:ascii="宋体" w:cs="宋体"/>
                <w:b/>
                <w:bCs/>
                <w:color w:val="000000"/>
                <w:szCs w:val="21"/>
              </w:rPr>
            </w:pPr>
          </w:p>
        </w:tc>
        <w:tc>
          <w:tcPr>
            <w:tcW w:w="1774" w:type="dxa"/>
            <w:vAlign w:val="center"/>
          </w:tcPr>
          <w:p w14:paraId="3650E567">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277960B7">
            <w:pPr>
              <w:rPr>
                <w:rFonts w:ascii="宋体" w:cs="宋体"/>
                <w:b/>
                <w:bCs/>
                <w:color w:val="000000"/>
                <w:szCs w:val="21"/>
              </w:rPr>
            </w:pPr>
          </w:p>
        </w:tc>
      </w:tr>
      <w:tr w14:paraId="5120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4118BA4C">
            <w:pPr>
              <w:rPr>
                <w:rFonts w:cs="宋体"/>
                <w:color w:val="000000"/>
                <w:szCs w:val="21"/>
              </w:rPr>
            </w:pPr>
            <w:r>
              <w:rPr>
                <w:rFonts w:hint="eastAsia" w:cs="宋体"/>
                <w:color w:val="000000"/>
                <w:szCs w:val="21"/>
              </w:rPr>
              <w:t>从业人员总数</w:t>
            </w:r>
          </w:p>
        </w:tc>
        <w:tc>
          <w:tcPr>
            <w:tcW w:w="1480" w:type="dxa"/>
            <w:gridSpan w:val="3"/>
            <w:vAlign w:val="center"/>
          </w:tcPr>
          <w:p w14:paraId="398B77DB">
            <w:pPr>
              <w:jc w:val="center"/>
              <w:rPr>
                <w:color w:val="000000"/>
                <w:szCs w:val="21"/>
              </w:rPr>
            </w:pPr>
          </w:p>
        </w:tc>
        <w:tc>
          <w:tcPr>
            <w:tcW w:w="1475" w:type="dxa"/>
            <w:vAlign w:val="center"/>
          </w:tcPr>
          <w:p w14:paraId="355EAEC2">
            <w:pPr>
              <w:rPr>
                <w:color w:val="000000"/>
                <w:szCs w:val="21"/>
              </w:rPr>
            </w:pPr>
            <w:r>
              <w:rPr>
                <w:rFonts w:hint="eastAsia" w:cs="宋体"/>
                <w:color w:val="000000"/>
                <w:szCs w:val="21"/>
              </w:rPr>
              <w:t>其中女职工数</w:t>
            </w:r>
          </w:p>
        </w:tc>
        <w:tc>
          <w:tcPr>
            <w:tcW w:w="1774" w:type="dxa"/>
            <w:vAlign w:val="center"/>
          </w:tcPr>
          <w:p w14:paraId="5CAE8DD8">
            <w:pPr>
              <w:rPr>
                <w:color w:val="000000"/>
                <w:szCs w:val="21"/>
              </w:rPr>
            </w:pPr>
          </w:p>
        </w:tc>
        <w:tc>
          <w:tcPr>
            <w:tcW w:w="1621" w:type="dxa"/>
            <w:gridSpan w:val="3"/>
            <w:vAlign w:val="center"/>
          </w:tcPr>
          <w:p w14:paraId="51EF15EF">
            <w:pPr>
              <w:rPr>
                <w:color w:val="000000"/>
                <w:szCs w:val="21"/>
              </w:rPr>
            </w:pPr>
            <w:r>
              <w:rPr>
                <w:rFonts w:hint="eastAsia" w:ascii="宋体" w:hAnsi="宋体" w:cs="宋体"/>
                <w:color w:val="000000"/>
                <w:szCs w:val="21"/>
              </w:rPr>
              <w:t>留学归国人员数</w:t>
            </w:r>
          </w:p>
        </w:tc>
        <w:tc>
          <w:tcPr>
            <w:tcW w:w="1568" w:type="dxa"/>
            <w:vAlign w:val="center"/>
          </w:tcPr>
          <w:p w14:paraId="447A25B2">
            <w:pPr>
              <w:rPr>
                <w:color w:val="000000"/>
                <w:szCs w:val="21"/>
              </w:rPr>
            </w:pPr>
          </w:p>
        </w:tc>
      </w:tr>
      <w:tr w14:paraId="387C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19586E01">
            <w:pPr>
              <w:rPr>
                <w:color w:val="000000"/>
                <w:szCs w:val="21"/>
              </w:rPr>
            </w:pPr>
            <w:r>
              <w:rPr>
                <w:rFonts w:hint="eastAsia" w:ascii="宋体" w:hAnsi="宋体" w:cs="宋体"/>
                <w:color w:val="000000"/>
                <w:szCs w:val="21"/>
              </w:rPr>
              <w:t>参加社保人数</w:t>
            </w:r>
          </w:p>
        </w:tc>
        <w:tc>
          <w:tcPr>
            <w:tcW w:w="1480" w:type="dxa"/>
            <w:gridSpan w:val="3"/>
            <w:vAlign w:val="center"/>
          </w:tcPr>
          <w:p w14:paraId="3194DE37">
            <w:pPr>
              <w:rPr>
                <w:color w:val="000000"/>
                <w:szCs w:val="21"/>
              </w:rPr>
            </w:pPr>
          </w:p>
        </w:tc>
        <w:tc>
          <w:tcPr>
            <w:tcW w:w="1475" w:type="dxa"/>
            <w:vAlign w:val="center"/>
          </w:tcPr>
          <w:p w14:paraId="1DA5BEF8">
            <w:pPr>
              <w:rPr>
                <w:color w:val="000000"/>
                <w:szCs w:val="21"/>
              </w:rPr>
            </w:pPr>
            <w:r>
              <w:rPr>
                <w:rFonts w:hint="eastAsia" w:ascii="宋体" w:hAnsi="宋体" w:cs="宋体"/>
                <w:color w:val="000000"/>
                <w:spacing w:val="-4"/>
                <w:szCs w:val="21"/>
              </w:rPr>
              <w:t>外籍专家人数</w:t>
            </w:r>
          </w:p>
        </w:tc>
        <w:tc>
          <w:tcPr>
            <w:tcW w:w="1774" w:type="dxa"/>
            <w:vAlign w:val="center"/>
          </w:tcPr>
          <w:p w14:paraId="223B6B4A">
            <w:pPr>
              <w:rPr>
                <w:color w:val="000000"/>
                <w:szCs w:val="21"/>
              </w:rPr>
            </w:pPr>
          </w:p>
        </w:tc>
        <w:tc>
          <w:tcPr>
            <w:tcW w:w="1621" w:type="dxa"/>
            <w:gridSpan w:val="3"/>
            <w:vAlign w:val="center"/>
          </w:tcPr>
          <w:p w14:paraId="2C1AEF08">
            <w:pPr>
              <w:rPr>
                <w:color w:val="000000"/>
                <w:szCs w:val="21"/>
              </w:rPr>
            </w:pPr>
            <w:r>
              <w:rPr>
                <w:rFonts w:hint="eastAsia" w:ascii="宋体" w:hAnsi="宋体" w:cs="宋体"/>
                <w:color w:val="000000"/>
                <w:spacing w:val="-4"/>
                <w:szCs w:val="21"/>
              </w:rPr>
              <w:t>新增高校毕业生</w:t>
            </w:r>
          </w:p>
        </w:tc>
        <w:tc>
          <w:tcPr>
            <w:tcW w:w="1568" w:type="dxa"/>
            <w:vAlign w:val="center"/>
          </w:tcPr>
          <w:p w14:paraId="53EBC7DA">
            <w:pPr>
              <w:rPr>
                <w:color w:val="000000"/>
                <w:szCs w:val="21"/>
              </w:rPr>
            </w:pPr>
          </w:p>
        </w:tc>
      </w:tr>
      <w:tr w14:paraId="1C17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4CC10327">
            <w:pPr>
              <w:jc w:val="center"/>
              <w:rPr>
                <w:color w:val="000000"/>
              </w:rPr>
            </w:pPr>
            <w:r>
              <w:rPr>
                <w:rFonts w:hint="eastAsia" w:ascii="宋体" w:hAnsi="宋体" w:cs="宋体"/>
                <w:b/>
                <w:bCs/>
                <w:color w:val="000000"/>
                <w:szCs w:val="21"/>
              </w:rPr>
              <w:t>公司股权结构</w:t>
            </w:r>
          </w:p>
        </w:tc>
      </w:tr>
      <w:tr w14:paraId="15B6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FD11716">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4D21C4C8">
            <w:pPr>
              <w:jc w:val="center"/>
              <w:rPr>
                <w:color w:val="000000"/>
                <w:szCs w:val="21"/>
              </w:rPr>
            </w:pPr>
            <w:r>
              <w:rPr>
                <w:rFonts w:hint="eastAsia" w:cs="宋体"/>
                <w:color w:val="000000"/>
                <w:szCs w:val="21"/>
              </w:rPr>
              <w:t>出资额（万元）</w:t>
            </w:r>
          </w:p>
        </w:tc>
        <w:tc>
          <w:tcPr>
            <w:tcW w:w="2635" w:type="dxa"/>
            <w:gridSpan w:val="2"/>
            <w:vAlign w:val="center"/>
          </w:tcPr>
          <w:p w14:paraId="56EE60CA">
            <w:pPr>
              <w:jc w:val="center"/>
              <w:rPr>
                <w:color w:val="000000"/>
                <w:szCs w:val="21"/>
              </w:rPr>
            </w:pPr>
            <w:r>
              <w:rPr>
                <w:rFonts w:hint="eastAsia" w:cs="宋体"/>
                <w:color w:val="000000"/>
                <w:szCs w:val="21"/>
              </w:rPr>
              <w:t>出资方式</w:t>
            </w:r>
          </w:p>
        </w:tc>
        <w:tc>
          <w:tcPr>
            <w:tcW w:w="2328" w:type="dxa"/>
            <w:gridSpan w:val="3"/>
            <w:vAlign w:val="center"/>
          </w:tcPr>
          <w:p w14:paraId="4047C3EA">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6D18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669C8FDA">
            <w:pPr>
              <w:rPr>
                <w:rFonts w:ascii="宋体"/>
                <w:color w:val="000000"/>
                <w:szCs w:val="21"/>
              </w:rPr>
            </w:pPr>
          </w:p>
        </w:tc>
        <w:tc>
          <w:tcPr>
            <w:tcW w:w="1772" w:type="dxa"/>
            <w:gridSpan w:val="2"/>
            <w:vAlign w:val="center"/>
          </w:tcPr>
          <w:p w14:paraId="16206DA7">
            <w:pPr>
              <w:rPr>
                <w:rFonts w:ascii="宋体"/>
                <w:color w:val="000000"/>
                <w:szCs w:val="21"/>
              </w:rPr>
            </w:pPr>
          </w:p>
        </w:tc>
        <w:tc>
          <w:tcPr>
            <w:tcW w:w="2635" w:type="dxa"/>
            <w:gridSpan w:val="2"/>
            <w:vAlign w:val="center"/>
          </w:tcPr>
          <w:p w14:paraId="4E9D60C4">
            <w:pPr>
              <w:rPr>
                <w:rFonts w:ascii="宋体"/>
                <w:color w:val="000000"/>
                <w:szCs w:val="21"/>
              </w:rPr>
            </w:pPr>
          </w:p>
        </w:tc>
        <w:tc>
          <w:tcPr>
            <w:tcW w:w="2328" w:type="dxa"/>
            <w:gridSpan w:val="3"/>
            <w:vAlign w:val="center"/>
          </w:tcPr>
          <w:p w14:paraId="45C37DB2">
            <w:pPr>
              <w:rPr>
                <w:rFonts w:ascii="宋体"/>
                <w:color w:val="000000"/>
                <w:szCs w:val="21"/>
              </w:rPr>
            </w:pPr>
          </w:p>
        </w:tc>
      </w:tr>
      <w:tr w14:paraId="7A33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DA995B7">
            <w:pPr>
              <w:jc w:val="center"/>
              <w:rPr>
                <w:rFonts w:ascii="宋体" w:cs="宋体"/>
                <w:b/>
                <w:bCs/>
                <w:color w:val="000000"/>
                <w:szCs w:val="21"/>
              </w:rPr>
            </w:pPr>
          </w:p>
        </w:tc>
        <w:tc>
          <w:tcPr>
            <w:tcW w:w="1772" w:type="dxa"/>
            <w:gridSpan w:val="2"/>
            <w:vAlign w:val="center"/>
          </w:tcPr>
          <w:p w14:paraId="1ED3C686">
            <w:pPr>
              <w:jc w:val="center"/>
              <w:rPr>
                <w:rFonts w:ascii="宋体" w:cs="宋体"/>
                <w:b/>
                <w:bCs/>
                <w:color w:val="000000"/>
                <w:szCs w:val="21"/>
              </w:rPr>
            </w:pPr>
          </w:p>
        </w:tc>
        <w:tc>
          <w:tcPr>
            <w:tcW w:w="2635" w:type="dxa"/>
            <w:gridSpan w:val="2"/>
            <w:vAlign w:val="center"/>
          </w:tcPr>
          <w:p w14:paraId="35546951">
            <w:pPr>
              <w:jc w:val="center"/>
              <w:rPr>
                <w:rFonts w:ascii="宋体" w:cs="宋体"/>
                <w:b/>
                <w:bCs/>
                <w:color w:val="000000"/>
                <w:szCs w:val="21"/>
              </w:rPr>
            </w:pPr>
          </w:p>
        </w:tc>
        <w:tc>
          <w:tcPr>
            <w:tcW w:w="2328" w:type="dxa"/>
            <w:gridSpan w:val="3"/>
            <w:vAlign w:val="center"/>
          </w:tcPr>
          <w:p w14:paraId="79544E14">
            <w:pPr>
              <w:jc w:val="center"/>
              <w:rPr>
                <w:rFonts w:ascii="宋体" w:cs="宋体"/>
                <w:b/>
                <w:bCs/>
                <w:color w:val="000000"/>
                <w:szCs w:val="21"/>
              </w:rPr>
            </w:pPr>
          </w:p>
        </w:tc>
      </w:tr>
      <w:tr w14:paraId="1F4A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30F80288">
            <w:pPr>
              <w:jc w:val="center"/>
              <w:rPr>
                <w:rFonts w:ascii="宋体" w:cs="宋体"/>
                <w:b/>
                <w:bCs/>
                <w:color w:val="000000"/>
                <w:szCs w:val="21"/>
              </w:rPr>
            </w:pPr>
          </w:p>
        </w:tc>
        <w:tc>
          <w:tcPr>
            <w:tcW w:w="1772" w:type="dxa"/>
            <w:gridSpan w:val="2"/>
            <w:vAlign w:val="center"/>
          </w:tcPr>
          <w:p w14:paraId="61D75AFD">
            <w:pPr>
              <w:jc w:val="center"/>
              <w:rPr>
                <w:rFonts w:ascii="宋体" w:cs="宋体"/>
                <w:b/>
                <w:bCs/>
                <w:color w:val="000000"/>
                <w:szCs w:val="21"/>
              </w:rPr>
            </w:pPr>
          </w:p>
        </w:tc>
        <w:tc>
          <w:tcPr>
            <w:tcW w:w="2635" w:type="dxa"/>
            <w:gridSpan w:val="2"/>
            <w:vAlign w:val="center"/>
          </w:tcPr>
          <w:p w14:paraId="66EF0736">
            <w:pPr>
              <w:jc w:val="center"/>
              <w:rPr>
                <w:rFonts w:ascii="宋体" w:cs="宋体"/>
                <w:b/>
                <w:bCs/>
                <w:color w:val="000000"/>
                <w:szCs w:val="21"/>
              </w:rPr>
            </w:pPr>
          </w:p>
        </w:tc>
        <w:tc>
          <w:tcPr>
            <w:tcW w:w="2328" w:type="dxa"/>
            <w:gridSpan w:val="3"/>
            <w:vAlign w:val="center"/>
          </w:tcPr>
          <w:p w14:paraId="1E7A5711">
            <w:pPr>
              <w:jc w:val="center"/>
              <w:rPr>
                <w:rFonts w:ascii="宋体" w:cs="宋体"/>
                <w:b/>
                <w:bCs/>
                <w:color w:val="000000"/>
                <w:szCs w:val="21"/>
              </w:rPr>
            </w:pPr>
          </w:p>
        </w:tc>
      </w:tr>
      <w:tr w14:paraId="3466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6697D662">
            <w:pPr>
              <w:jc w:val="center"/>
              <w:rPr>
                <w:rFonts w:ascii="宋体" w:cs="宋体"/>
                <w:b/>
                <w:bCs/>
                <w:color w:val="000000"/>
                <w:szCs w:val="21"/>
              </w:rPr>
            </w:pPr>
          </w:p>
        </w:tc>
        <w:tc>
          <w:tcPr>
            <w:tcW w:w="1772" w:type="dxa"/>
            <w:gridSpan w:val="2"/>
            <w:vAlign w:val="center"/>
          </w:tcPr>
          <w:p w14:paraId="31572F50">
            <w:pPr>
              <w:jc w:val="center"/>
              <w:rPr>
                <w:rFonts w:ascii="宋体" w:cs="宋体"/>
                <w:b/>
                <w:bCs/>
                <w:color w:val="000000"/>
                <w:szCs w:val="21"/>
              </w:rPr>
            </w:pPr>
          </w:p>
        </w:tc>
        <w:tc>
          <w:tcPr>
            <w:tcW w:w="2635" w:type="dxa"/>
            <w:gridSpan w:val="2"/>
            <w:vAlign w:val="center"/>
          </w:tcPr>
          <w:p w14:paraId="09DB087B">
            <w:pPr>
              <w:jc w:val="center"/>
              <w:rPr>
                <w:rFonts w:ascii="宋体" w:cs="宋体"/>
                <w:b/>
                <w:bCs/>
                <w:color w:val="000000"/>
                <w:szCs w:val="21"/>
              </w:rPr>
            </w:pPr>
          </w:p>
        </w:tc>
        <w:tc>
          <w:tcPr>
            <w:tcW w:w="2328" w:type="dxa"/>
            <w:gridSpan w:val="3"/>
            <w:vAlign w:val="center"/>
          </w:tcPr>
          <w:p w14:paraId="5DAB2646">
            <w:pPr>
              <w:jc w:val="center"/>
              <w:rPr>
                <w:rFonts w:ascii="宋体" w:cs="宋体"/>
                <w:b/>
                <w:bCs/>
                <w:color w:val="000000"/>
                <w:szCs w:val="21"/>
              </w:rPr>
            </w:pPr>
          </w:p>
        </w:tc>
      </w:tr>
      <w:tr w14:paraId="1395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050FD797">
            <w:pPr>
              <w:jc w:val="center"/>
              <w:rPr>
                <w:rFonts w:ascii="宋体" w:cs="宋体"/>
                <w:b/>
                <w:bCs/>
                <w:color w:val="000000"/>
                <w:szCs w:val="21"/>
              </w:rPr>
            </w:pPr>
          </w:p>
        </w:tc>
        <w:tc>
          <w:tcPr>
            <w:tcW w:w="1772" w:type="dxa"/>
            <w:gridSpan w:val="2"/>
            <w:vAlign w:val="center"/>
          </w:tcPr>
          <w:p w14:paraId="568A1F7E">
            <w:pPr>
              <w:jc w:val="center"/>
              <w:rPr>
                <w:rFonts w:ascii="宋体" w:cs="宋体"/>
                <w:b/>
                <w:bCs/>
                <w:color w:val="000000"/>
                <w:szCs w:val="21"/>
              </w:rPr>
            </w:pPr>
          </w:p>
        </w:tc>
        <w:tc>
          <w:tcPr>
            <w:tcW w:w="2635" w:type="dxa"/>
            <w:gridSpan w:val="2"/>
            <w:vAlign w:val="center"/>
          </w:tcPr>
          <w:p w14:paraId="07612D36">
            <w:pPr>
              <w:jc w:val="center"/>
              <w:rPr>
                <w:rFonts w:ascii="宋体" w:cs="宋体"/>
                <w:b/>
                <w:bCs/>
                <w:color w:val="000000"/>
                <w:szCs w:val="21"/>
              </w:rPr>
            </w:pPr>
          </w:p>
        </w:tc>
        <w:tc>
          <w:tcPr>
            <w:tcW w:w="2328" w:type="dxa"/>
            <w:gridSpan w:val="3"/>
            <w:vAlign w:val="center"/>
          </w:tcPr>
          <w:p w14:paraId="0D7C6A21">
            <w:pPr>
              <w:jc w:val="center"/>
              <w:rPr>
                <w:rFonts w:ascii="宋体" w:cs="宋体"/>
                <w:b/>
                <w:bCs/>
                <w:color w:val="000000"/>
                <w:szCs w:val="21"/>
              </w:rPr>
            </w:pPr>
          </w:p>
        </w:tc>
      </w:tr>
    </w:tbl>
    <w:p w14:paraId="2588BBB9">
      <w:pPr>
        <w:spacing w:line="420" w:lineRule="exact"/>
        <w:outlineLvl w:val="0"/>
        <w:rPr>
          <w:rFonts w:hint="eastAsia" w:ascii="宋体" w:hAnsi="宋体" w:cs="宋体"/>
          <w:b/>
          <w:bCs/>
          <w:color w:val="000000"/>
          <w:sz w:val="24"/>
        </w:rPr>
        <w:sectPr>
          <w:footerReference r:id="rId4" w:type="default"/>
          <w:pgSz w:w="11906" w:h="16838"/>
          <w:pgMar w:top="1134" w:right="1418" w:bottom="1134" w:left="1417" w:header="851" w:footer="737" w:gutter="0"/>
          <w:cols w:space="720" w:num="1"/>
          <w:docGrid w:type="lines" w:linePitch="312" w:charSpace="0"/>
        </w:sectPr>
      </w:pPr>
    </w:p>
    <w:p w14:paraId="66A5D0F9">
      <w:pPr>
        <w:spacing w:line="420" w:lineRule="exact"/>
        <w:outlineLvl w:val="0"/>
        <w:rPr>
          <w:rFonts w:ascii="宋体"/>
          <w:color w:val="000000"/>
          <w:sz w:val="24"/>
        </w:rPr>
      </w:pP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4DE0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FCAC019">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532D87FC">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0D5DB3F0">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58EE3D44">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03333BF3">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48EB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3879A4D">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7AE48D00">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73C22BEC">
            <w:pPr>
              <w:spacing w:line="240" w:lineRule="exact"/>
              <w:rPr>
                <w:rFonts w:ascii="宋体"/>
                <w:color w:val="000000"/>
                <w:szCs w:val="21"/>
              </w:rPr>
            </w:pPr>
          </w:p>
        </w:tc>
        <w:tc>
          <w:tcPr>
            <w:tcW w:w="1745" w:type="dxa"/>
            <w:vAlign w:val="center"/>
          </w:tcPr>
          <w:p w14:paraId="348D8D6E">
            <w:pPr>
              <w:spacing w:line="240" w:lineRule="exact"/>
              <w:rPr>
                <w:rFonts w:ascii="宋体"/>
                <w:color w:val="000000"/>
                <w:szCs w:val="21"/>
              </w:rPr>
            </w:pPr>
          </w:p>
        </w:tc>
        <w:tc>
          <w:tcPr>
            <w:tcW w:w="1660" w:type="dxa"/>
            <w:vAlign w:val="center"/>
          </w:tcPr>
          <w:p w14:paraId="473D3295">
            <w:pPr>
              <w:spacing w:line="240" w:lineRule="exact"/>
              <w:rPr>
                <w:rFonts w:ascii="宋体"/>
                <w:color w:val="000000"/>
                <w:szCs w:val="21"/>
              </w:rPr>
            </w:pPr>
          </w:p>
        </w:tc>
      </w:tr>
      <w:tr w14:paraId="67C9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925D5AD">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5BFA8B06">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4B2CE23F">
            <w:pPr>
              <w:spacing w:line="240" w:lineRule="exact"/>
              <w:rPr>
                <w:rFonts w:ascii="宋体"/>
                <w:color w:val="000000"/>
                <w:szCs w:val="21"/>
              </w:rPr>
            </w:pPr>
          </w:p>
        </w:tc>
        <w:tc>
          <w:tcPr>
            <w:tcW w:w="1745" w:type="dxa"/>
            <w:vAlign w:val="center"/>
          </w:tcPr>
          <w:p w14:paraId="474C1BCC">
            <w:pPr>
              <w:spacing w:line="240" w:lineRule="exact"/>
              <w:rPr>
                <w:rFonts w:ascii="宋体"/>
                <w:color w:val="000000"/>
                <w:szCs w:val="21"/>
              </w:rPr>
            </w:pPr>
          </w:p>
        </w:tc>
        <w:tc>
          <w:tcPr>
            <w:tcW w:w="1660" w:type="dxa"/>
            <w:vAlign w:val="center"/>
          </w:tcPr>
          <w:p w14:paraId="1F0B3432">
            <w:pPr>
              <w:spacing w:line="240" w:lineRule="exact"/>
              <w:rPr>
                <w:rFonts w:ascii="宋体"/>
                <w:color w:val="000000"/>
                <w:szCs w:val="21"/>
              </w:rPr>
            </w:pPr>
          </w:p>
        </w:tc>
      </w:tr>
      <w:tr w14:paraId="3E46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F8114B3">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0EA7D63D">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0A94914D">
            <w:pPr>
              <w:spacing w:line="240" w:lineRule="exact"/>
              <w:rPr>
                <w:rFonts w:ascii="宋体"/>
                <w:color w:val="000000"/>
                <w:szCs w:val="21"/>
              </w:rPr>
            </w:pPr>
          </w:p>
        </w:tc>
        <w:tc>
          <w:tcPr>
            <w:tcW w:w="1745" w:type="dxa"/>
            <w:vAlign w:val="center"/>
          </w:tcPr>
          <w:p w14:paraId="5A9FCBC6">
            <w:pPr>
              <w:spacing w:line="240" w:lineRule="exact"/>
              <w:rPr>
                <w:rFonts w:ascii="宋体"/>
                <w:color w:val="000000"/>
                <w:szCs w:val="21"/>
              </w:rPr>
            </w:pPr>
          </w:p>
        </w:tc>
        <w:tc>
          <w:tcPr>
            <w:tcW w:w="1660" w:type="dxa"/>
            <w:vAlign w:val="center"/>
          </w:tcPr>
          <w:p w14:paraId="5A5373CD">
            <w:pPr>
              <w:spacing w:line="240" w:lineRule="exact"/>
              <w:rPr>
                <w:rFonts w:ascii="宋体"/>
                <w:color w:val="000000"/>
                <w:szCs w:val="21"/>
              </w:rPr>
            </w:pPr>
          </w:p>
        </w:tc>
      </w:tr>
      <w:tr w14:paraId="41F1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51BB27">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37F30B75">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11EDB562">
            <w:pPr>
              <w:spacing w:line="240" w:lineRule="exact"/>
              <w:rPr>
                <w:rFonts w:ascii="宋体"/>
                <w:color w:val="000000"/>
                <w:szCs w:val="21"/>
              </w:rPr>
            </w:pPr>
          </w:p>
        </w:tc>
        <w:tc>
          <w:tcPr>
            <w:tcW w:w="1745" w:type="dxa"/>
            <w:vAlign w:val="center"/>
          </w:tcPr>
          <w:p w14:paraId="128B8C2D">
            <w:pPr>
              <w:spacing w:line="240" w:lineRule="exact"/>
              <w:rPr>
                <w:rFonts w:ascii="宋体"/>
                <w:color w:val="000000"/>
                <w:szCs w:val="21"/>
              </w:rPr>
            </w:pPr>
          </w:p>
        </w:tc>
        <w:tc>
          <w:tcPr>
            <w:tcW w:w="1660" w:type="dxa"/>
            <w:vAlign w:val="center"/>
          </w:tcPr>
          <w:p w14:paraId="0FA4D506">
            <w:pPr>
              <w:spacing w:line="240" w:lineRule="exact"/>
              <w:rPr>
                <w:rFonts w:ascii="宋体"/>
                <w:color w:val="000000"/>
                <w:szCs w:val="21"/>
              </w:rPr>
            </w:pPr>
          </w:p>
        </w:tc>
      </w:tr>
      <w:tr w14:paraId="12F0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23D1F5B">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6C8ADDF2">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3F9632FA">
            <w:pPr>
              <w:spacing w:line="240" w:lineRule="exact"/>
              <w:rPr>
                <w:rFonts w:ascii="宋体"/>
                <w:color w:val="000000"/>
                <w:szCs w:val="21"/>
              </w:rPr>
            </w:pPr>
          </w:p>
        </w:tc>
        <w:tc>
          <w:tcPr>
            <w:tcW w:w="1745" w:type="dxa"/>
            <w:vAlign w:val="center"/>
          </w:tcPr>
          <w:p w14:paraId="53021BF2">
            <w:pPr>
              <w:spacing w:line="240" w:lineRule="exact"/>
              <w:rPr>
                <w:rFonts w:ascii="宋体"/>
                <w:color w:val="000000"/>
                <w:szCs w:val="21"/>
              </w:rPr>
            </w:pPr>
          </w:p>
        </w:tc>
        <w:tc>
          <w:tcPr>
            <w:tcW w:w="1660" w:type="dxa"/>
            <w:vAlign w:val="center"/>
          </w:tcPr>
          <w:p w14:paraId="4BCC900B">
            <w:pPr>
              <w:spacing w:line="240" w:lineRule="exact"/>
              <w:rPr>
                <w:rFonts w:ascii="宋体"/>
                <w:color w:val="000000"/>
                <w:szCs w:val="21"/>
              </w:rPr>
            </w:pPr>
          </w:p>
        </w:tc>
      </w:tr>
      <w:tr w14:paraId="20A3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A1C2772">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21F718B3">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7A171EE4">
            <w:pPr>
              <w:spacing w:line="240" w:lineRule="exact"/>
              <w:rPr>
                <w:rFonts w:ascii="宋体"/>
                <w:color w:val="000000"/>
                <w:szCs w:val="21"/>
              </w:rPr>
            </w:pPr>
          </w:p>
        </w:tc>
        <w:tc>
          <w:tcPr>
            <w:tcW w:w="1745" w:type="dxa"/>
            <w:vAlign w:val="center"/>
          </w:tcPr>
          <w:p w14:paraId="120E0AC1">
            <w:pPr>
              <w:spacing w:line="240" w:lineRule="exact"/>
              <w:rPr>
                <w:rFonts w:ascii="宋体"/>
                <w:color w:val="000000"/>
                <w:szCs w:val="21"/>
              </w:rPr>
            </w:pPr>
          </w:p>
        </w:tc>
        <w:tc>
          <w:tcPr>
            <w:tcW w:w="1660" w:type="dxa"/>
            <w:vAlign w:val="center"/>
          </w:tcPr>
          <w:p w14:paraId="24FABA70">
            <w:pPr>
              <w:spacing w:line="240" w:lineRule="exact"/>
              <w:rPr>
                <w:rFonts w:ascii="宋体"/>
                <w:color w:val="000000"/>
                <w:szCs w:val="21"/>
              </w:rPr>
            </w:pPr>
          </w:p>
        </w:tc>
      </w:tr>
      <w:tr w14:paraId="156A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4590F1C">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2743380C">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1E2D964B">
            <w:pPr>
              <w:spacing w:line="240" w:lineRule="exact"/>
              <w:rPr>
                <w:rFonts w:ascii="宋体"/>
                <w:color w:val="000000"/>
                <w:szCs w:val="21"/>
              </w:rPr>
            </w:pPr>
          </w:p>
        </w:tc>
        <w:tc>
          <w:tcPr>
            <w:tcW w:w="1745" w:type="dxa"/>
            <w:vAlign w:val="center"/>
          </w:tcPr>
          <w:p w14:paraId="02E1AF2D">
            <w:pPr>
              <w:spacing w:line="240" w:lineRule="exact"/>
              <w:rPr>
                <w:rFonts w:ascii="宋体"/>
                <w:color w:val="000000"/>
                <w:szCs w:val="21"/>
              </w:rPr>
            </w:pPr>
          </w:p>
        </w:tc>
        <w:tc>
          <w:tcPr>
            <w:tcW w:w="1660" w:type="dxa"/>
            <w:vAlign w:val="center"/>
          </w:tcPr>
          <w:p w14:paraId="0232038D">
            <w:pPr>
              <w:spacing w:line="240" w:lineRule="exact"/>
              <w:rPr>
                <w:rFonts w:ascii="宋体"/>
                <w:color w:val="000000"/>
                <w:szCs w:val="21"/>
              </w:rPr>
            </w:pPr>
          </w:p>
        </w:tc>
      </w:tr>
      <w:tr w14:paraId="47C4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84417CE">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700707E1">
            <w:pPr>
              <w:ind w:firstLine="210" w:firstLineChars="100"/>
              <w:rPr>
                <w:color w:val="000000"/>
              </w:rPr>
            </w:pPr>
            <w:r>
              <w:rPr>
                <w:rFonts w:hint="eastAsia"/>
                <w:color w:val="000000"/>
              </w:rPr>
              <w:t>其中：应付工资和福利</w:t>
            </w:r>
          </w:p>
        </w:tc>
        <w:tc>
          <w:tcPr>
            <w:tcW w:w="1891" w:type="dxa"/>
            <w:vAlign w:val="center"/>
          </w:tcPr>
          <w:p w14:paraId="46D14360">
            <w:pPr>
              <w:spacing w:line="240" w:lineRule="exact"/>
              <w:rPr>
                <w:rFonts w:ascii="宋体"/>
                <w:color w:val="000000"/>
                <w:szCs w:val="21"/>
              </w:rPr>
            </w:pPr>
          </w:p>
        </w:tc>
        <w:tc>
          <w:tcPr>
            <w:tcW w:w="1745" w:type="dxa"/>
            <w:vAlign w:val="center"/>
          </w:tcPr>
          <w:p w14:paraId="434611CD">
            <w:pPr>
              <w:spacing w:line="240" w:lineRule="exact"/>
              <w:rPr>
                <w:rFonts w:ascii="宋体"/>
                <w:color w:val="000000"/>
                <w:szCs w:val="21"/>
              </w:rPr>
            </w:pPr>
          </w:p>
        </w:tc>
        <w:tc>
          <w:tcPr>
            <w:tcW w:w="1660" w:type="dxa"/>
            <w:vAlign w:val="center"/>
          </w:tcPr>
          <w:p w14:paraId="49B82421">
            <w:pPr>
              <w:spacing w:line="240" w:lineRule="exact"/>
              <w:rPr>
                <w:rFonts w:ascii="宋体"/>
                <w:color w:val="000000"/>
                <w:szCs w:val="21"/>
              </w:rPr>
            </w:pPr>
          </w:p>
        </w:tc>
      </w:tr>
      <w:tr w14:paraId="1BF8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BE14E8A">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5B33C7A3">
            <w:pPr>
              <w:ind w:firstLine="840" w:firstLineChars="400"/>
              <w:rPr>
                <w:color w:val="000000"/>
              </w:rPr>
            </w:pPr>
            <w:r>
              <w:rPr>
                <w:rFonts w:hint="eastAsia"/>
                <w:color w:val="000000"/>
              </w:rPr>
              <w:t>固定资产折旧</w:t>
            </w:r>
          </w:p>
        </w:tc>
        <w:tc>
          <w:tcPr>
            <w:tcW w:w="1891" w:type="dxa"/>
            <w:vAlign w:val="center"/>
          </w:tcPr>
          <w:p w14:paraId="23359B3F">
            <w:pPr>
              <w:spacing w:line="240" w:lineRule="exact"/>
              <w:rPr>
                <w:rFonts w:ascii="宋体"/>
                <w:color w:val="000000"/>
                <w:szCs w:val="21"/>
              </w:rPr>
            </w:pPr>
          </w:p>
        </w:tc>
        <w:tc>
          <w:tcPr>
            <w:tcW w:w="1745" w:type="dxa"/>
            <w:vAlign w:val="center"/>
          </w:tcPr>
          <w:p w14:paraId="0F79AF05">
            <w:pPr>
              <w:spacing w:line="240" w:lineRule="exact"/>
              <w:rPr>
                <w:rFonts w:ascii="宋体"/>
                <w:color w:val="000000"/>
                <w:szCs w:val="21"/>
              </w:rPr>
            </w:pPr>
          </w:p>
        </w:tc>
        <w:tc>
          <w:tcPr>
            <w:tcW w:w="1660" w:type="dxa"/>
            <w:vAlign w:val="center"/>
          </w:tcPr>
          <w:p w14:paraId="37375298">
            <w:pPr>
              <w:spacing w:line="240" w:lineRule="exact"/>
              <w:rPr>
                <w:rFonts w:ascii="宋体"/>
                <w:color w:val="000000"/>
                <w:szCs w:val="21"/>
              </w:rPr>
            </w:pPr>
          </w:p>
        </w:tc>
      </w:tr>
      <w:tr w14:paraId="11E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0C20F6">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48098A36">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39FF3EFE">
            <w:pPr>
              <w:spacing w:line="240" w:lineRule="exact"/>
              <w:rPr>
                <w:rFonts w:ascii="宋体"/>
                <w:color w:val="000000"/>
                <w:szCs w:val="21"/>
              </w:rPr>
            </w:pPr>
          </w:p>
        </w:tc>
        <w:tc>
          <w:tcPr>
            <w:tcW w:w="1745" w:type="dxa"/>
            <w:vAlign w:val="center"/>
          </w:tcPr>
          <w:p w14:paraId="18531E43">
            <w:pPr>
              <w:spacing w:line="240" w:lineRule="exact"/>
              <w:rPr>
                <w:rFonts w:ascii="宋体"/>
                <w:color w:val="000000"/>
                <w:szCs w:val="21"/>
              </w:rPr>
            </w:pPr>
          </w:p>
        </w:tc>
        <w:tc>
          <w:tcPr>
            <w:tcW w:w="1660" w:type="dxa"/>
            <w:vAlign w:val="center"/>
          </w:tcPr>
          <w:p w14:paraId="6E5FDEA5">
            <w:pPr>
              <w:spacing w:line="240" w:lineRule="exact"/>
              <w:rPr>
                <w:rFonts w:ascii="宋体"/>
                <w:color w:val="000000"/>
                <w:szCs w:val="21"/>
              </w:rPr>
            </w:pPr>
          </w:p>
        </w:tc>
      </w:tr>
      <w:tr w14:paraId="0BD4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FA14805">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2504CFEF">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33E5772B">
            <w:pPr>
              <w:spacing w:line="240" w:lineRule="exact"/>
              <w:rPr>
                <w:rFonts w:ascii="宋体"/>
                <w:color w:val="000000"/>
                <w:szCs w:val="21"/>
              </w:rPr>
            </w:pPr>
          </w:p>
        </w:tc>
        <w:tc>
          <w:tcPr>
            <w:tcW w:w="1745" w:type="dxa"/>
            <w:vAlign w:val="center"/>
          </w:tcPr>
          <w:p w14:paraId="1B299574">
            <w:pPr>
              <w:spacing w:line="240" w:lineRule="exact"/>
              <w:rPr>
                <w:rFonts w:ascii="宋体"/>
                <w:color w:val="000000"/>
                <w:szCs w:val="21"/>
              </w:rPr>
            </w:pPr>
          </w:p>
        </w:tc>
        <w:tc>
          <w:tcPr>
            <w:tcW w:w="1660" w:type="dxa"/>
            <w:vAlign w:val="center"/>
          </w:tcPr>
          <w:p w14:paraId="6B62C131">
            <w:pPr>
              <w:spacing w:line="240" w:lineRule="exact"/>
              <w:rPr>
                <w:rFonts w:ascii="宋体"/>
                <w:color w:val="000000"/>
                <w:szCs w:val="21"/>
              </w:rPr>
            </w:pPr>
          </w:p>
        </w:tc>
      </w:tr>
      <w:tr w14:paraId="5284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D1301D">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00D431F8">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00786379">
            <w:pPr>
              <w:spacing w:line="240" w:lineRule="exact"/>
              <w:rPr>
                <w:rFonts w:ascii="宋体"/>
                <w:color w:val="000000"/>
                <w:szCs w:val="21"/>
              </w:rPr>
            </w:pPr>
          </w:p>
        </w:tc>
        <w:tc>
          <w:tcPr>
            <w:tcW w:w="1745" w:type="dxa"/>
            <w:vAlign w:val="center"/>
          </w:tcPr>
          <w:p w14:paraId="747E6BDA">
            <w:pPr>
              <w:spacing w:line="240" w:lineRule="exact"/>
              <w:rPr>
                <w:rFonts w:ascii="宋体"/>
                <w:color w:val="000000"/>
                <w:szCs w:val="21"/>
              </w:rPr>
            </w:pPr>
          </w:p>
        </w:tc>
        <w:tc>
          <w:tcPr>
            <w:tcW w:w="1660" w:type="dxa"/>
            <w:vAlign w:val="center"/>
          </w:tcPr>
          <w:p w14:paraId="7EBE3FF4">
            <w:pPr>
              <w:spacing w:line="240" w:lineRule="exact"/>
              <w:rPr>
                <w:rFonts w:ascii="宋体"/>
                <w:color w:val="000000"/>
                <w:szCs w:val="21"/>
              </w:rPr>
            </w:pPr>
          </w:p>
        </w:tc>
      </w:tr>
      <w:tr w14:paraId="53F7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47DD8D">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03E7704E">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2AD8EB3E">
            <w:pPr>
              <w:spacing w:line="240" w:lineRule="exact"/>
              <w:jc w:val="left"/>
              <w:rPr>
                <w:rFonts w:ascii="宋体"/>
                <w:color w:val="000000"/>
                <w:szCs w:val="21"/>
              </w:rPr>
            </w:pPr>
          </w:p>
        </w:tc>
        <w:tc>
          <w:tcPr>
            <w:tcW w:w="1745" w:type="dxa"/>
            <w:vAlign w:val="center"/>
          </w:tcPr>
          <w:p w14:paraId="6A3C4359">
            <w:pPr>
              <w:spacing w:line="240" w:lineRule="exact"/>
              <w:rPr>
                <w:color w:val="000000"/>
                <w:szCs w:val="21"/>
              </w:rPr>
            </w:pPr>
          </w:p>
        </w:tc>
        <w:tc>
          <w:tcPr>
            <w:tcW w:w="1660" w:type="dxa"/>
            <w:vAlign w:val="center"/>
          </w:tcPr>
          <w:p w14:paraId="622F4CB1">
            <w:pPr>
              <w:spacing w:line="240" w:lineRule="exact"/>
              <w:rPr>
                <w:color w:val="000000"/>
                <w:szCs w:val="21"/>
              </w:rPr>
            </w:pPr>
          </w:p>
        </w:tc>
      </w:tr>
      <w:tr w14:paraId="59E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42EC635">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44FD9CD7">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0A7DE202">
            <w:pPr>
              <w:spacing w:line="240" w:lineRule="exact"/>
              <w:rPr>
                <w:rFonts w:ascii="宋体"/>
                <w:color w:val="000000"/>
                <w:szCs w:val="21"/>
              </w:rPr>
            </w:pPr>
          </w:p>
        </w:tc>
        <w:tc>
          <w:tcPr>
            <w:tcW w:w="1745" w:type="dxa"/>
            <w:vAlign w:val="center"/>
          </w:tcPr>
          <w:p w14:paraId="7724E44E">
            <w:pPr>
              <w:spacing w:line="240" w:lineRule="exact"/>
              <w:rPr>
                <w:rFonts w:ascii="宋体"/>
                <w:color w:val="000000"/>
                <w:szCs w:val="21"/>
              </w:rPr>
            </w:pPr>
          </w:p>
        </w:tc>
        <w:tc>
          <w:tcPr>
            <w:tcW w:w="1660" w:type="dxa"/>
            <w:vAlign w:val="center"/>
          </w:tcPr>
          <w:p w14:paraId="413D234F">
            <w:pPr>
              <w:spacing w:line="240" w:lineRule="exact"/>
              <w:rPr>
                <w:rFonts w:ascii="宋体"/>
                <w:color w:val="000000"/>
                <w:szCs w:val="21"/>
              </w:rPr>
            </w:pPr>
          </w:p>
        </w:tc>
      </w:tr>
      <w:tr w14:paraId="2E62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896AC8">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2F2F55BF">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083EBDE1">
            <w:pPr>
              <w:spacing w:line="240" w:lineRule="exact"/>
              <w:rPr>
                <w:rFonts w:ascii="宋体"/>
                <w:color w:val="000000"/>
                <w:szCs w:val="21"/>
              </w:rPr>
            </w:pPr>
          </w:p>
        </w:tc>
        <w:tc>
          <w:tcPr>
            <w:tcW w:w="1745" w:type="dxa"/>
            <w:vAlign w:val="center"/>
          </w:tcPr>
          <w:p w14:paraId="586A3878">
            <w:pPr>
              <w:spacing w:line="240" w:lineRule="exact"/>
              <w:rPr>
                <w:rFonts w:ascii="宋体"/>
                <w:color w:val="000000"/>
                <w:szCs w:val="21"/>
              </w:rPr>
            </w:pPr>
          </w:p>
        </w:tc>
        <w:tc>
          <w:tcPr>
            <w:tcW w:w="1660" w:type="dxa"/>
            <w:vAlign w:val="center"/>
          </w:tcPr>
          <w:p w14:paraId="5C804EFD">
            <w:pPr>
              <w:spacing w:line="240" w:lineRule="exact"/>
              <w:rPr>
                <w:rFonts w:ascii="宋体"/>
                <w:color w:val="000000"/>
                <w:szCs w:val="21"/>
              </w:rPr>
            </w:pPr>
          </w:p>
        </w:tc>
      </w:tr>
      <w:tr w14:paraId="73F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DE4FED1">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785A32A6">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0EEF7F1A">
            <w:pPr>
              <w:spacing w:line="240" w:lineRule="exact"/>
              <w:rPr>
                <w:rFonts w:ascii="宋体"/>
                <w:color w:val="000000"/>
                <w:szCs w:val="21"/>
              </w:rPr>
            </w:pPr>
          </w:p>
        </w:tc>
        <w:tc>
          <w:tcPr>
            <w:tcW w:w="1745" w:type="dxa"/>
            <w:vAlign w:val="center"/>
          </w:tcPr>
          <w:p w14:paraId="345480A1">
            <w:pPr>
              <w:spacing w:line="240" w:lineRule="exact"/>
              <w:rPr>
                <w:rFonts w:ascii="宋体"/>
                <w:color w:val="000000"/>
                <w:szCs w:val="21"/>
              </w:rPr>
            </w:pPr>
          </w:p>
        </w:tc>
        <w:tc>
          <w:tcPr>
            <w:tcW w:w="1660" w:type="dxa"/>
            <w:vAlign w:val="center"/>
          </w:tcPr>
          <w:p w14:paraId="6B1B24F7">
            <w:pPr>
              <w:spacing w:line="240" w:lineRule="exact"/>
              <w:rPr>
                <w:rFonts w:ascii="宋体"/>
                <w:color w:val="000000"/>
                <w:szCs w:val="21"/>
              </w:rPr>
            </w:pPr>
          </w:p>
        </w:tc>
      </w:tr>
      <w:tr w14:paraId="1240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1437D0">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438F755B">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39008B64">
            <w:pPr>
              <w:spacing w:line="240" w:lineRule="exact"/>
              <w:rPr>
                <w:rFonts w:ascii="宋体"/>
                <w:color w:val="000000"/>
                <w:szCs w:val="21"/>
              </w:rPr>
            </w:pPr>
          </w:p>
        </w:tc>
        <w:tc>
          <w:tcPr>
            <w:tcW w:w="1745" w:type="dxa"/>
            <w:vAlign w:val="center"/>
          </w:tcPr>
          <w:p w14:paraId="642D08EC">
            <w:pPr>
              <w:spacing w:line="240" w:lineRule="exact"/>
              <w:rPr>
                <w:rFonts w:ascii="宋体"/>
                <w:color w:val="000000"/>
                <w:szCs w:val="21"/>
              </w:rPr>
            </w:pPr>
          </w:p>
        </w:tc>
        <w:tc>
          <w:tcPr>
            <w:tcW w:w="1660" w:type="dxa"/>
            <w:vAlign w:val="center"/>
          </w:tcPr>
          <w:p w14:paraId="4632DD82">
            <w:pPr>
              <w:spacing w:line="240" w:lineRule="exact"/>
              <w:rPr>
                <w:rFonts w:ascii="宋体"/>
                <w:color w:val="000000"/>
                <w:szCs w:val="21"/>
              </w:rPr>
            </w:pPr>
          </w:p>
        </w:tc>
      </w:tr>
      <w:tr w14:paraId="6609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4883C6">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6377D537">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4094788E">
            <w:pPr>
              <w:spacing w:line="240" w:lineRule="exact"/>
              <w:rPr>
                <w:rFonts w:ascii="宋体"/>
                <w:color w:val="000000"/>
                <w:szCs w:val="21"/>
              </w:rPr>
            </w:pPr>
          </w:p>
        </w:tc>
        <w:tc>
          <w:tcPr>
            <w:tcW w:w="1745" w:type="dxa"/>
            <w:vAlign w:val="center"/>
          </w:tcPr>
          <w:p w14:paraId="367E3604">
            <w:pPr>
              <w:spacing w:line="240" w:lineRule="exact"/>
              <w:rPr>
                <w:rFonts w:ascii="宋体"/>
                <w:color w:val="000000"/>
                <w:szCs w:val="21"/>
              </w:rPr>
            </w:pPr>
          </w:p>
        </w:tc>
        <w:tc>
          <w:tcPr>
            <w:tcW w:w="1660" w:type="dxa"/>
            <w:vAlign w:val="center"/>
          </w:tcPr>
          <w:p w14:paraId="422A9BD1">
            <w:pPr>
              <w:spacing w:line="240" w:lineRule="exact"/>
              <w:rPr>
                <w:rFonts w:ascii="宋体"/>
                <w:color w:val="000000"/>
                <w:szCs w:val="21"/>
              </w:rPr>
            </w:pPr>
          </w:p>
        </w:tc>
      </w:tr>
      <w:tr w14:paraId="1966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D1AFECF">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54C744A1">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1F73E8FC">
            <w:pPr>
              <w:spacing w:line="240" w:lineRule="exact"/>
              <w:rPr>
                <w:rFonts w:ascii="宋体"/>
                <w:color w:val="000000"/>
                <w:szCs w:val="21"/>
              </w:rPr>
            </w:pPr>
          </w:p>
        </w:tc>
        <w:tc>
          <w:tcPr>
            <w:tcW w:w="1745" w:type="dxa"/>
            <w:vAlign w:val="center"/>
          </w:tcPr>
          <w:p w14:paraId="05CA60B8">
            <w:pPr>
              <w:spacing w:line="240" w:lineRule="exact"/>
              <w:rPr>
                <w:color w:val="000000"/>
                <w:szCs w:val="21"/>
              </w:rPr>
            </w:pPr>
          </w:p>
        </w:tc>
        <w:tc>
          <w:tcPr>
            <w:tcW w:w="1660" w:type="dxa"/>
            <w:vAlign w:val="center"/>
          </w:tcPr>
          <w:p w14:paraId="1BA10263">
            <w:pPr>
              <w:spacing w:line="240" w:lineRule="exact"/>
              <w:rPr>
                <w:color w:val="000000"/>
                <w:szCs w:val="21"/>
              </w:rPr>
            </w:pPr>
          </w:p>
        </w:tc>
      </w:tr>
      <w:tr w14:paraId="51E3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61CD55">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49A1A8F5">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697B1C29">
            <w:pPr>
              <w:spacing w:line="240" w:lineRule="exact"/>
              <w:rPr>
                <w:rFonts w:ascii="宋体"/>
                <w:color w:val="000000"/>
                <w:szCs w:val="21"/>
              </w:rPr>
            </w:pPr>
          </w:p>
        </w:tc>
        <w:tc>
          <w:tcPr>
            <w:tcW w:w="1745" w:type="dxa"/>
            <w:vAlign w:val="center"/>
          </w:tcPr>
          <w:p w14:paraId="1E76631D">
            <w:pPr>
              <w:spacing w:line="240" w:lineRule="exact"/>
              <w:rPr>
                <w:rFonts w:ascii="宋体"/>
                <w:color w:val="000000"/>
                <w:szCs w:val="21"/>
              </w:rPr>
            </w:pPr>
          </w:p>
        </w:tc>
        <w:tc>
          <w:tcPr>
            <w:tcW w:w="1660" w:type="dxa"/>
            <w:vAlign w:val="center"/>
          </w:tcPr>
          <w:p w14:paraId="2BA14CD8">
            <w:pPr>
              <w:spacing w:line="240" w:lineRule="exact"/>
              <w:rPr>
                <w:rFonts w:ascii="宋体"/>
                <w:color w:val="000000"/>
                <w:szCs w:val="21"/>
              </w:rPr>
            </w:pPr>
          </w:p>
        </w:tc>
      </w:tr>
      <w:tr w14:paraId="3A34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5B31C5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14022740">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7B644B2B">
            <w:pPr>
              <w:spacing w:line="240" w:lineRule="exact"/>
              <w:rPr>
                <w:rFonts w:ascii="宋体"/>
                <w:color w:val="000000"/>
                <w:szCs w:val="21"/>
              </w:rPr>
            </w:pPr>
          </w:p>
        </w:tc>
        <w:tc>
          <w:tcPr>
            <w:tcW w:w="1745" w:type="dxa"/>
            <w:tcBorders>
              <w:top w:val="nil"/>
            </w:tcBorders>
            <w:vAlign w:val="center"/>
          </w:tcPr>
          <w:p w14:paraId="764A87B5">
            <w:pPr>
              <w:spacing w:line="240" w:lineRule="exact"/>
              <w:rPr>
                <w:color w:val="000000"/>
                <w:szCs w:val="21"/>
              </w:rPr>
            </w:pPr>
          </w:p>
        </w:tc>
        <w:tc>
          <w:tcPr>
            <w:tcW w:w="1660" w:type="dxa"/>
            <w:tcBorders>
              <w:top w:val="nil"/>
            </w:tcBorders>
            <w:vAlign w:val="center"/>
          </w:tcPr>
          <w:p w14:paraId="304C93D5">
            <w:pPr>
              <w:spacing w:line="240" w:lineRule="exact"/>
              <w:rPr>
                <w:color w:val="000000"/>
                <w:szCs w:val="21"/>
              </w:rPr>
            </w:pPr>
          </w:p>
        </w:tc>
      </w:tr>
      <w:tr w14:paraId="5D96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AE457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343CCDF2">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23ED37CC">
            <w:pPr>
              <w:spacing w:line="240" w:lineRule="exact"/>
              <w:rPr>
                <w:rFonts w:ascii="宋体"/>
                <w:color w:val="000000"/>
                <w:szCs w:val="21"/>
              </w:rPr>
            </w:pPr>
          </w:p>
        </w:tc>
        <w:tc>
          <w:tcPr>
            <w:tcW w:w="1745" w:type="dxa"/>
            <w:tcBorders>
              <w:top w:val="nil"/>
            </w:tcBorders>
            <w:vAlign w:val="center"/>
          </w:tcPr>
          <w:p w14:paraId="34BBADFD">
            <w:pPr>
              <w:spacing w:line="240" w:lineRule="exact"/>
              <w:rPr>
                <w:color w:val="000000"/>
                <w:szCs w:val="21"/>
              </w:rPr>
            </w:pPr>
          </w:p>
        </w:tc>
        <w:tc>
          <w:tcPr>
            <w:tcW w:w="1660" w:type="dxa"/>
            <w:tcBorders>
              <w:top w:val="nil"/>
            </w:tcBorders>
            <w:vAlign w:val="center"/>
          </w:tcPr>
          <w:p w14:paraId="5286A94E">
            <w:pPr>
              <w:spacing w:line="240" w:lineRule="exact"/>
              <w:rPr>
                <w:color w:val="000000"/>
                <w:szCs w:val="21"/>
              </w:rPr>
            </w:pPr>
          </w:p>
        </w:tc>
      </w:tr>
      <w:tr w14:paraId="12D9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EC6EE96">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3E4C712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34CAE6A3">
            <w:pPr>
              <w:spacing w:line="240" w:lineRule="exact"/>
              <w:rPr>
                <w:rFonts w:ascii="宋体"/>
                <w:color w:val="000000"/>
                <w:szCs w:val="21"/>
              </w:rPr>
            </w:pPr>
          </w:p>
        </w:tc>
        <w:tc>
          <w:tcPr>
            <w:tcW w:w="1745" w:type="dxa"/>
            <w:tcBorders>
              <w:top w:val="nil"/>
            </w:tcBorders>
            <w:vAlign w:val="center"/>
          </w:tcPr>
          <w:p w14:paraId="1D3909EA">
            <w:pPr>
              <w:spacing w:line="240" w:lineRule="exact"/>
              <w:rPr>
                <w:color w:val="000000"/>
                <w:szCs w:val="21"/>
              </w:rPr>
            </w:pPr>
          </w:p>
        </w:tc>
        <w:tc>
          <w:tcPr>
            <w:tcW w:w="1660" w:type="dxa"/>
            <w:tcBorders>
              <w:top w:val="nil"/>
            </w:tcBorders>
            <w:vAlign w:val="center"/>
          </w:tcPr>
          <w:p w14:paraId="6CE855B3">
            <w:pPr>
              <w:spacing w:line="240" w:lineRule="exact"/>
              <w:rPr>
                <w:color w:val="000000"/>
                <w:szCs w:val="21"/>
              </w:rPr>
            </w:pPr>
          </w:p>
        </w:tc>
      </w:tr>
      <w:tr w14:paraId="5ADB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F9BB9F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349FC12B">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4E624308">
            <w:pPr>
              <w:spacing w:line="240" w:lineRule="exact"/>
              <w:rPr>
                <w:rFonts w:ascii="宋体"/>
                <w:color w:val="000000"/>
                <w:szCs w:val="21"/>
              </w:rPr>
            </w:pPr>
          </w:p>
        </w:tc>
        <w:tc>
          <w:tcPr>
            <w:tcW w:w="1745" w:type="dxa"/>
            <w:vAlign w:val="center"/>
          </w:tcPr>
          <w:p w14:paraId="57851EB8">
            <w:pPr>
              <w:spacing w:line="240" w:lineRule="exact"/>
              <w:rPr>
                <w:rFonts w:ascii="宋体"/>
                <w:color w:val="000000"/>
                <w:szCs w:val="21"/>
              </w:rPr>
            </w:pPr>
          </w:p>
        </w:tc>
        <w:tc>
          <w:tcPr>
            <w:tcW w:w="1660" w:type="dxa"/>
            <w:vAlign w:val="center"/>
          </w:tcPr>
          <w:p w14:paraId="6BB6B26D">
            <w:pPr>
              <w:spacing w:line="240" w:lineRule="exact"/>
              <w:rPr>
                <w:rFonts w:ascii="宋体"/>
                <w:color w:val="000000"/>
                <w:szCs w:val="21"/>
              </w:rPr>
            </w:pPr>
          </w:p>
        </w:tc>
      </w:tr>
      <w:tr w14:paraId="6AA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F4492D0">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4ABBED7C">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374A9109">
            <w:pPr>
              <w:spacing w:line="240" w:lineRule="exact"/>
              <w:rPr>
                <w:rFonts w:ascii="宋体"/>
                <w:color w:val="000000"/>
                <w:szCs w:val="21"/>
              </w:rPr>
            </w:pPr>
          </w:p>
        </w:tc>
        <w:tc>
          <w:tcPr>
            <w:tcW w:w="1745" w:type="dxa"/>
            <w:vAlign w:val="center"/>
          </w:tcPr>
          <w:p w14:paraId="135F46D6">
            <w:pPr>
              <w:spacing w:line="240" w:lineRule="exact"/>
              <w:rPr>
                <w:rFonts w:ascii="宋体"/>
                <w:color w:val="000000"/>
                <w:szCs w:val="21"/>
              </w:rPr>
            </w:pPr>
          </w:p>
        </w:tc>
        <w:tc>
          <w:tcPr>
            <w:tcW w:w="1660" w:type="dxa"/>
            <w:vAlign w:val="center"/>
          </w:tcPr>
          <w:p w14:paraId="28B524DB">
            <w:pPr>
              <w:spacing w:line="240" w:lineRule="exact"/>
              <w:rPr>
                <w:rFonts w:ascii="宋体"/>
                <w:color w:val="000000"/>
                <w:szCs w:val="21"/>
              </w:rPr>
            </w:pPr>
          </w:p>
        </w:tc>
      </w:tr>
      <w:tr w14:paraId="353B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3A4BE4">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5A1964C6">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2607B04C">
            <w:pPr>
              <w:spacing w:line="240" w:lineRule="exact"/>
              <w:rPr>
                <w:rFonts w:ascii="宋体"/>
                <w:color w:val="000000"/>
                <w:szCs w:val="21"/>
              </w:rPr>
            </w:pPr>
          </w:p>
        </w:tc>
        <w:tc>
          <w:tcPr>
            <w:tcW w:w="1745" w:type="dxa"/>
            <w:vAlign w:val="center"/>
          </w:tcPr>
          <w:p w14:paraId="19B07CD4">
            <w:pPr>
              <w:spacing w:line="240" w:lineRule="exact"/>
              <w:rPr>
                <w:rFonts w:ascii="宋体"/>
                <w:color w:val="000000"/>
                <w:szCs w:val="21"/>
              </w:rPr>
            </w:pPr>
          </w:p>
        </w:tc>
        <w:tc>
          <w:tcPr>
            <w:tcW w:w="1660" w:type="dxa"/>
            <w:vAlign w:val="center"/>
          </w:tcPr>
          <w:p w14:paraId="14A1882F">
            <w:pPr>
              <w:spacing w:line="240" w:lineRule="exact"/>
              <w:rPr>
                <w:rFonts w:ascii="宋体"/>
                <w:color w:val="000000"/>
                <w:szCs w:val="21"/>
              </w:rPr>
            </w:pPr>
          </w:p>
        </w:tc>
      </w:tr>
      <w:tr w14:paraId="138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2C05B1">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49887358">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457EC763">
            <w:pPr>
              <w:spacing w:line="240" w:lineRule="exact"/>
              <w:rPr>
                <w:rFonts w:ascii="宋体"/>
                <w:color w:val="000000"/>
                <w:szCs w:val="21"/>
              </w:rPr>
            </w:pPr>
          </w:p>
        </w:tc>
        <w:tc>
          <w:tcPr>
            <w:tcW w:w="1745" w:type="dxa"/>
            <w:vAlign w:val="center"/>
          </w:tcPr>
          <w:p w14:paraId="0B6E02DB">
            <w:pPr>
              <w:spacing w:line="240" w:lineRule="exact"/>
              <w:rPr>
                <w:rFonts w:ascii="宋体"/>
                <w:color w:val="000000"/>
                <w:szCs w:val="21"/>
              </w:rPr>
            </w:pPr>
          </w:p>
        </w:tc>
        <w:tc>
          <w:tcPr>
            <w:tcW w:w="1660" w:type="dxa"/>
            <w:vAlign w:val="center"/>
          </w:tcPr>
          <w:p w14:paraId="16A3E1D8">
            <w:pPr>
              <w:spacing w:line="240" w:lineRule="exact"/>
              <w:rPr>
                <w:rFonts w:ascii="宋体"/>
                <w:color w:val="000000"/>
                <w:szCs w:val="21"/>
              </w:rPr>
            </w:pPr>
          </w:p>
        </w:tc>
      </w:tr>
      <w:tr w14:paraId="45B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CAA094D">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1A275311">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58344E0F">
            <w:pPr>
              <w:spacing w:line="240" w:lineRule="exact"/>
              <w:rPr>
                <w:rFonts w:ascii="宋体"/>
                <w:color w:val="000000"/>
                <w:szCs w:val="21"/>
              </w:rPr>
            </w:pPr>
          </w:p>
        </w:tc>
        <w:tc>
          <w:tcPr>
            <w:tcW w:w="1745" w:type="dxa"/>
            <w:vAlign w:val="center"/>
          </w:tcPr>
          <w:p w14:paraId="78789A15">
            <w:pPr>
              <w:spacing w:line="240" w:lineRule="exact"/>
              <w:rPr>
                <w:rFonts w:ascii="宋体"/>
                <w:color w:val="000000"/>
                <w:szCs w:val="21"/>
              </w:rPr>
            </w:pPr>
          </w:p>
        </w:tc>
        <w:tc>
          <w:tcPr>
            <w:tcW w:w="1660" w:type="dxa"/>
            <w:vAlign w:val="center"/>
          </w:tcPr>
          <w:p w14:paraId="613FBF6D">
            <w:pPr>
              <w:spacing w:line="240" w:lineRule="exact"/>
              <w:rPr>
                <w:rFonts w:ascii="宋体"/>
                <w:color w:val="000000"/>
                <w:szCs w:val="21"/>
              </w:rPr>
            </w:pPr>
          </w:p>
        </w:tc>
      </w:tr>
      <w:tr w14:paraId="79E1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60D751E">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266FC938">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1A8C9B36">
            <w:pPr>
              <w:spacing w:line="240" w:lineRule="exact"/>
              <w:rPr>
                <w:rFonts w:ascii="宋体"/>
                <w:color w:val="000000"/>
                <w:szCs w:val="21"/>
              </w:rPr>
            </w:pPr>
          </w:p>
        </w:tc>
        <w:tc>
          <w:tcPr>
            <w:tcW w:w="1745" w:type="dxa"/>
            <w:vAlign w:val="center"/>
          </w:tcPr>
          <w:p w14:paraId="5BD5453A">
            <w:pPr>
              <w:spacing w:line="240" w:lineRule="exact"/>
              <w:rPr>
                <w:color w:val="000000"/>
                <w:szCs w:val="21"/>
              </w:rPr>
            </w:pPr>
          </w:p>
        </w:tc>
        <w:tc>
          <w:tcPr>
            <w:tcW w:w="1660" w:type="dxa"/>
            <w:vAlign w:val="center"/>
          </w:tcPr>
          <w:p w14:paraId="34A94DD0">
            <w:pPr>
              <w:spacing w:line="240" w:lineRule="exact"/>
              <w:rPr>
                <w:color w:val="000000"/>
                <w:szCs w:val="21"/>
              </w:rPr>
            </w:pPr>
          </w:p>
        </w:tc>
      </w:tr>
      <w:tr w14:paraId="6A3D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5BDCDFC">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4DC949F0">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27708422">
            <w:pPr>
              <w:spacing w:line="240" w:lineRule="exact"/>
              <w:rPr>
                <w:rFonts w:ascii="宋体"/>
                <w:color w:val="000000"/>
                <w:szCs w:val="21"/>
              </w:rPr>
            </w:pPr>
          </w:p>
        </w:tc>
        <w:tc>
          <w:tcPr>
            <w:tcW w:w="1745" w:type="dxa"/>
            <w:vAlign w:val="center"/>
          </w:tcPr>
          <w:p w14:paraId="16C05EFE">
            <w:pPr>
              <w:spacing w:line="240" w:lineRule="exact"/>
              <w:rPr>
                <w:color w:val="000000"/>
                <w:szCs w:val="21"/>
              </w:rPr>
            </w:pPr>
          </w:p>
        </w:tc>
        <w:tc>
          <w:tcPr>
            <w:tcW w:w="1660" w:type="dxa"/>
            <w:vAlign w:val="center"/>
          </w:tcPr>
          <w:p w14:paraId="78658C6F">
            <w:pPr>
              <w:spacing w:line="240" w:lineRule="exact"/>
              <w:rPr>
                <w:color w:val="000000"/>
                <w:szCs w:val="21"/>
              </w:rPr>
            </w:pPr>
          </w:p>
        </w:tc>
      </w:tr>
      <w:tr w14:paraId="313A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A62C594">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582A9587">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4D93C094">
            <w:pPr>
              <w:spacing w:line="240" w:lineRule="exact"/>
              <w:rPr>
                <w:rFonts w:ascii="宋体"/>
                <w:color w:val="000000"/>
                <w:szCs w:val="21"/>
              </w:rPr>
            </w:pPr>
          </w:p>
        </w:tc>
        <w:tc>
          <w:tcPr>
            <w:tcW w:w="1745" w:type="dxa"/>
            <w:vAlign w:val="center"/>
          </w:tcPr>
          <w:p w14:paraId="78FE1549">
            <w:pPr>
              <w:spacing w:line="240" w:lineRule="exact"/>
              <w:rPr>
                <w:color w:val="000000"/>
                <w:szCs w:val="21"/>
              </w:rPr>
            </w:pPr>
          </w:p>
        </w:tc>
        <w:tc>
          <w:tcPr>
            <w:tcW w:w="1660" w:type="dxa"/>
            <w:vAlign w:val="center"/>
          </w:tcPr>
          <w:p w14:paraId="0A8FC7C4">
            <w:pPr>
              <w:spacing w:line="240" w:lineRule="exact"/>
              <w:rPr>
                <w:color w:val="000000"/>
                <w:szCs w:val="21"/>
              </w:rPr>
            </w:pPr>
          </w:p>
        </w:tc>
      </w:tr>
      <w:tr w14:paraId="383B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A8F75D5">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5683163B">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5E50B7EA">
            <w:pPr>
              <w:spacing w:line="240" w:lineRule="exact"/>
              <w:rPr>
                <w:rFonts w:ascii="宋体"/>
                <w:color w:val="000000"/>
                <w:szCs w:val="21"/>
              </w:rPr>
            </w:pPr>
          </w:p>
        </w:tc>
        <w:tc>
          <w:tcPr>
            <w:tcW w:w="1745" w:type="dxa"/>
            <w:vAlign w:val="center"/>
          </w:tcPr>
          <w:p w14:paraId="19D62518">
            <w:pPr>
              <w:spacing w:line="240" w:lineRule="exact"/>
              <w:rPr>
                <w:color w:val="000000"/>
                <w:szCs w:val="21"/>
              </w:rPr>
            </w:pPr>
          </w:p>
        </w:tc>
        <w:tc>
          <w:tcPr>
            <w:tcW w:w="1660" w:type="dxa"/>
            <w:vAlign w:val="center"/>
          </w:tcPr>
          <w:p w14:paraId="32D609DF">
            <w:pPr>
              <w:spacing w:line="240" w:lineRule="exact"/>
              <w:rPr>
                <w:color w:val="000000"/>
                <w:szCs w:val="21"/>
              </w:rPr>
            </w:pPr>
          </w:p>
        </w:tc>
      </w:tr>
    </w:tbl>
    <w:p w14:paraId="5C474B57">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1FBCF369">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hint="eastAsia" w:ascii="宋体" w:hAnsi="宋体" w:cs="宋体"/>
          <w:color w:val="000000"/>
          <w:sz w:val="24"/>
          <w:lang w:eastAsia="zh-CN"/>
        </w:rPr>
        <w:t>（</w:t>
      </w:r>
      <w:r>
        <w:rPr>
          <w:rFonts w:hint="eastAsia" w:ascii="宋体" w:hAnsi="宋体"/>
          <w:color w:val="000000"/>
          <w:szCs w:val="21"/>
        </w:rPr>
        <w:t>单位：万元</w:t>
      </w:r>
      <w:r>
        <w:rPr>
          <w:rFonts w:hint="eastAsia" w:ascii="宋体" w:hAnsi="宋体"/>
          <w:color w:val="000000"/>
          <w:szCs w:val="21"/>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7178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233E78F">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2A80A616">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5A0EF48E">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5B3CFA1E">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66D5A239">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3D0E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981E174">
            <w:pPr>
              <w:spacing w:after="78" w:afterLines="25"/>
              <w:outlineLvl w:val="0"/>
              <w:rPr>
                <w:rFonts w:ascii="宋体"/>
                <w:color w:val="000000"/>
                <w:szCs w:val="21"/>
              </w:rPr>
            </w:pPr>
            <w:r>
              <w:rPr>
                <w:rFonts w:ascii="宋体"/>
                <w:color w:val="000000"/>
                <w:szCs w:val="21"/>
              </w:rPr>
              <w:t>01</w:t>
            </w:r>
          </w:p>
        </w:tc>
        <w:tc>
          <w:tcPr>
            <w:tcW w:w="2818" w:type="dxa"/>
            <w:vAlign w:val="center"/>
          </w:tcPr>
          <w:p w14:paraId="3BBF88C3">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3A6D5C90">
            <w:pPr>
              <w:widowControl/>
              <w:rPr>
                <w:rFonts w:ascii="宋体" w:cs="宋体"/>
                <w:color w:val="000000"/>
                <w:kern w:val="0"/>
                <w:sz w:val="24"/>
              </w:rPr>
            </w:pPr>
          </w:p>
        </w:tc>
        <w:tc>
          <w:tcPr>
            <w:tcW w:w="1878" w:type="dxa"/>
            <w:vAlign w:val="center"/>
          </w:tcPr>
          <w:p w14:paraId="4E79B8BA">
            <w:pPr>
              <w:spacing w:after="78" w:afterLines="25"/>
              <w:outlineLvl w:val="0"/>
              <w:rPr>
                <w:rFonts w:ascii="宋体"/>
                <w:color w:val="000000"/>
                <w:szCs w:val="21"/>
              </w:rPr>
            </w:pPr>
          </w:p>
        </w:tc>
        <w:tc>
          <w:tcPr>
            <w:tcW w:w="1932" w:type="dxa"/>
            <w:vAlign w:val="center"/>
          </w:tcPr>
          <w:p w14:paraId="6032F241">
            <w:pPr>
              <w:spacing w:after="78" w:afterLines="25"/>
              <w:outlineLvl w:val="0"/>
              <w:rPr>
                <w:rFonts w:ascii="宋体"/>
                <w:color w:val="000000"/>
                <w:szCs w:val="21"/>
              </w:rPr>
            </w:pPr>
          </w:p>
        </w:tc>
      </w:tr>
      <w:tr w14:paraId="56AB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A456974">
            <w:pPr>
              <w:spacing w:after="78" w:afterLines="25"/>
              <w:outlineLvl w:val="0"/>
              <w:rPr>
                <w:rFonts w:ascii="宋体"/>
                <w:color w:val="000000"/>
                <w:szCs w:val="21"/>
              </w:rPr>
            </w:pPr>
            <w:r>
              <w:rPr>
                <w:rFonts w:ascii="宋体"/>
                <w:color w:val="000000"/>
                <w:szCs w:val="21"/>
              </w:rPr>
              <w:t>02</w:t>
            </w:r>
          </w:p>
        </w:tc>
        <w:tc>
          <w:tcPr>
            <w:tcW w:w="2818" w:type="dxa"/>
            <w:vAlign w:val="center"/>
          </w:tcPr>
          <w:p w14:paraId="3CF25B7E">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0F98ECF1">
            <w:pPr>
              <w:spacing w:after="78" w:afterLines="25"/>
              <w:outlineLvl w:val="0"/>
              <w:rPr>
                <w:rFonts w:ascii="宋体"/>
                <w:color w:val="000000"/>
                <w:szCs w:val="21"/>
              </w:rPr>
            </w:pPr>
          </w:p>
        </w:tc>
        <w:tc>
          <w:tcPr>
            <w:tcW w:w="1878" w:type="dxa"/>
            <w:vAlign w:val="center"/>
          </w:tcPr>
          <w:p w14:paraId="2648878D">
            <w:pPr>
              <w:spacing w:after="78" w:afterLines="25"/>
              <w:outlineLvl w:val="0"/>
              <w:rPr>
                <w:rFonts w:ascii="宋体"/>
                <w:color w:val="000000"/>
                <w:szCs w:val="21"/>
              </w:rPr>
            </w:pPr>
          </w:p>
        </w:tc>
        <w:tc>
          <w:tcPr>
            <w:tcW w:w="1932" w:type="dxa"/>
            <w:vAlign w:val="center"/>
          </w:tcPr>
          <w:p w14:paraId="0FEFBE96">
            <w:pPr>
              <w:spacing w:after="78" w:afterLines="25"/>
              <w:outlineLvl w:val="0"/>
              <w:rPr>
                <w:rFonts w:ascii="宋体"/>
                <w:color w:val="000000"/>
                <w:szCs w:val="21"/>
              </w:rPr>
            </w:pPr>
          </w:p>
        </w:tc>
      </w:tr>
      <w:tr w14:paraId="39BB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608FA60">
            <w:pPr>
              <w:spacing w:after="78" w:afterLines="25"/>
              <w:outlineLvl w:val="0"/>
              <w:rPr>
                <w:rFonts w:ascii="宋体"/>
                <w:color w:val="000000"/>
                <w:szCs w:val="21"/>
              </w:rPr>
            </w:pPr>
            <w:r>
              <w:rPr>
                <w:rFonts w:ascii="宋体"/>
                <w:color w:val="000000"/>
                <w:szCs w:val="21"/>
              </w:rPr>
              <w:t>03</w:t>
            </w:r>
          </w:p>
        </w:tc>
        <w:tc>
          <w:tcPr>
            <w:tcW w:w="2818" w:type="dxa"/>
            <w:vAlign w:val="center"/>
          </w:tcPr>
          <w:p w14:paraId="03DD276B">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795CB086">
            <w:pPr>
              <w:spacing w:after="78" w:afterLines="25"/>
              <w:outlineLvl w:val="0"/>
              <w:rPr>
                <w:rFonts w:ascii="宋体"/>
                <w:color w:val="000000"/>
                <w:szCs w:val="21"/>
              </w:rPr>
            </w:pPr>
          </w:p>
        </w:tc>
        <w:tc>
          <w:tcPr>
            <w:tcW w:w="1878" w:type="dxa"/>
            <w:vAlign w:val="center"/>
          </w:tcPr>
          <w:p w14:paraId="7084F040">
            <w:pPr>
              <w:spacing w:after="78" w:afterLines="25"/>
              <w:outlineLvl w:val="0"/>
              <w:rPr>
                <w:rFonts w:ascii="宋体"/>
                <w:color w:val="000000"/>
                <w:szCs w:val="21"/>
              </w:rPr>
            </w:pPr>
          </w:p>
        </w:tc>
        <w:tc>
          <w:tcPr>
            <w:tcW w:w="1932" w:type="dxa"/>
            <w:vAlign w:val="center"/>
          </w:tcPr>
          <w:p w14:paraId="22304597">
            <w:pPr>
              <w:spacing w:after="78" w:afterLines="25"/>
              <w:outlineLvl w:val="0"/>
              <w:rPr>
                <w:rFonts w:ascii="宋体"/>
                <w:color w:val="000000"/>
                <w:szCs w:val="21"/>
              </w:rPr>
            </w:pPr>
          </w:p>
        </w:tc>
      </w:tr>
      <w:tr w14:paraId="2799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FD3756D">
            <w:pPr>
              <w:spacing w:after="78" w:afterLines="25"/>
              <w:outlineLvl w:val="0"/>
              <w:rPr>
                <w:rFonts w:ascii="宋体"/>
                <w:color w:val="000000"/>
                <w:szCs w:val="21"/>
              </w:rPr>
            </w:pPr>
            <w:r>
              <w:rPr>
                <w:rFonts w:ascii="宋体"/>
                <w:color w:val="000000"/>
                <w:szCs w:val="21"/>
              </w:rPr>
              <w:t>04</w:t>
            </w:r>
          </w:p>
        </w:tc>
        <w:tc>
          <w:tcPr>
            <w:tcW w:w="2818" w:type="dxa"/>
            <w:vAlign w:val="center"/>
          </w:tcPr>
          <w:p w14:paraId="42F2F89A">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313DEA30">
            <w:pPr>
              <w:spacing w:after="78" w:afterLines="25"/>
              <w:outlineLvl w:val="0"/>
              <w:rPr>
                <w:rFonts w:ascii="宋体"/>
                <w:color w:val="000000"/>
                <w:szCs w:val="21"/>
              </w:rPr>
            </w:pPr>
          </w:p>
        </w:tc>
        <w:tc>
          <w:tcPr>
            <w:tcW w:w="1878" w:type="dxa"/>
            <w:vAlign w:val="center"/>
          </w:tcPr>
          <w:p w14:paraId="680EFCA8">
            <w:pPr>
              <w:spacing w:after="78" w:afterLines="25"/>
              <w:outlineLvl w:val="0"/>
              <w:rPr>
                <w:rFonts w:ascii="宋体"/>
                <w:color w:val="000000"/>
                <w:szCs w:val="21"/>
              </w:rPr>
            </w:pPr>
          </w:p>
        </w:tc>
        <w:tc>
          <w:tcPr>
            <w:tcW w:w="1932" w:type="dxa"/>
            <w:vAlign w:val="center"/>
          </w:tcPr>
          <w:p w14:paraId="3E81132A">
            <w:pPr>
              <w:spacing w:after="78" w:afterLines="25"/>
              <w:outlineLvl w:val="0"/>
              <w:rPr>
                <w:rFonts w:ascii="宋体"/>
                <w:color w:val="000000"/>
                <w:szCs w:val="21"/>
              </w:rPr>
            </w:pPr>
          </w:p>
        </w:tc>
      </w:tr>
      <w:tr w14:paraId="2AD6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A2D1A17">
            <w:pPr>
              <w:spacing w:after="78" w:afterLines="25"/>
              <w:outlineLvl w:val="0"/>
              <w:rPr>
                <w:rFonts w:ascii="宋体"/>
                <w:color w:val="000000"/>
                <w:szCs w:val="21"/>
              </w:rPr>
            </w:pPr>
            <w:r>
              <w:rPr>
                <w:rFonts w:ascii="宋体"/>
                <w:color w:val="000000"/>
                <w:szCs w:val="21"/>
              </w:rPr>
              <w:t>05</w:t>
            </w:r>
          </w:p>
        </w:tc>
        <w:tc>
          <w:tcPr>
            <w:tcW w:w="2818" w:type="dxa"/>
            <w:vAlign w:val="center"/>
          </w:tcPr>
          <w:p w14:paraId="6780D1B4">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551FABFD">
            <w:pPr>
              <w:spacing w:after="78" w:afterLines="25"/>
              <w:outlineLvl w:val="0"/>
              <w:rPr>
                <w:rFonts w:ascii="宋体"/>
                <w:color w:val="000000"/>
                <w:szCs w:val="21"/>
              </w:rPr>
            </w:pPr>
          </w:p>
        </w:tc>
        <w:tc>
          <w:tcPr>
            <w:tcW w:w="1878" w:type="dxa"/>
            <w:vAlign w:val="center"/>
          </w:tcPr>
          <w:p w14:paraId="52579214">
            <w:pPr>
              <w:spacing w:after="78" w:afterLines="25"/>
              <w:outlineLvl w:val="0"/>
              <w:rPr>
                <w:rFonts w:ascii="宋体"/>
                <w:color w:val="000000"/>
                <w:szCs w:val="21"/>
              </w:rPr>
            </w:pPr>
          </w:p>
        </w:tc>
        <w:tc>
          <w:tcPr>
            <w:tcW w:w="1932" w:type="dxa"/>
            <w:vAlign w:val="center"/>
          </w:tcPr>
          <w:p w14:paraId="1191DB4C">
            <w:pPr>
              <w:spacing w:after="78" w:afterLines="25"/>
              <w:outlineLvl w:val="0"/>
              <w:rPr>
                <w:rFonts w:ascii="宋体"/>
                <w:color w:val="000000"/>
                <w:szCs w:val="21"/>
              </w:rPr>
            </w:pPr>
          </w:p>
        </w:tc>
      </w:tr>
      <w:tr w14:paraId="453F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A298AD3">
            <w:pPr>
              <w:spacing w:after="78" w:afterLines="25"/>
              <w:outlineLvl w:val="0"/>
              <w:rPr>
                <w:rFonts w:ascii="宋体"/>
                <w:color w:val="000000"/>
                <w:szCs w:val="21"/>
              </w:rPr>
            </w:pPr>
            <w:r>
              <w:rPr>
                <w:rFonts w:ascii="宋体"/>
                <w:color w:val="000000"/>
                <w:szCs w:val="21"/>
              </w:rPr>
              <w:t>06</w:t>
            </w:r>
          </w:p>
        </w:tc>
        <w:tc>
          <w:tcPr>
            <w:tcW w:w="2818" w:type="dxa"/>
            <w:vAlign w:val="center"/>
          </w:tcPr>
          <w:p w14:paraId="2826C45C">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30278D13">
            <w:pPr>
              <w:spacing w:after="78" w:afterLines="25"/>
              <w:outlineLvl w:val="0"/>
              <w:rPr>
                <w:rFonts w:ascii="宋体"/>
                <w:color w:val="000000"/>
                <w:szCs w:val="21"/>
              </w:rPr>
            </w:pPr>
          </w:p>
        </w:tc>
        <w:tc>
          <w:tcPr>
            <w:tcW w:w="1878" w:type="dxa"/>
            <w:vAlign w:val="center"/>
          </w:tcPr>
          <w:p w14:paraId="3FE34483">
            <w:pPr>
              <w:spacing w:after="78" w:afterLines="25"/>
              <w:outlineLvl w:val="0"/>
              <w:rPr>
                <w:rFonts w:ascii="宋体"/>
                <w:color w:val="000000"/>
                <w:szCs w:val="21"/>
              </w:rPr>
            </w:pPr>
          </w:p>
        </w:tc>
        <w:tc>
          <w:tcPr>
            <w:tcW w:w="1932" w:type="dxa"/>
            <w:vAlign w:val="center"/>
          </w:tcPr>
          <w:p w14:paraId="7B7328D8">
            <w:pPr>
              <w:spacing w:after="78" w:afterLines="25"/>
              <w:outlineLvl w:val="0"/>
              <w:rPr>
                <w:rFonts w:ascii="宋体"/>
                <w:color w:val="000000"/>
                <w:szCs w:val="21"/>
              </w:rPr>
            </w:pPr>
          </w:p>
        </w:tc>
      </w:tr>
      <w:tr w14:paraId="0FEE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D80C994">
            <w:pPr>
              <w:spacing w:after="78" w:afterLines="25"/>
              <w:outlineLvl w:val="0"/>
              <w:rPr>
                <w:rFonts w:ascii="宋体"/>
                <w:color w:val="000000"/>
                <w:szCs w:val="21"/>
              </w:rPr>
            </w:pPr>
            <w:r>
              <w:rPr>
                <w:rFonts w:ascii="宋体"/>
                <w:color w:val="000000"/>
                <w:szCs w:val="21"/>
              </w:rPr>
              <w:t>07</w:t>
            </w:r>
          </w:p>
        </w:tc>
        <w:tc>
          <w:tcPr>
            <w:tcW w:w="2818" w:type="dxa"/>
            <w:vAlign w:val="center"/>
          </w:tcPr>
          <w:p w14:paraId="0D091AE8">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0C2F172B">
            <w:pPr>
              <w:spacing w:after="78" w:afterLines="25"/>
              <w:outlineLvl w:val="0"/>
              <w:rPr>
                <w:rFonts w:ascii="宋体"/>
                <w:color w:val="000000"/>
                <w:szCs w:val="21"/>
              </w:rPr>
            </w:pPr>
          </w:p>
        </w:tc>
        <w:tc>
          <w:tcPr>
            <w:tcW w:w="1878" w:type="dxa"/>
            <w:vAlign w:val="center"/>
          </w:tcPr>
          <w:p w14:paraId="1C6BCA8A">
            <w:pPr>
              <w:spacing w:after="78" w:afterLines="25"/>
              <w:outlineLvl w:val="0"/>
              <w:rPr>
                <w:rFonts w:ascii="宋体"/>
                <w:color w:val="000000"/>
                <w:szCs w:val="21"/>
              </w:rPr>
            </w:pPr>
          </w:p>
        </w:tc>
        <w:tc>
          <w:tcPr>
            <w:tcW w:w="1932" w:type="dxa"/>
            <w:vAlign w:val="center"/>
          </w:tcPr>
          <w:p w14:paraId="0BA642A4">
            <w:pPr>
              <w:spacing w:after="78" w:afterLines="25"/>
              <w:outlineLvl w:val="0"/>
              <w:rPr>
                <w:rFonts w:ascii="宋体"/>
                <w:color w:val="000000"/>
                <w:szCs w:val="21"/>
              </w:rPr>
            </w:pPr>
          </w:p>
        </w:tc>
      </w:tr>
      <w:tr w14:paraId="16A0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A00DFD7">
            <w:pPr>
              <w:spacing w:after="78" w:afterLines="25"/>
              <w:outlineLvl w:val="0"/>
              <w:rPr>
                <w:rFonts w:ascii="宋体"/>
                <w:color w:val="000000"/>
                <w:szCs w:val="21"/>
              </w:rPr>
            </w:pPr>
            <w:r>
              <w:rPr>
                <w:rFonts w:ascii="宋体"/>
                <w:color w:val="000000"/>
                <w:szCs w:val="21"/>
              </w:rPr>
              <w:t>08</w:t>
            </w:r>
          </w:p>
        </w:tc>
        <w:tc>
          <w:tcPr>
            <w:tcW w:w="2818" w:type="dxa"/>
            <w:vAlign w:val="center"/>
          </w:tcPr>
          <w:p w14:paraId="0A631E68">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45DD90AC">
            <w:pPr>
              <w:spacing w:after="78" w:afterLines="25"/>
              <w:outlineLvl w:val="0"/>
              <w:rPr>
                <w:rFonts w:ascii="宋体"/>
                <w:color w:val="000000"/>
                <w:szCs w:val="21"/>
              </w:rPr>
            </w:pPr>
          </w:p>
        </w:tc>
        <w:tc>
          <w:tcPr>
            <w:tcW w:w="1878" w:type="dxa"/>
            <w:vAlign w:val="center"/>
          </w:tcPr>
          <w:p w14:paraId="225B7969">
            <w:pPr>
              <w:spacing w:after="78" w:afterLines="25"/>
              <w:outlineLvl w:val="0"/>
              <w:rPr>
                <w:rFonts w:ascii="宋体"/>
                <w:color w:val="000000"/>
                <w:szCs w:val="21"/>
              </w:rPr>
            </w:pPr>
          </w:p>
        </w:tc>
        <w:tc>
          <w:tcPr>
            <w:tcW w:w="1932" w:type="dxa"/>
            <w:vAlign w:val="center"/>
          </w:tcPr>
          <w:p w14:paraId="1B656A91">
            <w:pPr>
              <w:spacing w:after="78" w:afterLines="25"/>
              <w:outlineLvl w:val="0"/>
              <w:rPr>
                <w:rFonts w:ascii="宋体"/>
                <w:color w:val="000000"/>
                <w:szCs w:val="21"/>
              </w:rPr>
            </w:pPr>
          </w:p>
        </w:tc>
      </w:tr>
      <w:tr w14:paraId="6D83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1959883">
            <w:pPr>
              <w:spacing w:after="78" w:afterLines="25"/>
              <w:outlineLvl w:val="0"/>
              <w:rPr>
                <w:rFonts w:ascii="宋体"/>
                <w:color w:val="000000"/>
                <w:szCs w:val="21"/>
              </w:rPr>
            </w:pPr>
            <w:r>
              <w:rPr>
                <w:rFonts w:ascii="宋体"/>
                <w:color w:val="000000"/>
                <w:szCs w:val="21"/>
              </w:rPr>
              <w:t>09</w:t>
            </w:r>
          </w:p>
        </w:tc>
        <w:tc>
          <w:tcPr>
            <w:tcW w:w="2818" w:type="dxa"/>
            <w:vAlign w:val="center"/>
          </w:tcPr>
          <w:p w14:paraId="0F2AE7E2">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08AE1562">
            <w:pPr>
              <w:spacing w:after="78" w:afterLines="25"/>
              <w:outlineLvl w:val="0"/>
              <w:rPr>
                <w:rFonts w:ascii="宋体"/>
                <w:color w:val="000000"/>
                <w:szCs w:val="21"/>
              </w:rPr>
            </w:pPr>
          </w:p>
        </w:tc>
        <w:tc>
          <w:tcPr>
            <w:tcW w:w="1878" w:type="dxa"/>
            <w:vAlign w:val="center"/>
          </w:tcPr>
          <w:p w14:paraId="0FA9F222">
            <w:pPr>
              <w:spacing w:after="78" w:afterLines="25"/>
              <w:outlineLvl w:val="0"/>
              <w:rPr>
                <w:rFonts w:ascii="宋体"/>
                <w:color w:val="000000"/>
                <w:szCs w:val="21"/>
              </w:rPr>
            </w:pPr>
          </w:p>
        </w:tc>
        <w:tc>
          <w:tcPr>
            <w:tcW w:w="1932" w:type="dxa"/>
            <w:vAlign w:val="center"/>
          </w:tcPr>
          <w:p w14:paraId="1E2E61F3">
            <w:pPr>
              <w:spacing w:after="78" w:afterLines="25"/>
              <w:outlineLvl w:val="0"/>
              <w:rPr>
                <w:rFonts w:ascii="宋体"/>
                <w:color w:val="000000"/>
                <w:szCs w:val="21"/>
              </w:rPr>
            </w:pPr>
          </w:p>
        </w:tc>
      </w:tr>
      <w:tr w14:paraId="05DC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66172E0">
            <w:pPr>
              <w:spacing w:after="78" w:afterLines="25"/>
              <w:outlineLvl w:val="0"/>
              <w:rPr>
                <w:rFonts w:ascii="宋体"/>
                <w:color w:val="000000"/>
                <w:szCs w:val="21"/>
              </w:rPr>
            </w:pPr>
            <w:r>
              <w:rPr>
                <w:rFonts w:ascii="宋体"/>
                <w:color w:val="000000"/>
                <w:szCs w:val="21"/>
              </w:rPr>
              <w:t>10</w:t>
            </w:r>
          </w:p>
        </w:tc>
        <w:tc>
          <w:tcPr>
            <w:tcW w:w="2818" w:type="dxa"/>
            <w:vAlign w:val="center"/>
          </w:tcPr>
          <w:p w14:paraId="420D9CFE">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0999E5F8">
            <w:pPr>
              <w:spacing w:after="78" w:afterLines="25"/>
              <w:outlineLvl w:val="0"/>
              <w:rPr>
                <w:rFonts w:ascii="宋体"/>
                <w:color w:val="000000"/>
                <w:szCs w:val="21"/>
              </w:rPr>
            </w:pPr>
          </w:p>
        </w:tc>
        <w:tc>
          <w:tcPr>
            <w:tcW w:w="1878" w:type="dxa"/>
            <w:vAlign w:val="center"/>
          </w:tcPr>
          <w:p w14:paraId="27A92BB3">
            <w:pPr>
              <w:spacing w:after="78" w:afterLines="25"/>
              <w:outlineLvl w:val="0"/>
              <w:rPr>
                <w:rFonts w:ascii="宋体"/>
                <w:color w:val="000000"/>
                <w:szCs w:val="21"/>
              </w:rPr>
            </w:pPr>
          </w:p>
        </w:tc>
        <w:tc>
          <w:tcPr>
            <w:tcW w:w="1932" w:type="dxa"/>
            <w:vAlign w:val="center"/>
          </w:tcPr>
          <w:p w14:paraId="0C140D4A">
            <w:pPr>
              <w:spacing w:after="78" w:afterLines="25"/>
              <w:outlineLvl w:val="0"/>
              <w:rPr>
                <w:rFonts w:ascii="宋体"/>
                <w:color w:val="000000"/>
                <w:szCs w:val="21"/>
              </w:rPr>
            </w:pPr>
          </w:p>
        </w:tc>
      </w:tr>
      <w:tr w14:paraId="497B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3763ED8">
            <w:pPr>
              <w:spacing w:after="78" w:afterLines="25"/>
              <w:outlineLvl w:val="0"/>
              <w:rPr>
                <w:rFonts w:ascii="宋体"/>
                <w:color w:val="000000"/>
                <w:szCs w:val="21"/>
              </w:rPr>
            </w:pPr>
            <w:r>
              <w:rPr>
                <w:rFonts w:ascii="宋体"/>
                <w:color w:val="000000"/>
                <w:szCs w:val="21"/>
              </w:rPr>
              <w:t>11</w:t>
            </w:r>
          </w:p>
        </w:tc>
        <w:tc>
          <w:tcPr>
            <w:tcW w:w="2818" w:type="dxa"/>
            <w:vAlign w:val="center"/>
          </w:tcPr>
          <w:p w14:paraId="5AE5BB46">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7D0A4F8A">
            <w:pPr>
              <w:spacing w:after="78" w:afterLines="25"/>
              <w:outlineLvl w:val="0"/>
              <w:rPr>
                <w:rFonts w:ascii="宋体"/>
                <w:color w:val="000000"/>
                <w:szCs w:val="21"/>
              </w:rPr>
            </w:pPr>
          </w:p>
        </w:tc>
        <w:tc>
          <w:tcPr>
            <w:tcW w:w="1878" w:type="dxa"/>
            <w:vAlign w:val="center"/>
          </w:tcPr>
          <w:p w14:paraId="27642B91">
            <w:pPr>
              <w:spacing w:after="78" w:afterLines="25"/>
              <w:outlineLvl w:val="0"/>
              <w:rPr>
                <w:rFonts w:ascii="宋体"/>
                <w:color w:val="000000"/>
                <w:szCs w:val="21"/>
              </w:rPr>
            </w:pPr>
          </w:p>
        </w:tc>
        <w:tc>
          <w:tcPr>
            <w:tcW w:w="1932" w:type="dxa"/>
            <w:vAlign w:val="center"/>
          </w:tcPr>
          <w:p w14:paraId="03F261DC">
            <w:pPr>
              <w:spacing w:after="78" w:afterLines="25"/>
              <w:outlineLvl w:val="0"/>
              <w:rPr>
                <w:rFonts w:ascii="宋体"/>
                <w:color w:val="000000"/>
                <w:szCs w:val="21"/>
              </w:rPr>
            </w:pPr>
          </w:p>
        </w:tc>
      </w:tr>
      <w:tr w14:paraId="7975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39BDCE6">
            <w:pPr>
              <w:spacing w:after="78" w:afterLines="25"/>
              <w:outlineLvl w:val="0"/>
              <w:rPr>
                <w:rFonts w:ascii="宋体"/>
                <w:color w:val="000000"/>
                <w:szCs w:val="21"/>
              </w:rPr>
            </w:pPr>
            <w:r>
              <w:rPr>
                <w:rFonts w:ascii="宋体"/>
                <w:color w:val="000000"/>
                <w:szCs w:val="21"/>
              </w:rPr>
              <w:t>12</w:t>
            </w:r>
          </w:p>
        </w:tc>
        <w:tc>
          <w:tcPr>
            <w:tcW w:w="2818" w:type="dxa"/>
            <w:vAlign w:val="center"/>
          </w:tcPr>
          <w:p w14:paraId="7C07AC39">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1592E2E7">
            <w:pPr>
              <w:spacing w:after="78" w:afterLines="25"/>
              <w:outlineLvl w:val="0"/>
              <w:rPr>
                <w:rFonts w:ascii="宋体"/>
                <w:color w:val="000000"/>
                <w:szCs w:val="21"/>
              </w:rPr>
            </w:pPr>
          </w:p>
        </w:tc>
        <w:tc>
          <w:tcPr>
            <w:tcW w:w="1878" w:type="dxa"/>
            <w:vAlign w:val="center"/>
          </w:tcPr>
          <w:p w14:paraId="4C7E21CD">
            <w:pPr>
              <w:spacing w:after="78" w:afterLines="25"/>
              <w:outlineLvl w:val="0"/>
              <w:rPr>
                <w:rFonts w:ascii="宋体"/>
                <w:color w:val="000000"/>
                <w:szCs w:val="21"/>
              </w:rPr>
            </w:pPr>
          </w:p>
        </w:tc>
        <w:tc>
          <w:tcPr>
            <w:tcW w:w="1932" w:type="dxa"/>
            <w:vAlign w:val="center"/>
          </w:tcPr>
          <w:p w14:paraId="5EEB8A33">
            <w:pPr>
              <w:spacing w:after="78" w:afterLines="25"/>
              <w:outlineLvl w:val="0"/>
              <w:rPr>
                <w:rFonts w:ascii="宋体"/>
                <w:color w:val="000000"/>
                <w:szCs w:val="21"/>
              </w:rPr>
            </w:pPr>
          </w:p>
        </w:tc>
      </w:tr>
      <w:tr w14:paraId="200D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F9C1B65">
            <w:pPr>
              <w:spacing w:after="78" w:afterLines="25"/>
              <w:outlineLvl w:val="0"/>
              <w:rPr>
                <w:rFonts w:ascii="宋体"/>
                <w:color w:val="000000"/>
                <w:szCs w:val="21"/>
              </w:rPr>
            </w:pPr>
            <w:r>
              <w:rPr>
                <w:rFonts w:ascii="宋体"/>
                <w:color w:val="000000"/>
                <w:szCs w:val="21"/>
              </w:rPr>
              <w:t>13</w:t>
            </w:r>
          </w:p>
        </w:tc>
        <w:tc>
          <w:tcPr>
            <w:tcW w:w="2818" w:type="dxa"/>
            <w:vAlign w:val="center"/>
          </w:tcPr>
          <w:p w14:paraId="34F7630D">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0987880F">
            <w:pPr>
              <w:spacing w:after="78" w:afterLines="25"/>
              <w:outlineLvl w:val="0"/>
              <w:rPr>
                <w:rFonts w:ascii="宋体"/>
                <w:color w:val="000000"/>
                <w:szCs w:val="21"/>
              </w:rPr>
            </w:pPr>
          </w:p>
        </w:tc>
        <w:tc>
          <w:tcPr>
            <w:tcW w:w="1878" w:type="dxa"/>
            <w:vAlign w:val="center"/>
          </w:tcPr>
          <w:p w14:paraId="08CAE8FB">
            <w:pPr>
              <w:spacing w:after="78" w:afterLines="25"/>
              <w:outlineLvl w:val="0"/>
              <w:rPr>
                <w:rFonts w:ascii="宋体"/>
                <w:color w:val="000000"/>
                <w:szCs w:val="21"/>
              </w:rPr>
            </w:pPr>
          </w:p>
        </w:tc>
        <w:tc>
          <w:tcPr>
            <w:tcW w:w="1932" w:type="dxa"/>
            <w:vAlign w:val="center"/>
          </w:tcPr>
          <w:p w14:paraId="45C4B665">
            <w:pPr>
              <w:spacing w:after="78" w:afterLines="25"/>
              <w:outlineLvl w:val="0"/>
              <w:rPr>
                <w:rFonts w:ascii="宋体"/>
                <w:color w:val="000000"/>
                <w:szCs w:val="21"/>
              </w:rPr>
            </w:pPr>
          </w:p>
        </w:tc>
      </w:tr>
      <w:tr w14:paraId="72D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13F2F57">
            <w:pPr>
              <w:spacing w:after="78" w:afterLines="25"/>
              <w:outlineLvl w:val="0"/>
              <w:rPr>
                <w:rFonts w:ascii="宋体"/>
                <w:color w:val="000000"/>
                <w:szCs w:val="21"/>
              </w:rPr>
            </w:pPr>
            <w:r>
              <w:rPr>
                <w:rFonts w:ascii="宋体"/>
                <w:color w:val="000000"/>
                <w:szCs w:val="21"/>
              </w:rPr>
              <w:t>14</w:t>
            </w:r>
          </w:p>
        </w:tc>
        <w:tc>
          <w:tcPr>
            <w:tcW w:w="2818" w:type="dxa"/>
            <w:vAlign w:val="center"/>
          </w:tcPr>
          <w:p w14:paraId="0D79D4EB">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109D7537">
            <w:pPr>
              <w:spacing w:after="78" w:afterLines="25"/>
              <w:outlineLvl w:val="0"/>
              <w:rPr>
                <w:rFonts w:ascii="宋体"/>
                <w:color w:val="000000"/>
                <w:szCs w:val="21"/>
              </w:rPr>
            </w:pPr>
          </w:p>
        </w:tc>
        <w:tc>
          <w:tcPr>
            <w:tcW w:w="1878" w:type="dxa"/>
            <w:vAlign w:val="center"/>
          </w:tcPr>
          <w:p w14:paraId="500592C6">
            <w:pPr>
              <w:spacing w:after="78" w:afterLines="25"/>
              <w:outlineLvl w:val="0"/>
              <w:rPr>
                <w:rFonts w:ascii="宋体"/>
                <w:color w:val="000000"/>
                <w:szCs w:val="21"/>
              </w:rPr>
            </w:pPr>
          </w:p>
        </w:tc>
        <w:tc>
          <w:tcPr>
            <w:tcW w:w="1932" w:type="dxa"/>
            <w:vAlign w:val="center"/>
          </w:tcPr>
          <w:p w14:paraId="4F89F3DE">
            <w:pPr>
              <w:spacing w:after="78" w:afterLines="25"/>
              <w:outlineLvl w:val="0"/>
              <w:rPr>
                <w:rFonts w:ascii="宋体"/>
                <w:color w:val="000000"/>
                <w:szCs w:val="21"/>
              </w:rPr>
            </w:pPr>
          </w:p>
        </w:tc>
      </w:tr>
      <w:tr w14:paraId="1B5B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4ED65AB">
            <w:pPr>
              <w:spacing w:after="78" w:afterLines="25"/>
              <w:outlineLvl w:val="0"/>
              <w:rPr>
                <w:rFonts w:ascii="宋体"/>
                <w:color w:val="000000"/>
                <w:szCs w:val="21"/>
              </w:rPr>
            </w:pPr>
            <w:r>
              <w:rPr>
                <w:rFonts w:ascii="宋体"/>
                <w:color w:val="000000"/>
                <w:szCs w:val="21"/>
              </w:rPr>
              <w:t>15</w:t>
            </w:r>
          </w:p>
        </w:tc>
        <w:tc>
          <w:tcPr>
            <w:tcW w:w="2818" w:type="dxa"/>
            <w:vAlign w:val="center"/>
          </w:tcPr>
          <w:p w14:paraId="54800FB4">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4E16B3A3">
            <w:pPr>
              <w:spacing w:after="78" w:afterLines="25"/>
              <w:outlineLvl w:val="0"/>
              <w:rPr>
                <w:rFonts w:ascii="宋体"/>
                <w:color w:val="000000"/>
                <w:szCs w:val="21"/>
              </w:rPr>
            </w:pPr>
          </w:p>
        </w:tc>
        <w:tc>
          <w:tcPr>
            <w:tcW w:w="1878" w:type="dxa"/>
            <w:vAlign w:val="center"/>
          </w:tcPr>
          <w:p w14:paraId="0F21D8AF">
            <w:pPr>
              <w:spacing w:after="78" w:afterLines="25"/>
              <w:outlineLvl w:val="0"/>
              <w:rPr>
                <w:rFonts w:ascii="宋体"/>
                <w:color w:val="000000"/>
                <w:szCs w:val="21"/>
              </w:rPr>
            </w:pPr>
          </w:p>
        </w:tc>
        <w:tc>
          <w:tcPr>
            <w:tcW w:w="1932" w:type="dxa"/>
            <w:vAlign w:val="center"/>
          </w:tcPr>
          <w:p w14:paraId="011CA206">
            <w:pPr>
              <w:spacing w:after="78" w:afterLines="25"/>
              <w:outlineLvl w:val="0"/>
              <w:rPr>
                <w:rFonts w:ascii="宋体"/>
                <w:color w:val="000000"/>
                <w:szCs w:val="21"/>
              </w:rPr>
            </w:pPr>
          </w:p>
        </w:tc>
      </w:tr>
      <w:tr w14:paraId="2F76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AECF2C6">
            <w:pPr>
              <w:spacing w:after="78" w:afterLines="25"/>
              <w:outlineLvl w:val="0"/>
              <w:rPr>
                <w:rFonts w:ascii="宋体"/>
                <w:color w:val="000000"/>
                <w:szCs w:val="21"/>
              </w:rPr>
            </w:pPr>
            <w:r>
              <w:rPr>
                <w:rFonts w:ascii="宋体"/>
                <w:color w:val="000000"/>
                <w:szCs w:val="21"/>
              </w:rPr>
              <w:t>16</w:t>
            </w:r>
          </w:p>
        </w:tc>
        <w:tc>
          <w:tcPr>
            <w:tcW w:w="2818" w:type="dxa"/>
            <w:vAlign w:val="center"/>
          </w:tcPr>
          <w:p w14:paraId="284BA5FB">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524ACAD9">
            <w:pPr>
              <w:spacing w:after="78" w:afterLines="25"/>
              <w:outlineLvl w:val="0"/>
              <w:rPr>
                <w:rFonts w:ascii="宋体"/>
                <w:color w:val="000000"/>
                <w:szCs w:val="21"/>
              </w:rPr>
            </w:pPr>
          </w:p>
        </w:tc>
        <w:tc>
          <w:tcPr>
            <w:tcW w:w="1878" w:type="dxa"/>
            <w:vAlign w:val="center"/>
          </w:tcPr>
          <w:p w14:paraId="34029E79">
            <w:pPr>
              <w:spacing w:after="78" w:afterLines="25"/>
              <w:outlineLvl w:val="0"/>
              <w:rPr>
                <w:rFonts w:ascii="宋体"/>
                <w:color w:val="000000"/>
                <w:szCs w:val="21"/>
              </w:rPr>
            </w:pPr>
          </w:p>
        </w:tc>
        <w:tc>
          <w:tcPr>
            <w:tcW w:w="1932" w:type="dxa"/>
            <w:vAlign w:val="center"/>
          </w:tcPr>
          <w:p w14:paraId="6FBDE34C">
            <w:pPr>
              <w:spacing w:after="78" w:afterLines="25"/>
              <w:outlineLvl w:val="0"/>
              <w:rPr>
                <w:rFonts w:ascii="宋体"/>
                <w:color w:val="000000"/>
                <w:szCs w:val="21"/>
              </w:rPr>
            </w:pPr>
          </w:p>
        </w:tc>
      </w:tr>
      <w:tr w14:paraId="48D0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5D0DCA9">
            <w:pPr>
              <w:spacing w:after="78" w:afterLines="25"/>
              <w:outlineLvl w:val="0"/>
              <w:rPr>
                <w:rFonts w:ascii="宋体"/>
                <w:color w:val="000000"/>
                <w:szCs w:val="21"/>
              </w:rPr>
            </w:pPr>
            <w:r>
              <w:rPr>
                <w:rFonts w:ascii="宋体"/>
                <w:color w:val="000000"/>
                <w:szCs w:val="21"/>
              </w:rPr>
              <w:t>17</w:t>
            </w:r>
          </w:p>
        </w:tc>
        <w:tc>
          <w:tcPr>
            <w:tcW w:w="2818" w:type="dxa"/>
            <w:vAlign w:val="center"/>
          </w:tcPr>
          <w:p w14:paraId="51265996">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501CB08A">
            <w:pPr>
              <w:spacing w:after="78" w:afterLines="25"/>
              <w:outlineLvl w:val="0"/>
              <w:rPr>
                <w:rFonts w:ascii="宋体"/>
                <w:color w:val="000000"/>
                <w:szCs w:val="21"/>
              </w:rPr>
            </w:pPr>
          </w:p>
        </w:tc>
        <w:tc>
          <w:tcPr>
            <w:tcW w:w="1878" w:type="dxa"/>
            <w:vAlign w:val="center"/>
          </w:tcPr>
          <w:p w14:paraId="2610D50E">
            <w:pPr>
              <w:spacing w:after="78" w:afterLines="25"/>
              <w:outlineLvl w:val="0"/>
              <w:rPr>
                <w:rFonts w:ascii="宋体"/>
                <w:color w:val="000000"/>
                <w:szCs w:val="21"/>
              </w:rPr>
            </w:pPr>
          </w:p>
        </w:tc>
        <w:tc>
          <w:tcPr>
            <w:tcW w:w="1932" w:type="dxa"/>
            <w:vAlign w:val="center"/>
          </w:tcPr>
          <w:p w14:paraId="3EFCF3A4">
            <w:pPr>
              <w:spacing w:after="78" w:afterLines="25"/>
              <w:outlineLvl w:val="0"/>
              <w:rPr>
                <w:rFonts w:ascii="宋体"/>
                <w:color w:val="000000"/>
                <w:szCs w:val="21"/>
              </w:rPr>
            </w:pPr>
          </w:p>
        </w:tc>
      </w:tr>
      <w:tr w14:paraId="4513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C971D5F">
            <w:pPr>
              <w:spacing w:after="78" w:afterLines="25"/>
              <w:outlineLvl w:val="0"/>
              <w:rPr>
                <w:rFonts w:ascii="宋体"/>
                <w:color w:val="000000"/>
                <w:szCs w:val="21"/>
              </w:rPr>
            </w:pPr>
            <w:r>
              <w:rPr>
                <w:rFonts w:ascii="宋体"/>
                <w:color w:val="000000"/>
                <w:szCs w:val="21"/>
              </w:rPr>
              <w:t>18</w:t>
            </w:r>
          </w:p>
        </w:tc>
        <w:tc>
          <w:tcPr>
            <w:tcW w:w="2818" w:type="dxa"/>
            <w:vAlign w:val="center"/>
          </w:tcPr>
          <w:p w14:paraId="5EF7329B">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139BF1B9">
            <w:pPr>
              <w:spacing w:after="78" w:afterLines="25"/>
              <w:outlineLvl w:val="0"/>
              <w:rPr>
                <w:rFonts w:ascii="宋体"/>
                <w:color w:val="000000"/>
                <w:szCs w:val="21"/>
              </w:rPr>
            </w:pPr>
          </w:p>
        </w:tc>
        <w:tc>
          <w:tcPr>
            <w:tcW w:w="1878" w:type="dxa"/>
            <w:vAlign w:val="center"/>
          </w:tcPr>
          <w:p w14:paraId="7CCB742D">
            <w:pPr>
              <w:spacing w:after="78" w:afterLines="25"/>
              <w:outlineLvl w:val="0"/>
              <w:rPr>
                <w:rFonts w:ascii="宋体"/>
                <w:color w:val="000000"/>
                <w:szCs w:val="21"/>
              </w:rPr>
            </w:pPr>
          </w:p>
        </w:tc>
        <w:tc>
          <w:tcPr>
            <w:tcW w:w="1932" w:type="dxa"/>
            <w:vAlign w:val="center"/>
          </w:tcPr>
          <w:p w14:paraId="4A4E8759">
            <w:pPr>
              <w:spacing w:after="78" w:afterLines="25"/>
              <w:outlineLvl w:val="0"/>
              <w:rPr>
                <w:rFonts w:ascii="宋体"/>
                <w:color w:val="000000"/>
                <w:szCs w:val="21"/>
              </w:rPr>
            </w:pPr>
          </w:p>
        </w:tc>
      </w:tr>
      <w:tr w14:paraId="2E3E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632FF60">
            <w:pPr>
              <w:spacing w:after="78" w:afterLines="25"/>
              <w:outlineLvl w:val="0"/>
              <w:rPr>
                <w:rFonts w:ascii="宋体"/>
                <w:color w:val="000000"/>
                <w:szCs w:val="21"/>
              </w:rPr>
            </w:pPr>
            <w:r>
              <w:rPr>
                <w:rFonts w:ascii="宋体"/>
                <w:color w:val="000000"/>
                <w:szCs w:val="21"/>
              </w:rPr>
              <w:t>19</w:t>
            </w:r>
          </w:p>
        </w:tc>
        <w:tc>
          <w:tcPr>
            <w:tcW w:w="2818" w:type="dxa"/>
            <w:vAlign w:val="center"/>
          </w:tcPr>
          <w:p w14:paraId="09CF1655">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3838041B">
            <w:pPr>
              <w:spacing w:after="78" w:afterLines="25"/>
              <w:outlineLvl w:val="0"/>
              <w:rPr>
                <w:rFonts w:ascii="宋体"/>
                <w:color w:val="000000"/>
                <w:szCs w:val="21"/>
              </w:rPr>
            </w:pPr>
          </w:p>
        </w:tc>
        <w:tc>
          <w:tcPr>
            <w:tcW w:w="1878" w:type="dxa"/>
            <w:vAlign w:val="center"/>
          </w:tcPr>
          <w:p w14:paraId="162BF1AC">
            <w:pPr>
              <w:spacing w:after="78" w:afterLines="25"/>
              <w:outlineLvl w:val="0"/>
              <w:rPr>
                <w:rFonts w:ascii="宋体"/>
                <w:color w:val="000000"/>
                <w:szCs w:val="21"/>
              </w:rPr>
            </w:pPr>
          </w:p>
        </w:tc>
        <w:tc>
          <w:tcPr>
            <w:tcW w:w="1932" w:type="dxa"/>
            <w:vAlign w:val="center"/>
          </w:tcPr>
          <w:p w14:paraId="1C312953">
            <w:pPr>
              <w:spacing w:after="78" w:afterLines="25"/>
              <w:outlineLvl w:val="0"/>
              <w:rPr>
                <w:rFonts w:ascii="宋体"/>
                <w:color w:val="000000"/>
                <w:szCs w:val="21"/>
              </w:rPr>
            </w:pPr>
          </w:p>
        </w:tc>
      </w:tr>
      <w:tr w14:paraId="7A75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A66EAD1">
            <w:pPr>
              <w:spacing w:after="78" w:afterLines="25"/>
              <w:outlineLvl w:val="0"/>
              <w:rPr>
                <w:rFonts w:ascii="宋体"/>
                <w:color w:val="000000"/>
                <w:szCs w:val="21"/>
              </w:rPr>
            </w:pPr>
            <w:r>
              <w:rPr>
                <w:rFonts w:ascii="宋体"/>
                <w:color w:val="000000"/>
                <w:szCs w:val="21"/>
              </w:rPr>
              <w:t>20</w:t>
            </w:r>
          </w:p>
        </w:tc>
        <w:tc>
          <w:tcPr>
            <w:tcW w:w="2818" w:type="dxa"/>
            <w:vAlign w:val="center"/>
          </w:tcPr>
          <w:p w14:paraId="2B8CEBC8">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0857BA4B">
            <w:pPr>
              <w:spacing w:after="78" w:afterLines="25"/>
              <w:outlineLvl w:val="0"/>
              <w:rPr>
                <w:rFonts w:ascii="宋体"/>
                <w:color w:val="000000"/>
                <w:szCs w:val="21"/>
              </w:rPr>
            </w:pPr>
          </w:p>
        </w:tc>
        <w:tc>
          <w:tcPr>
            <w:tcW w:w="1878" w:type="dxa"/>
            <w:vAlign w:val="center"/>
          </w:tcPr>
          <w:p w14:paraId="59779D4A">
            <w:pPr>
              <w:spacing w:after="78" w:afterLines="25"/>
              <w:outlineLvl w:val="0"/>
              <w:rPr>
                <w:rFonts w:ascii="宋体"/>
                <w:color w:val="000000"/>
                <w:szCs w:val="21"/>
              </w:rPr>
            </w:pPr>
          </w:p>
        </w:tc>
        <w:tc>
          <w:tcPr>
            <w:tcW w:w="1932" w:type="dxa"/>
            <w:vAlign w:val="center"/>
          </w:tcPr>
          <w:p w14:paraId="53E1FA07">
            <w:pPr>
              <w:spacing w:after="78" w:afterLines="25"/>
              <w:outlineLvl w:val="0"/>
              <w:rPr>
                <w:rFonts w:ascii="宋体"/>
                <w:color w:val="000000"/>
                <w:szCs w:val="21"/>
              </w:rPr>
            </w:pPr>
          </w:p>
        </w:tc>
      </w:tr>
      <w:tr w14:paraId="704B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E1B15C0">
            <w:pPr>
              <w:spacing w:after="78" w:afterLines="25"/>
              <w:outlineLvl w:val="0"/>
              <w:rPr>
                <w:rFonts w:ascii="宋体"/>
                <w:color w:val="000000"/>
                <w:szCs w:val="21"/>
              </w:rPr>
            </w:pPr>
            <w:r>
              <w:rPr>
                <w:rFonts w:ascii="宋体"/>
                <w:color w:val="000000"/>
                <w:szCs w:val="21"/>
              </w:rPr>
              <w:t>21</w:t>
            </w:r>
          </w:p>
        </w:tc>
        <w:tc>
          <w:tcPr>
            <w:tcW w:w="2818" w:type="dxa"/>
            <w:vAlign w:val="center"/>
          </w:tcPr>
          <w:p w14:paraId="2384A029">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09B4D4A8">
            <w:pPr>
              <w:spacing w:after="78" w:afterLines="25"/>
              <w:outlineLvl w:val="0"/>
              <w:rPr>
                <w:rFonts w:ascii="宋体"/>
                <w:color w:val="000000"/>
                <w:szCs w:val="21"/>
              </w:rPr>
            </w:pPr>
          </w:p>
        </w:tc>
        <w:tc>
          <w:tcPr>
            <w:tcW w:w="1878" w:type="dxa"/>
            <w:vAlign w:val="center"/>
          </w:tcPr>
          <w:p w14:paraId="4E7F415D">
            <w:pPr>
              <w:spacing w:after="78" w:afterLines="25"/>
              <w:outlineLvl w:val="0"/>
              <w:rPr>
                <w:rFonts w:ascii="宋体"/>
                <w:color w:val="000000"/>
                <w:szCs w:val="21"/>
              </w:rPr>
            </w:pPr>
          </w:p>
        </w:tc>
        <w:tc>
          <w:tcPr>
            <w:tcW w:w="1932" w:type="dxa"/>
            <w:vAlign w:val="center"/>
          </w:tcPr>
          <w:p w14:paraId="0FD705AF">
            <w:pPr>
              <w:spacing w:after="78" w:afterLines="25"/>
              <w:outlineLvl w:val="0"/>
              <w:rPr>
                <w:rFonts w:ascii="宋体"/>
                <w:color w:val="000000"/>
                <w:szCs w:val="21"/>
              </w:rPr>
            </w:pPr>
          </w:p>
        </w:tc>
      </w:tr>
      <w:tr w14:paraId="0EF6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286BF86">
            <w:pPr>
              <w:spacing w:after="78" w:afterLines="25"/>
              <w:outlineLvl w:val="0"/>
              <w:rPr>
                <w:rFonts w:ascii="宋体"/>
                <w:color w:val="000000"/>
                <w:szCs w:val="21"/>
              </w:rPr>
            </w:pPr>
            <w:r>
              <w:rPr>
                <w:rFonts w:ascii="宋体"/>
                <w:color w:val="000000"/>
                <w:szCs w:val="21"/>
              </w:rPr>
              <w:t>22</w:t>
            </w:r>
          </w:p>
        </w:tc>
        <w:tc>
          <w:tcPr>
            <w:tcW w:w="2818" w:type="dxa"/>
            <w:vAlign w:val="center"/>
          </w:tcPr>
          <w:p w14:paraId="2E8D9ED9">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5121F740">
            <w:pPr>
              <w:spacing w:after="78" w:afterLines="25"/>
              <w:outlineLvl w:val="0"/>
              <w:rPr>
                <w:rFonts w:ascii="宋体"/>
                <w:color w:val="000000"/>
                <w:szCs w:val="21"/>
              </w:rPr>
            </w:pPr>
          </w:p>
        </w:tc>
        <w:tc>
          <w:tcPr>
            <w:tcW w:w="1878" w:type="dxa"/>
            <w:vAlign w:val="center"/>
          </w:tcPr>
          <w:p w14:paraId="490C06CD">
            <w:pPr>
              <w:spacing w:after="78" w:afterLines="25"/>
              <w:outlineLvl w:val="0"/>
              <w:rPr>
                <w:rFonts w:ascii="宋体"/>
                <w:color w:val="000000"/>
                <w:szCs w:val="21"/>
              </w:rPr>
            </w:pPr>
          </w:p>
        </w:tc>
        <w:tc>
          <w:tcPr>
            <w:tcW w:w="1932" w:type="dxa"/>
            <w:vAlign w:val="center"/>
          </w:tcPr>
          <w:p w14:paraId="470C32A6">
            <w:pPr>
              <w:spacing w:after="78" w:afterLines="25"/>
              <w:outlineLvl w:val="0"/>
              <w:rPr>
                <w:rFonts w:ascii="宋体"/>
                <w:color w:val="000000"/>
                <w:szCs w:val="21"/>
              </w:rPr>
            </w:pPr>
          </w:p>
        </w:tc>
      </w:tr>
      <w:tr w14:paraId="6751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0722A72">
            <w:pPr>
              <w:spacing w:after="78" w:afterLines="25"/>
              <w:outlineLvl w:val="0"/>
              <w:rPr>
                <w:rFonts w:ascii="宋体"/>
                <w:color w:val="000000"/>
                <w:szCs w:val="21"/>
              </w:rPr>
            </w:pPr>
            <w:r>
              <w:rPr>
                <w:rFonts w:ascii="宋体"/>
                <w:color w:val="000000"/>
                <w:szCs w:val="21"/>
              </w:rPr>
              <w:t>23</w:t>
            </w:r>
          </w:p>
        </w:tc>
        <w:tc>
          <w:tcPr>
            <w:tcW w:w="2818" w:type="dxa"/>
            <w:vAlign w:val="center"/>
          </w:tcPr>
          <w:p w14:paraId="72109E8D">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42EECD42">
            <w:pPr>
              <w:spacing w:after="78" w:afterLines="25"/>
              <w:outlineLvl w:val="0"/>
              <w:rPr>
                <w:rFonts w:ascii="宋体"/>
                <w:color w:val="000000"/>
                <w:szCs w:val="21"/>
              </w:rPr>
            </w:pPr>
          </w:p>
        </w:tc>
        <w:tc>
          <w:tcPr>
            <w:tcW w:w="1878" w:type="dxa"/>
            <w:vAlign w:val="center"/>
          </w:tcPr>
          <w:p w14:paraId="4E9CD0A1">
            <w:pPr>
              <w:spacing w:after="78" w:afterLines="25"/>
              <w:outlineLvl w:val="0"/>
              <w:rPr>
                <w:rFonts w:ascii="宋体"/>
                <w:color w:val="000000"/>
                <w:szCs w:val="21"/>
              </w:rPr>
            </w:pPr>
          </w:p>
        </w:tc>
        <w:tc>
          <w:tcPr>
            <w:tcW w:w="1932" w:type="dxa"/>
            <w:vAlign w:val="center"/>
          </w:tcPr>
          <w:p w14:paraId="57DEBE06">
            <w:pPr>
              <w:spacing w:after="78" w:afterLines="25"/>
              <w:outlineLvl w:val="0"/>
              <w:rPr>
                <w:rFonts w:ascii="宋体"/>
                <w:color w:val="000000"/>
                <w:szCs w:val="21"/>
              </w:rPr>
            </w:pPr>
          </w:p>
        </w:tc>
      </w:tr>
    </w:tbl>
    <w:p w14:paraId="6DDFEC9A">
      <w:pPr>
        <w:pStyle w:val="77"/>
        <w:spacing w:line="360" w:lineRule="exact"/>
        <w:rPr>
          <w:rFonts w:hint="eastAsia"/>
          <w:color w:val="000000" w:themeColor="text1"/>
          <w14:textFill>
            <w14:solidFill>
              <w14:schemeClr w14:val="tx1"/>
            </w14:solidFill>
          </w14:textFill>
        </w:rPr>
      </w:pPr>
    </w:p>
    <w:p w14:paraId="10F3DF5C">
      <w:pPr>
        <w:pStyle w:val="77"/>
        <w:spacing w:line="360" w:lineRule="exact"/>
        <w:rPr>
          <w:rFonts w:hint="eastAsia"/>
          <w:color w:val="000000" w:themeColor="text1"/>
          <w14:textFill>
            <w14:solidFill>
              <w14:schemeClr w14:val="tx1"/>
            </w14:solidFill>
          </w14:textFill>
        </w:rPr>
        <w:sectPr>
          <w:pgSz w:w="11906" w:h="16838"/>
          <w:pgMar w:top="1134" w:right="1418" w:bottom="1134" w:left="1417" w:header="851" w:footer="737" w:gutter="0"/>
          <w:cols w:space="720" w:num="1"/>
          <w:docGrid w:type="lines" w:linePitch="312" w:charSpace="0"/>
        </w:sectPr>
      </w:pPr>
    </w:p>
    <w:p w14:paraId="624B7DC3">
      <w:pPr>
        <w:pStyle w:val="77"/>
        <w:shd w:val="clear" w:color="auto" w:fill="FFFFFF"/>
        <w:spacing w:after="78" w:afterLines="25" w:line="560" w:lineRule="exact"/>
        <w:ind w:firstLine="0" w:firstLineChars="0"/>
        <w:jc w:val="left"/>
        <w:outlineLvl w:val="0"/>
        <w:rPr>
          <w:rFonts w:hint="eastAsia" w:cs="楷体" w:asciiTheme="minorEastAsia"/>
          <w:b/>
          <w:bCs/>
          <w:color w:val="000000" w:themeColor="text1"/>
          <w:sz w:val="24"/>
          <w:lang w:eastAsia="zh-CN"/>
          <w14:textFill>
            <w14:solidFill>
              <w14:schemeClr w14:val="tx1"/>
            </w14:solidFill>
          </w14:textFill>
        </w:rPr>
      </w:pPr>
      <w:r>
        <w:rPr>
          <w:rFonts w:hint="eastAsia" w:cs="楷体" w:asciiTheme="minorEastAsia" w:hAnsiTheme="minorEastAsia"/>
          <w:b/>
          <w:bCs/>
          <w:color w:val="000000" w:themeColor="text1"/>
          <w:sz w:val="24"/>
          <w:lang w:eastAsia="zh-CN"/>
          <w14:textFill>
            <w14:solidFill>
              <w14:schemeClr w14:val="tx1"/>
            </w14:solidFill>
          </w14:textFill>
        </w:rPr>
        <w:t>三、国家、省、市财政近</w:t>
      </w:r>
      <w:r>
        <w:rPr>
          <w:rFonts w:hint="eastAsia" w:cs="楷体"/>
          <w:b/>
          <w:bCs/>
          <w:color w:val="000000" w:themeColor="text1"/>
          <w:sz w:val="24"/>
          <w:lang w:eastAsia="zh-CN"/>
          <w14:textFill>
            <w14:solidFill>
              <w14:schemeClr w14:val="tx1"/>
            </w14:solidFill>
          </w14:textFill>
        </w:rPr>
        <w:t>3年</w:t>
      </w:r>
      <w:r>
        <w:rPr>
          <w:rFonts w:hint="eastAsia" w:cs="楷体" w:asciiTheme="minorEastAsia" w:hAnsiTheme="minorEastAsia"/>
          <w:b/>
          <w:bCs/>
          <w:color w:val="000000" w:themeColor="text1"/>
          <w:sz w:val="24"/>
          <w:lang w:eastAsia="zh-CN"/>
          <w14:textFill>
            <w14:solidFill>
              <w14:schemeClr w14:val="tx1"/>
            </w14:solidFill>
          </w14:textFill>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2078"/>
      </w:tblGrid>
      <w:tr w14:paraId="320C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noWrap w:val="0"/>
            <w:vAlign w:val="center"/>
          </w:tcPr>
          <w:p w14:paraId="7C29B27D">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886" w:type="dxa"/>
            <w:gridSpan w:val="10"/>
            <w:noWrap w:val="0"/>
            <w:vAlign w:val="center"/>
          </w:tcPr>
          <w:p w14:paraId="6751A88C">
            <w:pPr>
              <w:rPr>
                <w:rFonts w:ascii="宋体" w:hAnsi="宋体" w:cs="宋体"/>
                <w:color w:val="000000"/>
                <w:szCs w:val="21"/>
              </w:rPr>
            </w:pPr>
          </w:p>
        </w:tc>
      </w:tr>
      <w:tr w14:paraId="70CA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noWrap w:val="0"/>
            <w:vAlign w:val="center"/>
          </w:tcPr>
          <w:p w14:paraId="172D41B7">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noWrap w:val="0"/>
            <w:vAlign w:val="center"/>
          </w:tcPr>
          <w:p w14:paraId="090F1FDC">
            <w:pPr>
              <w:jc w:val="left"/>
              <w:rPr>
                <w:rFonts w:ascii="宋体" w:hAnsi="宋体" w:cs="宋体"/>
                <w:color w:val="000000"/>
                <w:szCs w:val="21"/>
              </w:rPr>
            </w:pPr>
          </w:p>
        </w:tc>
        <w:tc>
          <w:tcPr>
            <w:tcW w:w="1282" w:type="dxa"/>
            <w:gridSpan w:val="3"/>
            <w:noWrap w:val="0"/>
            <w:vAlign w:val="center"/>
          </w:tcPr>
          <w:p w14:paraId="5BD2211D">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noWrap w:val="0"/>
            <w:vAlign w:val="center"/>
          </w:tcPr>
          <w:p w14:paraId="345E7A8C">
            <w:pPr>
              <w:jc w:val="left"/>
              <w:rPr>
                <w:rFonts w:ascii="宋体" w:hAnsi="宋体" w:cs="宋体"/>
                <w:color w:val="000000"/>
                <w:szCs w:val="21"/>
              </w:rPr>
            </w:pPr>
          </w:p>
        </w:tc>
        <w:tc>
          <w:tcPr>
            <w:tcW w:w="1062" w:type="dxa"/>
            <w:noWrap w:val="0"/>
            <w:vAlign w:val="center"/>
          </w:tcPr>
          <w:p w14:paraId="3B22E64F">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noWrap w:val="0"/>
            <w:vAlign w:val="center"/>
          </w:tcPr>
          <w:p w14:paraId="7887BD92">
            <w:pPr>
              <w:jc w:val="left"/>
              <w:rPr>
                <w:rFonts w:ascii="宋体" w:hAnsi="宋体" w:cs="宋体"/>
                <w:color w:val="000000"/>
                <w:szCs w:val="21"/>
              </w:rPr>
            </w:pPr>
          </w:p>
        </w:tc>
      </w:tr>
      <w:tr w14:paraId="261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noWrap w:val="0"/>
            <w:vAlign w:val="center"/>
          </w:tcPr>
          <w:p w14:paraId="37197079">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noWrap w:val="0"/>
            <w:vAlign w:val="center"/>
          </w:tcPr>
          <w:p w14:paraId="5B209F5D">
            <w:pPr>
              <w:jc w:val="left"/>
              <w:rPr>
                <w:rFonts w:ascii="宋体" w:hAnsi="宋体" w:cs="宋体"/>
                <w:color w:val="000000"/>
                <w:szCs w:val="21"/>
              </w:rPr>
            </w:pPr>
          </w:p>
        </w:tc>
        <w:tc>
          <w:tcPr>
            <w:tcW w:w="1282" w:type="dxa"/>
            <w:gridSpan w:val="3"/>
            <w:noWrap w:val="0"/>
            <w:vAlign w:val="center"/>
          </w:tcPr>
          <w:p w14:paraId="2543787D">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noWrap w:val="0"/>
            <w:vAlign w:val="center"/>
          </w:tcPr>
          <w:p w14:paraId="2DC922C7">
            <w:pPr>
              <w:jc w:val="left"/>
              <w:rPr>
                <w:rFonts w:ascii="宋体" w:hAnsi="宋体" w:cs="宋体"/>
                <w:color w:val="000000"/>
                <w:szCs w:val="21"/>
              </w:rPr>
            </w:pPr>
          </w:p>
        </w:tc>
        <w:tc>
          <w:tcPr>
            <w:tcW w:w="1062" w:type="dxa"/>
            <w:noWrap w:val="0"/>
            <w:vAlign w:val="center"/>
          </w:tcPr>
          <w:p w14:paraId="2917C371">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noWrap w:val="0"/>
            <w:vAlign w:val="center"/>
          </w:tcPr>
          <w:p w14:paraId="1B3F5249">
            <w:pPr>
              <w:jc w:val="left"/>
              <w:rPr>
                <w:rFonts w:ascii="宋体" w:hAnsi="宋体" w:cs="宋体"/>
                <w:color w:val="000000"/>
                <w:szCs w:val="21"/>
              </w:rPr>
            </w:pPr>
          </w:p>
        </w:tc>
      </w:tr>
      <w:tr w14:paraId="3789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noWrap w:val="0"/>
            <w:vAlign w:val="center"/>
          </w:tcPr>
          <w:p w14:paraId="1883B403">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noWrap w:val="0"/>
            <w:vAlign w:val="center"/>
          </w:tcPr>
          <w:p w14:paraId="15212D5E">
            <w:pPr>
              <w:jc w:val="left"/>
              <w:rPr>
                <w:rFonts w:ascii="宋体" w:hAnsi="宋体" w:cs="宋体"/>
                <w:color w:val="000000"/>
                <w:szCs w:val="21"/>
              </w:rPr>
            </w:pPr>
          </w:p>
        </w:tc>
      </w:tr>
      <w:tr w14:paraId="262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noWrap w:val="0"/>
            <w:vAlign w:val="center"/>
          </w:tcPr>
          <w:p w14:paraId="7D60692F">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noWrap w:val="0"/>
            <w:vAlign w:val="center"/>
          </w:tcPr>
          <w:p w14:paraId="33284C3C">
            <w:pPr>
              <w:jc w:val="left"/>
              <w:rPr>
                <w:color w:val="000000"/>
              </w:rPr>
            </w:pPr>
          </w:p>
        </w:tc>
        <w:tc>
          <w:tcPr>
            <w:tcW w:w="1418" w:type="dxa"/>
            <w:gridSpan w:val="3"/>
            <w:tcBorders>
              <w:bottom w:val="double" w:color="auto" w:sz="4" w:space="0"/>
            </w:tcBorders>
            <w:noWrap w:val="0"/>
            <w:vAlign w:val="center"/>
          </w:tcPr>
          <w:p w14:paraId="6E53E40A">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noWrap w:val="0"/>
            <w:vAlign w:val="center"/>
          </w:tcPr>
          <w:p w14:paraId="0539CD74">
            <w:pPr>
              <w:jc w:val="left"/>
              <w:rPr>
                <w:rFonts w:ascii="宋体" w:hAnsi="宋体" w:cs="宋体"/>
                <w:color w:val="000000"/>
                <w:szCs w:val="21"/>
              </w:rPr>
            </w:pPr>
          </w:p>
        </w:tc>
        <w:tc>
          <w:tcPr>
            <w:tcW w:w="1701" w:type="dxa"/>
            <w:gridSpan w:val="3"/>
            <w:tcBorders>
              <w:bottom w:val="double" w:color="auto" w:sz="4" w:space="0"/>
            </w:tcBorders>
            <w:noWrap w:val="0"/>
            <w:vAlign w:val="center"/>
          </w:tcPr>
          <w:p w14:paraId="79F2364C">
            <w:pPr>
              <w:jc w:val="left"/>
              <w:rPr>
                <w:color w:val="000000"/>
              </w:rPr>
            </w:pPr>
            <w:r>
              <w:rPr>
                <w:rFonts w:hint="eastAsia"/>
                <w:color w:val="000000"/>
              </w:rPr>
              <w:t>未完成验收原因（已完成不填）</w:t>
            </w:r>
          </w:p>
        </w:tc>
        <w:tc>
          <w:tcPr>
            <w:tcW w:w="2078" w:type="dxa"/>
            <w:tcBorders>
              <w:bottom w:val="double" w:color="auto" w:sz="4" w:space="0"/>
            </w:tcBorders>
            <w:noWrap w:val="0"/>
            <w:vAlign w:val="center"/>
          </w:tcPr>
          <w:p w14:paraId="077DD395">
            <w:pPr>
              <w:jc w:val="left"/>
              <w:rPr>
                <w:color w:val="000000"/>
              </w:rPr>
            </w:pPr>
          </w:p>
        </w:tc>
      </w:tr>
      <w:tr w14:paraId="00C3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noWrap w:val="0"/>
            <w:vAlign w:val="center"/>
          </w:tcPr>
          <w:p w14:paraId="6AD496F9">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886" w:type="dxa"/>
            <w:gridSpan w:val="10"/>
            <w:tcBorders>
              <w:top w:val="double" w:color="auto" w:sz="4" w:space="0"/>
            </w:tcBorders>
            <w:noWrap w:val="0"/>
            <w:vAlign w:val="center"/>
          </w:tcPr>
          <w:p w14:paraId="1D95951F">
            <w:pPr>
              <w:jc w:val="left"/>
              <w:rPr>
                <w:rFonts w:ascii="宋体" w:hAnsi="宋体" w:cs="宋体"/>
                <w:color w:val="000000"/>
                <w:szCs w:val="21"/>
              </w:rPr>
            </w:pPr>
          </w:p>
        </w:tc>
      </w:tr>
      <w:tr w14:paraId="6AD7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noWrap w:val="0"/>
            <w:vAlign w:val="center"/>
          </w:tcPr>
          <w:p w14:paraId="6ED42595">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noWrap w:val="0"/>
            <w:vAlign w:val="center"/>
          </w:tcPr>
          <w:p w14:paraId="05F3327F">
            <w:pPr>
              <w:jc w:val="left"/>
              <w:rPr>
                <w:rFonts w:ascii="宋体" w:hAnsi="宋体" w:cs="宋体"/>
                <w:color w:val="000000"/>
                <w:szCs w:val="21"/>
              </w:rPr>
            </w:pPr>
          </w:p>
        </w:tc>
        <w:tc>
          <w:tcPr>
            <w:tcW w:w="1282" w:type="dxa"/>
            <w:gridSpan w:val="3"/>
            <w:noWrap w:val="0"/>
            <w:vAlign w:val="center"/>
          </w:tcPr>
          <w:p w14:paraId="3282807C">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noWrap w:val="0"/>
            <w:vAlign w:val="center"/>
          </w:tcPr>
          <w:p w14:paraId="2D233BEA">
            <w:pPr>
              <w:jc w:val="left"/>
              <w:rPr>
                <w:rFonts w:ascii="宋体" w:hAnsi="宋体" w:cs="宋体"/>
                <w:color w:val="000000"/>
                <w:szCs w:val="21"/>
              </w:rPr>
            </w:pPr>
          </w:p>
        </w:tc>
        <w:tc>
          <w:tcPr>
            <w:tcW w:w="1062" w:type="dxa"/>
            <w:noWrap w:val="0"/>
            <w:vAlign w:val="center"/>
          </w:tcPr>
          <w:p w14:paraId="7A2AC2BE">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noWrap w:val="0"/>
            <w:vAlign w:val="center"/>
          </w:tcPr>
          <w:p w14:paraId="54BB5188">
            <w:pPr>
              <w:jc w:val="left"/>
              <w:rPr>
                <w:rFonts w:ascii="宋体" w:hAnsi="宋体" w:cs="宋体"/>
                <w:color w:val="000000"/>
                <w:szCs w:val="21"/>
              </w:rPr>
            </w:pPr>
          </w:p>
        </w:tc>
      </w:tr>
      <w:tr w14:paraId="72B6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dxa"/>
            <w:noWrap w:val="0"/>
            <w:vAlign w:val="center"/>
          </w:tcPr>
          <w:p w14:paraId="4B2589EB">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noWrap w:val="0"/>
            <w:vAlign w:val="center"/>
          </w:tcPr>
          <w:p w14:paraId="2EF3979A">
            <w:pPr>
              <w:jc w:val="left"/>
              <w:rPr>
                <w:rFonts w:ascii="宋体" w:hAnsi="宋体" w:cs="宋体"/>
                <w:color w:val="000000"/>
                <w:szCs w:val="21"/>
              </w:rPr>
            </w:pPr>
          </w:p>
        </w:tc>
        <w:tc>
          <w:tcPr>
            <w:tcW w:w="1282" w:type="dxa"/>
            <w:gridSpan w:val="3"/>
            <w:noWrap w:val="0"/>
            <w:vAlign w:val="center"/>
          </w:tcPr>
          <w:p w14:paraId="177D27EB">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noWrap w:val="0"/>
            <w:vAlign w:val="center"/>
          </w:tcPr>
          <w:p w14:paraId="178E8157">
            <w:pPr>
              <w:jc w:val="left"/>
              <w:rPr>
                <w:rFonts w:ascii="宋体" w:hAnsi="宋体" w:cs="宋体"/>
                <w:color w:val="000000"/>
                <w:szCs w:val="21"/>
              </w:rPr>
            </w:pPr>
          </w:p>
        </w:tc>
        <w:tc>
          <w:tcPr>
            <w:tcW w:w="1062" w:type="dxa"/>
            <w:noWrap w:val="0"/>
            <w:vAlign w:val="center"/>
          </w:tcPr>
          <w:p w14:paraId="725ED244">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noWrap w:val="0"/>
            <w:vAlign w:val="center"/>
          </w:tcPr>
          <w:p w14:paraId="0335288B">
            <w:pPr>
              <w:jc w:val="left"/>
              <w:rPr>
                <w:rFonts w:ascii="宋体" w:hAnsi="宋体" w:cs="宋体"/>
                <w:color w:val="000000"/>
                <w:szCs w:val="21"/>
              </w:rPr>
            </w:pPr>
          </w:p>
        </w:tc>
      </w:tr>
      <w:tr w14:paraId="426B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noWrap w:val="0"/>
            <w:vAlign w:val="center"/>
          </w:tcPr>
          <w:p w14:paraId="21B8CB14">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noWrap w:val="0"/>
            <w:vAlign w:val="center"/>
          </w:tcPr>
          <w:p w14:paraId="4E07A410">
            <w:pPr>
              <w:jc w:val="left"/>
              <w:rPr>
                <w:rFonts w:ascii="宋体" w:hAnsi="宋体" w:cs="宋体"/>
                <w:color w:val="000000"/>
                <w:szCs w:val="21"/>
              </w:rPr>
            </w:pPr>
          </w:p>
        </w:tc>
      </w:tr>
      <w:tr w14:paraId="00E3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noWrap w:val="0"/>
            <w:vAlign w:val="center"/>
          </w:tcPr>
          <w:p w14:paraId="2070E114">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noWrap w:val="0"/>
            <w:vAlign w:val="center"/>
          </w:tcPr>
          <w:p w14:paraId="41D5C026">
            <w:pPr>
              <w:jc w:val="left"/>
              <w:rPr>
                <w:rFonts w:ascii="宋体" w:cs="宋体"/>
                <w:color w:val="000000"/>
                <w:sz w:val="24"/>
              </w:rPr>
            </w:pPr>
          </w:p>
        </w:tc>
        <w:tc>
          <w:tcPr>
            <w:tcW w:w="1418" w:type="dxa"/>
            <w:gridSpan w:val="3"/>
            <w:tcBorders>
              <w:bottom w:val="double" w:color="auto" w:sz="4" w:space="0"/>
            </w:tcBorders>
            <w:noWrap w:val="0"/>
            <w:vAlign w:val="center"/>
          </w:tcPr>
          <w:p w14:paraId="3EB2C3DE">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noWrap w:val="0"/>
            <w:vAlign w:val="center"/>
          </w:tcPr>
          <w:p w14:paraId="37859E3A">
            <w:pPr>
              <w:jc w:val="left"/>
              <w:rPr>
                <w:rFonts w:ascii="宋体" w:cs="宋体"/>
                <w:color w:val="000000"/>
                <w:sz w:val="24"/>
              </w:rPr>
            </w:pPr>
          </w:p>
        </w:tc>
        <w:tc>
          <w:tcPr>
            <w:tcW w:w="1701" w:type="dxa"/>
            <w:gridSpan w:val="3"/>
            <w:tcBorders>
              <w:bottom w:val="double" w:color="auto" w:sz="4" w:space="0"/>
            </w:tcBorders>
            <w:noWrap w:val="0"/>
            <w:vAlign w:val="center"/>
          </w:tcPr>
          <w:p w14:paraId="7D8B9574">
            <w:pPr>
              <w:jc w:val="left"/>
              <w:rPr>
                <w:rFonts w:ascii="宋体" w:cs="宋体"/>
                <w:color w:val="000000"/>
                <w:sz w:val="24"/>
              </w:rPr>
            </w:pPr>
            <w:r>
              <w:rPr>
                <w:rFonts w:hint="eastAsia"/>
                <w:color w:val="000000"/>
              </w:rPr>
              <w:t>未完成验收原因（已完成不填）</w:t>
            </w:r>
          </w:p>
        </w:tc>
        <w:tc>
          <w:tcPr>
            <w:tcW w:w="2078" w:type="dxa"/>
            <w:tcBorders>
              <w:bottom w:val="double" w:color="auto" w:sz="4" w:space="0"/>
            </w:tcBorders>
            <w:noWrap w:val="0"/>
            <w:vAlign w:val="center"/>
          </w:tcPr>
          <w:p w14:paraId="74569016">
            <w:pPr>
              <w:jc w:val="left"/>
              <w:rPr>
                <w:rFonts w:ascii="宋体" w:cs="宋体"/>
                <w:color w:val="000000"/>
                <w:sz w:val="24"/>
              </w:rPr>
            </w:pPr>
          </w:p>
        </w:tc>
      </w:tr>
      <w:tr w14:paraId="3564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noWrap w:val="0"/>
            <w:vAlign w:val="center"/>
          </w:tcPr>
          <w:p w14:paraId="39A65E06">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noWrap w:val="0"/>
            <w:vAlign w:val="center"/>
          </w:tcPr>
          <w:p w14:paraId="2C56289E">
            <w:pPr>
              <w:jc w:val="left"/>
              <w:rPr>
                <w:color w:val="000000"/>
              </w:rPr>
            </w:pPr>
          </w:p>
        </w:tc>
        <w:tc>
          <w:tcPr>
            <w:tcW w:w="1745" w:type="dxa"/>
            <w:gridSpan w:val="3"/>
            <w:tcBorders>
              <w:top w:val="double" w:color="auto" w:sz="4" w:space="0"/>
            </w:tcBorders>
            <w:noWrap w:val="0"/>
            <w:vAlign w:val="center"/>
          </w:tcPr>
          <w:p w14:paraId="0859ECC6">
            <w:pPr>
              <w:jc w:val="left"/>
              <w:rPr>
                <w:rFonts w:ascii="宋体" w:hAnsi="宋体" w:cs="宋体"/>
                <w:color w:val="000000"/>
                <w:szCs w:val="21"/>
              </w:rPr>
            </w:pPr>
          </w:p>
        </w:tc>
        <w:tc>
          <w:tcPr>
            <w:tcW w:w="3779" w:type="dxa"/>
            <w:gridSpan w:val="4"/>
            <w:tcBorders>
              <w:top w:val="double" w:color="auto" w:sz="4" w:space="0"/>
            </w:tcBorders>
            <w:noWrap w:val="0"/>
            <w:vAlign w:val="center"/>
          </w:tcPr>
          <w:p w14:paraId="1803E9F9">
            <w:pPr>
              <w:jc w:val="left"/>
              <w:rPr>
                <w:rFonts w:ascii="宋体" w:cs="宋体"/>
                <w:color w:val="000000"/>
                <w:sz w:val="24"/>
              </w:rPr>
            </w:pPr>
          </w:p>
        </w:tc>
      </w:tr>
    </w:tbl>
    <w:p w14:paraId="5C3367C1">
      <w:pPr>
        <w:pStyle w:val="77"/>
        <w:shd w:val="clear" w:color="auto" w:fill="FFFFFF"/>
        <w:spacing w:line="560" w:lineRule="exact"/>
        <w:ind w:firstLine="0" w:firstLineChars="0"/>
        <w:outlineLvl w:val="0"/>
        <w:rPr>
          <w:rFonts w:ascii="宋体"/>
          <w:b/>
          <w:color w:val="000000"/>
          <w:sz w:val="24"/>
        </w:rPr>
      </w:pPr>
      <w:r>
        <w:rPr>
          <w:rFonts w:hint="eastAsia" w:ascii="宋体" w:hAnsi="宋体"/>
          <w:b/>
          <w:color w:val="000000"/>
          <w:sz w:val="24"/>
        </w:rPr>
        <w:br w:type="page"/>
      </w:r>
      <w:r>
        <w:rPr>
          <w:rFonts w:hint="eastAsia" w:ascii="宋体" w:hAnsi="宋体"/>
          <w:b/>
          <w:color w:val="000000"/>
          <w:sz w:val="24"/>
          <w:lang w:eastAsia="zh-CN"/>
        </w:rPr>
        <w:t>四</w:t>
      </w:r>
      <w:r>
        <w:rPr>
          <w:rFonts w:hint="eastAsia" w:ascii="宋体" w:hAnsi="宋体"/>
          <w:b/>
          <w:color w:val="000000"/>
          <w:sz w:val="24"/>
        </w:rPr>
        <w:t>、</w:t>
      </w:r>
      <w:r>
        <w:rPr>
          <w:rFonts w:hint="eastAsia" w:ascii="宋体" w:hAnsi="宋体"/>
          <w:b/>
          <w:color w:val="000000"/>
          <w:sz w:val="24"/>
          <w:lang w:eastAsia="zh-CN"/>
        </w:rPr>
        <w:t>项目承办</w:t>
      </w:r>
      <w:r>
        <w:rPr>
          <w:rFonts w:hint="eastAsia" w:ascii="宋体" w:hAnsi="宋体"/>
          <w:b/>
          <w:color w:val="000000"/>
          <w:sz w:val="24"/>
        </w:rPr>
        <w:t>单位基本情况（限</w:t>
      </w:r>
      <w:r>
        <w:rPr>
          <w:rFonts w:ascii="宋体" w:hAnsi="宋体"/>
          <w:b/>
          <w:color w:val="000000"/>
          <w:sz w:val="24"/>
        </w:rPr>
        <w:t>500</w:t>
      </w:r>
      <w:r>
        <w:rPr>
          <w:rFonts w:hint="eastAsia" w:ascii="宋体" w:hAnsi="宋体"/>
          <w:b/>
          <w:color w:val="000000"/>
          <w:sz w:val="24"/>
        </w:rPr>
        <w:t>字之内）</w:t>
      </w:r>
    </w:p>
    <w:p w14:paraId="4C32A174">
      <w:pPr>
        <w:spacing w:line="360" w:lineRule="exact"/>
        <w:rPr>
          <w:rFonts w:hint="eastAsia" w:ascii="宋体"/>
          <w:color w:val="000000" w:themeColor="text1"/>
          <w:sz w:val="21"/>
          <w:szCs w:val="24"/>
          <w14:textFill>
            <w14:solidFill>
              <w14:schemeClr w14:val="tx1"/>
            </w14:solidFill>
          </w14:textFill>
        </w:rPr>
      </w:pPr>
      <w:r>
        <w:rPr>
          <w:rFonts w:hint="eastAsia" w:ascii="宋体" w:hAnsi="Times New Roman"/>
          <w:color w:val="000000" w:themeColor="text1"/>
          <w:sz w:val="21"/>
          <w:szCs w:val="24"/>
          <w:lang w:eastAsia="zh-CN"/>
          <w14:textFill>
            <w14:solidFill>
              <w14:schemeClr w14:val="tx1"/>
            </w14:solidFill>
          </w14:textFill>
        </w:rPr>
        <w:t>项目</w:t>
      </w:r>
      <w:r>
        <w:rPr>
          <w:rFonts w:hint="eastAsia" w:ascii="宋体" w:hAnsi="Times New Roman"/>
          <w:color w:val="000000" w:themeColor="text1"/>
          <w:sz w:val="21"/>
          <w:szCs w:val="24"/>
          <w14:textFill>
            <w14:solidFill>
              <w14:schemeClr w14:val="tx1"/>
            </w14:solidFill>
          </w14:textFill>
        </w:rPr>
        <w:t>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970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noWrap w:val="0"/>
            <w:vAlign w:val="top"/>
          </w:tcPr>
          <w:p w14:paraId="33A82811">
            <w:pPr>
              <w:rPr>
                <w:color w:val="000000"/>
              </w:rPr>
            </w:pPr>
          </w:p>
          <w:p w14:paraId="65442FB6">
            <w:pPr>
              <w:rPr>
                <w:rFonts w:ascii="宋体"/>
                <w:color w:val="000000"/>
              </w:rPr>
            </w:pPr>
          </w:p>
          <w:p w14:paraId="02B0DC1E">
            <w:pPr>
              <w:rPr>
                <w:rFonts w:ascii="宋体"/>
                <w:color w:val="000000"/>
              </w:rPr>
            </w:pPr>
          </w:p>
          <w:p w14:paraId="63D85F47">
            <w:pPr>
              <w:rPr>
                <w:rFonts w:ascii="宋体"/>
                <w:color w:val="000000"/>
              </w:rPr>
            </w:pPr>
          </w:p>
          <w:p w14:paraId="499F768A">
            <w:pPr>
              <w:rPr>
                <w:rFonts w:ascii="宋体"/>
                <w:color w:val="000000"/>
              </w:rPr>
            </w:pPr>
          </w:p>
          <w:p w14:paraId="0234F3CF">
            <w:pPr>
              <w:rPr>
                <w:rFonts w:ascii="宋体"/>
                <w:color w:val="000000"/>
              </w:rPr>
            </w:pPr>
          </w:p>
          <w:p w14:paraId="6798CD94">
            <w:pPr>
              <w:rPr>
                <w:rFonts w:ascii="仿宋_GB2312" w:eastAsia="仿宋_GB2312"/>
                <w:color w:val="000000"/>
              </w:rPr>
            </w:pPr>
          </w:p>
          <w:p w14:paraId="44F0C0D0">
            <w:pPr>
              <w:rPr>
                <w:rFonts w:ascii="仿宋_GB2312" w:eastAsia="仿宋_GB2312"/>
                <w:color w:val="000000"/>
              </w:rPr>
            </w:pPr>
          </w:p>
          <w:p w14:paraId="28A4F899">
            <w:pPr>
              <w:rPr>
                <w:rFonts w:ascii="仿宋_GB2312" w:eastAsia="仿宋_GB2312"/>
                <w:color w:val="000000"/>
              </w:rPr>
            </w:pPr>
          </w:p>
          <w:p w14:paraId="60AF6715">
            <w:pPr>
              <w:rPr>
                <w:rFonts w:ascii="仿宋_GB2312" w:eastAsia="仿宋_GB2312"/>
                <w:color w:val="000000"/>
              </w:rPr>
            </w:pPr>
          </w:p>
          <w:p w14:paraId="2797B121">
            <w:pPr>
              <w:rPr>
                <w:rFonts w:ascii="仿宋_GB2312" w:eastAsia="仿宋_GB2312"/>
                <w:color w:val="000000"/>
              </w:rPr>
            </w:pPr>
          </w:p>
          <w:p w14:paraId="7157A5B8">
            <w:pPr>
              <w:rPr>
                <w:rFonts w:ascii="仿宋_GB2312" w:eastAsia="仿宋_GB2312"/>
                <w:color w:val="000000"/>
              </w:rPr>
            </w:pPr>
          </w:p>
          <w:p w14:paraId="524F784D">
            <w:pPr>
              <w:rPr>
                <w:rFonts w:ascii="仿宋_GB2312" w:eastAsia="仿宋_GB2312"/>
                <w:color w:val="000000"/>
              </w:rPr>
            </w:pPr>
          </w:p>
          <w:p w14:paraId="60B80F06">
            <w:pPr>
              <w:rPr>
                <w:rFonts w:ascii="仿宋_GB2312" w:eastAsia="仿宋_GB2312"/>
                <w:color w:val="000000"/>
              </w:rPr>
            </w:pPr>
          </w:p>
          <w:p w14:paraId="4EA5D345">
            <w:pPr>
              <w:rPr>
                <w:rFonts w:ascii="仿宋_GB2312" w:eastAsia="仿宋_GB2312"/>
                <w:color w:val="000000"/>
              </w:rPr>
            </w:pPr>
          </w:p>
          <w:p w14:paraId="10396BED">
            <w:pPr>
              <w:rPr>
                <w:rFonts w:ascii="仿宋_GB2312" w:eastAsia="仿宋_GB2312"/>
                <w:color w:val="000000"/>
              </w:rPr>
            </w:pPr>
          </w:p>
          <w:p w14:paraId="76924163">
            <w:pPr>
              <w:rPr>
                <w:rFonts w:ascii="仿宋_GB2312" w:eastAsia="仿宋_GB2312"/>
                <w:color w:val="000000"/>
              </w:rPr>
            </w:pPr>
          </w:p>
          <w:p w14:paraId="5521F9D7">
            <w:pPr>
              <w:rPr>
                <w:rFonts w:ascii="仿宋_GB2312" w:eastAsia="仿宋_GB2312"/>
                <w:color w:val="000000"/>
              </w:rPr>
            </w:pPr>
          </w:p>
          <w:p w14:paraId="614477AC">
            <w:pPr>
              <w:rPr>
                <w:rFonts w:ascii="仿宋_GB2312" w:eastAsia="仿宋_GB2312"/>
                <w:color w:val="000000"/>
              </w:rPr>
            </w:pPr>
          </w:p>
          <w:p w14:paraId="0F287AEC">
            <w:pPr>
              <w:rPr>
                <w:rFonts w:ascii="仿宋_GB2312" w:eastAsia="仿宋_GB2312"/>
                <w:color w:val="000000"/>
              </w:rPr>
            </w:pPr>
          </w:p>
          <w:p w14:paraId="04A4B72A">
            <w:pPr>
              <w:rPr>
                <w:rFonts w:ascii="仿宋_GB2312" w:eastAsia="仿宋_GB2312"/>
                <w:color w:val="000000"/>
              </w:rPr>
            </w:pPr>
          </w:p>
          <w:p w14:paraId="71C4F362">
            <w:pPr>
              <w:rPr>
                <w:rFonts w:ascii="仿宋_GB2312" w:eastAsia="仿宋_GB2312"/>
                <w:color w:val="000000"/>
              </w:rPr>
            </w:pPr>
          </w:p>
        </w:tc>
      </w:tr>
    </w:tbl>
    <w:p w14:paraId="00E009AE">
      <w:pPr>
        <w:pStyle w:val="77"/>
        <w:spacing w:line="560" w:lineRule="exact"/>
        <w:ind w:firstLine="0" w:firstLineChars="0"/>
        <w:rPr>
          <w:b w:val="0"/>
          <w:bCs w:val="0"/>
          <w:color w:val="000000" w:themeColor="text1"/>
          <w:lang w:eastAsia="zh-CN"/>
          <w14:textFill>
            <w14:solidFill>
              <w14:schemeClr w14:val="tx1"/>
            </w14:solidFill>
          </w14:textFill>
        </w:rPr>
      </w:pPr>
      <w:r>
        <w:rPr>
          <w:rFonts w:ascii="宋体"/>
          <w:b/>
          <w:color w:val="000000"/>
          <w:sz w:val="24"/>
        </w:rPr>
        <w:br w:type="page"/>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申请项目情况</w:t>
      </w:r>
      <w:r>
        <w:rPr>
          <w:rFonts w:hint="eastAsia"/>
          <w:b w:val="0"/>
          <w:bCs w:val="0"/>
          <w:color w:val="000000" w:themeColor="text1"/>
          <w14:textFill>
            <w14:solidFill>
              <w14:schemeClr w14:val="tx1"/>
            </w14:solidFill>
          </w14:textFill>
        </w:rPr>
        <w:t>（便于项目审核需要的相关信息）</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85"/>
        <w:gridCol w:w="283"/>
        <w:gridCol w:w="1701"/>
        <w:gridCol w:w="1134"/>
        <w:gridCol w:w="851"/>
        <w:gridCol w:w="283"/>
        <w:gridCol w:w="1134"/>
        <w:gridCol w:w="1134"/>
      </w:tblGrid>
      <w:tr w14:paraId="262E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30" w:type="dxa"/>
            <w:gridSpan w:val="3"/>
            <w:vAlign w:val="center"/>
          </w:tcPr>
          <w:p w14:paraId="50DC37A8">
            <w:pPr>
              <w:widowControl/>
              <w:autoSpaceDN w:val="0"/>
              <w:spacing w:before="100" w:beforeAutospacing="1" w:after="100" w:afterAutospacing="1"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6237" w:type="dxa"/>
            <w:gridSpan w:val="6"/>
            <w:vAlign w:val="center"/>
          </w:tcPr>
          <w:p w14:paraId="0C9ABD70">
            <w:pPr>
              <w:widowControl/>
              <w:autoSpaceDN w:val="0"/>
              <w:spacing w:before="100" w:beforeAutospacing="1" w:after="100" w:afterAutospacing="1" w:line="360" w:lineRule="exact"/>
              <w:rPr>
                <w:rFonts w:ascii="宋体" w:hAnsi="宋体"/>
                <w:bCs/>
                <w:color w:val="000000" w:themeColor="text1"/>
                <w:szCs w:val="21"/>
                <w14:textFill>
                  <w14:solidFill>
                    <w14:schemeClr w14:val="tx1"/>
                  </w14:solidFill>
                </w14:textFill>
              </w:rPr>
            </w:pPr>
          </w:p>
        </w:tc>
      </w:tr>
      <w:tr w14:paraId="07D9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830" w:type="dxa"/>
            <w:gridSpan w:val="3"/>
            <w:vAlign w:val="center"/>
          </w:tcPr>
          <w:p w14:paraId="5895E367">
            <w:pPr>
              <w:widowControl/>
              <w:autoSpaceDN w:val="0"/>
              <w:spacing w:before="100" w:beforeAutospacing="1" w:after="100" w:afterAutospacing="1" w:line="360" w:lineRule="exact"/>
              <w:rPr>
                <w:rFonts w:ascii="宋体" w:hAnsi="宋体"/>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拟申请财政补助金额（万元）</w:t>
            </w:r>
          </w:p>
        </w:tc>
        <w:tc>
          <w:tcPr>
            <w:tcW w:w="6237" w:type="dxa"/>
            <w:gridSpan w:val="6"/>
            <w:vAlign w:val="center"/>
          </w:tcPr>
          <w:p w14:paraId="671B5F7B">
            <w:pPr>
              <w:widowControl/>
              <w:autoSpaceDN w:val="0"/>
              <w:spacing w:before="100" w:beforeAutospacing="1" w:after="100" w:afterAutospacing="1" w:line="360" w:lineRule="exact"/>
              <w:rPr>
                <w:rFonts w:ascii="宋体" w:hAnsi="宋体"/>
                <w:bCs/>
                <w:color w:val="000000" w:themeColor="text1"/>
                <w:szCs w:val="21"/>
                <w14:textFill>
                  <w14:solidFill>
                    <w14:schemeClr w14:val="tx1"/>
                  </w14:solidFill>
                </w14:textFill>
              </w:rPr>
            </w:pPr>
          </w:p>
        </w:tc>
      </w:tr>
      <w:tr w14:paraId="4895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7" w:type="dxa"/>
            <w:gridSpan w:val="9"/>
            <w:vAlign w:val="center"/>
          </w:tcPr>
          <w:p w14:paraId="5E226EF7">
            <w:pPr>
              <w:widowControl/>
              <w:autoSpaceDN w:val="0"/>
              <w:spacing w:before="100" w:beforeAutospacing="1" w:after="100" w:afterAutospacing="1" w:line="360" w:lineRule="exact"/>
              <w:rPr>
                <w:rFonts w:ascii="宋体" w:hAnsi="宋体"/>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（一）</w:t>
            </w:r>
            <w:r>
              <w:rPr>
                <w:rFonts w:hint="eastAsia" w:cs="宋体"/>
                <w:b/>
                <w:bCs/>
                <w:color w:val="000000" w:themeColor="text1"/>
                <w:szCs w:val="21"/>
                <w:lang w:val="en-US" w:eastAsia="zh-CN"/>
                <w14:textFill>
                  <w14:solidFill>
                    <w14:schemeClr w14:val="tx1"/>
                  </w14:solidFill>
                </w14:textFill>
              </w:rPr>
              <w:t>资格</w:t>
            </w:r>
            <w:r>
              <w:rPr>
                <w:rFonts w:hint="eastAsia" w:cs="宋体"/>
                <w:b/>
                <w:bCs/>
                <w:color w:val="000000" w:themeColor="text1"/>
                <w:szCs w:val="21"/>
                <w14:textFill>
                  <w14:solidFill>
                    <w14:schemeClr w14:val="tx1"/>
                  </w14:solidFill>
                </w14:textFill>
              </w:rPr>
              <w:t>情况</w:t>
            </w:r>
          </w:p>
        </w:tc>
      </w:tr>
      <w:tr w14:paraId="5FE6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47" w:type="dxa"/>
            <w:gridSpan w:val="2"/>
            <w:vAlign w:val="center"/>
          </w:tcPr>
          <w:p w14:paraId="37348158">
            <w:pPr>
              <w:widowControl/>
              <w:autoSpaceDN w:val="0"/>
              <w:spacing w:before="100" w:beforeAutospacing="1" w:after="100" w:afterAutospacing="1" w:line="360" w:lineRule="exact"/>
              <w:rPr>
                <w:rFonts w:hint="eastAsia" w:eastAsia="宋体" w:cs="宋体"/>
                <w:b/>
                <w:bCs/>
                <w:color w:val="000000" w:themeColor="text1"/>
                <w:szCs w:val="21"/>
                <w:lang w:eastAsia="zh-CN"/>
                <w14:textFill>
                  <w14:solidFill>
                    <w14:schemeClr w14:val="tx1"/>
                  </w14:solidFill>
                </w14:textFill>
              </w:rPr>
            </w:pPr>
            <w:r>
              <w:rPr>
                <w:rFonts w:hint="eastAsia" w:cs="宋体"/>
                <w:b/>
                <w:bCs/>
                <w:color w:val="000000" w:themeColor="text1"/>
                <w:szCs w:val="21"/>
                <w14:textFill>
                  <w14:solidFill>
                    <w14:schemeClr w14:val="tx1"/>
                  </w14:solidFill>
                </w14:textFill>
              </w:rPr>
              <w:t>申报单位</w:t>
            </w:r>
            <w:r>
              <w:rPr>
                <w:rFonts w:hint="eastAsia" w:cs="宋体"/>
                <w:b/>
                <w:bCs/>
                <w:color w:val="000000" w:themeColor="text1"/>
                <w:szCs w:val="21"/>
                <w:lang w:val="en-US" w:eastAsia="zh-CN"/>
                <w14:textFill>
                  <w14:solidFill>
                    <w14:schemeClr w14:val="tx1"/>
                  </w14:solidFill>
                </w14:textFill>
              </w:rPr>
              <w:t>资格</w:t>
            </w:r>
            <w:r>
              <w:rPr>
                <w:rFonts w:hint="eastAsia" w:cs="宋体"/>
                <w:b/>
                <w:bCs/>
                <w:color w:val="000000" w:themeColor="text1"/>
                <w:szCs w:val="21"/>
                <w14:textFill>
                  <w14:solidFill>
                    <w14:schemeClr w14:val="tx1"/>
                  </w14:solidFill>
                </w14:textFill>
              </w:rPr>
              <w:t>情况</w:t>
            </w:r>
          </w:p>
        </w:tc>
        <w:tc>
          <w:tcPr>
            <w:tcW w:w="6520" w:type="dxa"/>
            <w:gridSpan w:val="7"/>
            <w:vAlign w:val="center"/>
          </w:tcPr>
          <w:p w14:paraId="46E2A771">
            <w:pPr>
              <w:widowControl/>
              <w:autoSpaceDN w:val="0"/>
              <w:spacing w:before="100" w:beforeAutospacing="1" w:after="100" w:afterAutospacing="1" w:line="360" w:lineRule="exact"/>
              <w:contextualSpacing/>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重点</w:t>
            </w:r>
            <w:r>
              <w:rPr>
                <w:rFonts w:hint="eastAsia"/>
                <w:bCs/>
                <w:color w:val="000000" w:themeColor="text1"/>
                <w:szCs w:val="21"/>
                <w14:textFill>
                  <w14:solidFill>
                    <w14:schemeClr w14:val="tx1"/>
                  </w14:solidFill>
                </w14:textFill>
              </w:rPr>
              <w:t xml:space="preserve">农业龙头 （□国家级       □省级        □市级）  </w:t>
            </w:r>
          </w:p>
          <w:p w14:paraId="5CBF2F9A">
            <w:pPr>
              <w:widowControl/>
              <w:autoSpaceDN w:val="0"/>
              <w:spacing w:before="100" w:beforeAutospacing="1" w:after="100" w:afterAutospacing="1" w:line="360" w:lineRule="exact"/>
              <w:contextualSpacing/>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□远洋渔业企业</w:t>
            </w:r>
          </w:p>
          <w:p w14:paraId="005407C4">
            <w:pPr>
              <w:widowControl/>
              <w:autoSpaceDN w:val="0"/>
              <w:spacing w:before="100" w:beforeAutospacing="1" w:after="100" w:afterAutospacing="1" w:line="360" w:lineRule="exact"/>
              <w:contextualSpacing/>
              <w:rPr>
                <w:rFonts w:ascii="宋体" w:hAnsi="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□种业企业        </w:t>
            </w:r>
          </w:p>
        </w:tc>
      </w:tr>
      <w:tr w14:paraId="2755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47" w:type="dxa"/>
            <w:gridSpan w:val="2"/>
            <w:vAlign w:val="center"/>
          </w:tcPr>
          <w:p w14:paraId="21E756F3">
            <w:pPr>
              <w:widowControl/>
              <w:autoSpaceDN w:val="0"/>
              <w:spacing w:before="100" w:beforeAutospacing="1" w:after="100" w:afterAutospacing="1"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证书/证件</w:t>
            </w:r>
            <w:r>
              <w:rPr>
                <w:rFonts w:hint="eastAsia" w:cs="宋体"/>
                <w:b/>
                <w:bCs/>
                <w:color w:val="000000" w:themeColor="text1"/>
                <w:szCs w:val="21"/>
                <w:vertAlign w:val="superscript"/>
                <w14:textFill>
                  <w14:solidFill>
                    <w14:schemeClr w14:val="tx1"/>
                  </w14:solidFill>
                </w14:textFill>
              </w:rPr>
              <w:t>1</w:t>
            </w:r>
            <w:r>
              <w:rPr>
                <w:rFonts w:hint="eastAsia" w:cs="宋体"/>
                <w:b/>
                <w:bCs/>
                <w:color w:val="000000" w:themeColor="text1"/>
                <w:szCs w:val="21"/>
                <w14:textFill>
                  <w14:solidFill>
                    <w14:schemeClr w14:val="tx1"/>
                  </w14:solidFill>
                </w14:textFill>
              </w:rPr>
              <w:t>颁发日期</w:t>
            </w:r>
          </w:p>
        </w:tc>
        <w:tc>
          <w:tcPr>
            <w:tcW w:w="1984" w:type="dxa"/>
            <w:gridSpan w:val="2"/>
            <w:vAlign w:val="center"/>
          </w:tcPr>
          <w:p w14:paraId="5D9F8883">
            <w:pPr>
              <w:widowControl/>
              <w:autoSpaceDN w:val="0"/>
              <w:spacing w:before="100" w:beforeAutospacing="1" w:after="100" w:afterAutospacing="1" w:line="360" w:lineRule="exact"/>
              <w:contextualSpacing/>
              <w:rPr>
                <w:bCs/>
                <w:color w:val="000000" w:themeColor="text1"/>
                <w:szCs w:val="21"/>
                <w14:textFill>
                  <w14:solidFill>
                    <w14:schemeClr w14:val="tx1"/>
                  </w14:solidFill>
                </w14:textFill>
              </w:rPr>
            </w:pPr>
          </w:p>
        </w:tc>
        <w:tc>
          <w:tcPr>
            <w:tcW w:w="1985" w:type="dxa"/>
            <w:gridSpan w:val="2"/>
            <w:vAlign w:val="center"/>
          </w:tcPr>
          <w:p w14:paraId="4287000D">
            <w:pPr>
              <w:widowControl/>
              <w:autoSpaceDN w:val="0"/>
              <w:spacing w:before="100" w:beforeAutospacing="1" w:after="100" w:afterAutospacing="1" w:line="360" w:lineRule="exact"/>
              <w:contextualSpacing/>
              <w:rPr>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证书/证件有效期</w:t>
            </w:r>
          </w:p>
        </w:tc>
        <w:tc>
          <w:tcPr>
            <w:tcW w:w="2551" w:type="dxa"/>
            <w:gridSpan w:val="3"/>
            <w:vAlign w:val="center"/>
          </w:tcPr>
          <w:p w14:paraId="1EE30B72">
            <w:pPr>
              <w:widowControl/>
              <w:autoSpaceDN w:val="0"/>
              <w:spacing w:before="100" w:beforeAutospacing="1" w:after="100" w:afterAutospacing="1" w:line="360" w:lineRule="exact"/>
              <w:contextualSpacing/>
              <w:rPr>
                <w:bCs/>
                <w:color w:val="000000" w:themeColor="text1"/>
                <w:szCs w:val="21"/>
                <w14:textFill>
                  <w14:solidFill>
                    <w14:schemeClr w14:val="tx1"/>
                  </w14:solidFill>
                </w14:textFill>
              </w:rPr>
            </w:pPr>
          </w:p>
        </w:tc>
      </w:tr>
      <w:tr w14:paraId="44E9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067" w:type="dxa"/>
            <w:gridSpan w:val="9"/>
            <w:vAlign w:val="center"/>
          </w:tcPr>
          <w:p w14:paraId="529B056B">
            <w:pPr>
              <w:widowControl/>
              <w:autoSpaceDN w:val="0"/>
              <w:spacing w:before="100" w:beforeAutospacing="1" w:after="100" w:afterAutospacing="1"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（二）贷款情况表（万元）   </w:t>
            </w:r>
            <w:r>
              <w:rPr>
                <w:rFonts w:hint="eastAsia" w:ascii="宋体" w:hAnsi="宋体"/>
                <w:b/>
                <w:color w:val="000000" w:themeColor="text1"/>
                <w:szCs w:val="21"/>
                <w:lang w:val="en-US" w:eastAsia="zh-CN"/>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（单位：万元）</w:t>
            </w:r>
          </w:p>
        </w:tc>
      </w:tr>
      <w:tr w14:paraId="4638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262" w:type="dxa"/>
            <w:vAlign w:val="center"/>
          </w:tcPr>
          <w:p w14:paraId="5C3B0FFF">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贷款银行名称</w:t>
            </w:r>
          </w:p>
        </w:tc>
        <w:tc>
          <w:tcPr>
            <w:tcW w:w="2269" w:type="dxa"/>
            <w:gridSpan w:val="3"/>
            <w:vAlign w:val="center"/>
          </w:tcPr>
          <w:p w14:paraId="3EA1980E">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贷款项目及用途</w:t>
            </w:r>
          </w:p>
        </w:tc>
        <w:tc>
          <w:tcPr>
            <w:tcW w:w="1134" w:type="dxa"/>
            <w:vAlign w:val="center"/>
          </w:tcPr>
          <w:p w14:paraId="7ED67E1F">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申报贷款金额</w:t>
            </w:r>
            <w:r>
              <w:rPr>
                <w:rFonts w:hint="eastAsia" w:ascii="宋体" w:hAnsi="宋体"/>
                <w:b/>
                <w:bCs/>
                <w:color w:val="000000" w:themeColor="text1"/>
                <w:szCs w:val="21"/>
                <w:vertAlign w:val="superscript"/>
                <w14:textFill>
                  <w14:solidFill>
                    <w14:schemeClr w14:val="tx1"/>
                  </w14:solidFill>
                </w14:textFill>
              </w:rPr>
              <w:t>2</w:t>
            </w:r>
          </w:p>
        </w:tc>
        <w:tc>
          <w:tcPr>
            <w:tcW w:w="1134" w:type="dxa"/>
            <w:gridSpan w:val="2"/>
            <w:vAlign w:val="center"/>
          </w:tcPr>
          <w:p w14:paraId="1E0E878A">
            <w:pPr>
              <w:widowControl/>
              <w:autoSpaceDN w:val="0"/>
              <w:spacing w:before="100" w:beforeAutospacing="1" w:after="100" w:afterAutospacing="1" w:line="36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还款金额</w:t>
            </w:r>
          </w:p>
        </w:tc>
        <w:tc>
          <w:tcPr>
            <w:tcW w:w="1134" w:type="dxa"/>
            <w:vAlign w:val="center"/>
          </w:tcPr>
          <w:p w14:paraId="63A255CC">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实际支付贷款利息</w:t>
            </w:r>
          </w:p>
        </w:tc>
        <w:tc>
          <w:tcPr>
            <w:tcW w:w="1134" w:type="dxa"/>
            <w:vAlign w:val="center"/>
          </w:tcPr>
          <w:p w14:paraId="438525C1">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申请财政贴息金额</w:t>
            </w:r>
          </w:p>
        </w:tc>
      </w:tr>
      <w:tr w14:paraId="401E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62" w:type="dxa"/>
            <w:vAlign w:val="center"/>
          </w:tcPr>
          <w:p w14:paraId="3D73D26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269" w:type="dxa"/>
            <w:gridSpan w:val="3"/>
            <w:vAlign w:val="center"/>
          </w:tcPr>
          <w:p w14:paraId="1CB84D8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53E5A7B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14:paraId="2A3F175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5F3E467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15AE9EF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0049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262" w:type="dxa"/>
            <w:vAlign w:val="center"/>
          </w:tcPr>
          <w:p w14:paraId="08166CD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269" w:type="dxa"/>
            <w:gridSpan w:val="3"/>
            <w:vAlign w:val="center"/>
          </w:tcPr>
          <w:p w14:paraId="4FE7E0F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6BB4590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14:paraId="16D1871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57F8E21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0F1A5ACE">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701C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62" w:type="dxa"/>
            <w:vAlign w:val="center"/>
          </w:tcPr>
          <w:p w14:paraId="21488F0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269" w:type="dxa"/>
            <w:gridSpan w:val="3"/>
            <w:vAlign w:val="center"/>
          </w:tcPr>
          <w:p w14:paraId="5DFFDC88">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04ABD18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14:paraId="3C8DD742">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04FB6FC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16E0319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76CA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262" w:type="dxa"/>
            <w:vAlign w:val="center"/>
          </w:tcPr>
          <w:p w14:paraId="3A9F24D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269" w:type="dxa"/>
            <w:gridSpan w:val="3"/>
            <w:vAlign w:val="center"/>
          </w:tcPr>
          <w:p w14:paraId="52AAA3A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75DD4B68">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14:paraId="02B0D8D8">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24571DE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3A157E4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0FC9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31" w:type="dxa"/>
            <w:gridSpan w:val="4"/>
            <w:vAlign w:val="center"/>
          </w:tcPr>
          <w:p w14:paraId="2151BA07">
            <w:pPr>
              <w:widowControl/>
              <w:autoSpaceDN w:val="0"/>
              <w:spacing w:before="100" w:beforeAutospacing="1" w:after="100" w:afterAutospacing="1"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合计</w:t>
            </w:r>
          </w:p>
        </w:tc>
        <w:tc>
          <w:tcPr>
            <w:tcW w:w="1134" w:type="dxa"/>
            <w:vAlign w:val="center"/>
          </w:tcPr>
          <w:p w14:paraId="5D593FBE">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14:paraId="09559F1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3642D42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29973D7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5208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67" w:type="dxa"/>
            <w:gridSpan w:val="9"/>
            <w:vAlign w:val="center"/>
          </w:tcPr>
          <w:p w14:paraId="1C06F813">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法人代表（签名）：              经办人：                  联系电话：</w:t>
            </w:r>
          </w:p>
        </w:tc>
      </w:tr>
    </w:tbl>
    <w:p w14:paraId="2FC09905">
      <w:pPr>
        <w:spacing w:line="360" w:lineRule="exact"/>
        <w:rPr>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1.证书/证件：指农业龙头企业证书、远洋渔业企业资格证书或种业行业生产经营许可</w:t>
      </w:r>
      <w:r>
        <w:rPr>
          <w:rFonts w:hint="eastAsia"/>
          <w:b/>
          <w:color w:val="000000" w:themeColor="text1"/>
          <w:szCs w:val="21"/>
          <w14:textFill>
            <w14:solidFill>
              <w14:schemeClr w14:val="tx1"/>
            </w14:solidFill>
          </w14:textFill>
        </w:rPr>
        <w:t>证。</w:t>
      </w:r>
    </w:p>
    <w:p w14:paraId="13DBD120">
      <w:pPr>
        <w:spacing w:line="36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2.申报贷款金额是指企业202</w:t>
      </w:r>
      <w:r>
        <w:rPr>
          <w:rFonts w:hint="eastAsia"/>
          <w:b/>
          <w:color w:val="000000" w:themeColor="text1"/>
          <w:szCs w:val="21"/>
          <w:lang w:val="en-US" w:eastAsia="zh-CN"/>
          <w14:textFill>
            <w14:solidFill>
              <w14:schemeClr w14:val="tx1"/>
            </w14:solidFill>
          </w14:textFill>
        </w:rPr>
        <w:t>4</w:t>
      </w:r>
      <w:r>
        <w:rPr>
          <w:rFonts w:hint="eastAsia"/>
          <w:b/>
          <w:color w:val="000000" w:themeColor="text1"/>
          <w:szCs w:val="21"/>
          <w14:textFill>
            <w14:solidFill>
              <w14:schemeClr w14:val="tx1"/>
            </w14:solidFill>
          </w14:textFill>
        </w:rPr>
        <w:t>年1月1日-202</w:t>
      </w:r>
      <w:r>
        <w:rPr>
          <w:rFonts w:hint="eastAsia"/>
          <w:b/>
          <w:color w:val="000000" w:themeColor="text1"/>
          <w:szCs w:val="21"/>
          <w:lang w:val="en-US" w:eastAsia="zh-CN"/>
          <w14:textFill>
            <w14:solidFill>
              <w14:schemeClr w14:val="tx1"/>
            </w14:solidFill>
          </w14:textFill>
        </w:rPr>
        <w:t>4</w:t>
      </w:r>
      <w:r>
        <w:rPr>
          <w:rFonts w:hint="eastAsia"/>
          <w:b/>
          <w:color w:val="000000" w:themeColor="text1"/>
          <w:szCs w:val="21"/>
          <w14:textFill>
            <w14:solidFill>
              <w14:schemeClr w14:val="tx1"/>
            </w14:solidFill>
          </w14:textFill>
        </w:rPr>
        <w:t>年12月31日产生银行利息所对应的贷款总额，既包括202</w:t>
      </w:r>
      <w:r>
        <w:rPr>
          <w:rFonts w:hint="eastAsia"/>
          <w:b/>
          <w:color w:val="000000" w:themeColor="text1"/>
          <w:szCs w:val="21"/>
          <w:lang w:val="en-US" w:eastAsia="zh-CN"/>
          <w14:textFill>
            <w14:solidFill>
              <w14:schemeClr w14:val="tx1"/>
            </w14:solidFill>
          </w14:textFill>
        </w:rPr>
        <w:t>4</w:t>
      </w:r>
      <w:r>
        <w:rPr>
          <w:rFonts w:hint="eastAsia"/>
          <w:b/>
          <w:color w:val="000000" w:themeColor="text1"/>
          <w:szCs w:val="21"/>
          <w14:textFill>
            <w14:solidFill>
              <w14:schemeClr w14:val="tx1"/>
            </w14:solidFill>
          </w14:textFill>
        </w:rPr>
        <w:t>年新增贷款也包含往年存量贷款。</w:t>
      </w:r>
    </w:p>
    <w:p w14:paraId="2D79CF07">
      <w:pPr>
        <w:rPr>
          <w:color w:val="000000" w:themeColor="text1"/>
          <w14:textFill>
            <w14:solidFill>
              <w14:schemeClr w14:val="tx1"/>
            </w14:solidFill>
          </w14:textFill>
        </w:rPr>
      </w:pPr>
    </w:p>
    <w:p w14:paraId="7CDC1CE7">
      <w:pPr>
        <w:rPr>
          <w:color w:val="000000" w:themeColor="text1"/>
          <w14:textFill>
            <w14:solidFill>
              <w14:schemeClr w14:val="tx1"/>
            </w14:solidFill>
          </w14:textFill>
        </w:rPr>
      </w:pPr>
    </w:p>
    <w:p w14:paraId="4DC29B4F">
      <w:pPr>
        <w:widowControl/>
        <w:jc w:val="left"/>
        <w:rPr>
          <w:rFonts w:cs="楷体" w:asciiTheme="minorEastAsia" w:hAnsiTheme="minorEastAsia" w:eastAsiaTheme="minorEastAsia"/>
          <w:b/>
          <w:bCs/>
          <w:color w:val="000000" w:themeColor="text1"/>
          <w:sz w:val="24"/>
          <w:lang w:eastAsia="zh-Hans"/>
          <w14:textFill>
            <w14:solidFill>
              <w14:schemeClr w14:val="tx1"/>
            </w14:solidFill>
          </w14:textFill>
        </w:rPr>
      </w:pPr>
      <w:r>
        <w:rPr>
          <w:color w:val="000000" w:themeColor="text1"/>
          <w14:textFill>
            <w14:solidFill>
              <w14:schemeClr w14:val="tx1"/>
            </w14:solidFill>
          </w14:textFill>
        </w:rPr>
        <w:br w:type="page"/>
      </w:r>
    </w:p>
    <w:p w14:paraId="7A59F4C7">
      <w:pPr>
        <w:spacing w:line="420" w:lineRule="exact"/>
        <w:ind w:firstLine="0" w:firstLineChars="0"/>
        <w:outlineLvl w:val="0"/>
        <w:rPr>
          <w:rFonts w:ascii="宋体" w:hAnsi="Times New Roman" w:eastAsia="宋体" w:cs="Times New Roman"/>
          <w:b/>
          <w:color w:val="000000"/>
          <w:sz w:val="24"/>
        </w:rPr>
      </w:pPr>
      <w:r>
        <w:rPr>
          <w:rFonts w:hint="eastAsia" w:asciiTheme="minorEastAsia"/>
          <w:b/>
          <w:color w:val="000000" w:themeColor="text1"/>
          <w:sz w:val="24"/>
          <w:lang w:eastAsia="zh-CN"/>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035117B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申报方向：重点龙头企业发展</w:t>
      </w:r>
      <w:r>
        <w:rPr>
          <w:rFonts w:hint="eastAsia" w:ascii="楷体_GB2312" w:hAnsi="楷体" w:eastAsia="楷体_GB2312" w:cs="楷体"/>
          <w:color w:val="000000"/>
          <w:sz w:val="24"/>
          <w:szCs w:val="24"/>
          <w:lang w:eastAsia="zh-Hans"/>
        </w:rPr>
        <w:t>方向</w:t>
      </w:r>
    </w:p>
    <w:p w14:paraId="1C03C9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256C88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475"/>
        <w:gridCol w:w="1110"/>
        <w:gridCol w:w="1024"/>
        <w:gridCol w:w="1024"/>
      </w:tblGrid>
      <w:tr w14:paraId="5B72C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704" w:type="dxa"/>
            <w:vAlign w:val="center"/>
          </w:tcPr>
          <w:p w14:paraId="3925EF68">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5475" w:type="dxa"/>
            <w:vAlign w:val="center"/>
          </w:tcPr>
          <w:p w14:paraId="5D51E910">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材料</w:t>
            </w:r>
            <w:r>
              <w:rPr>
                <w:rFonts w:hint="eastAsia" w:ascii="宋体" w:hAnsi="宋体" w:cs="宋体"/>
                <w:b/>
                <w:bCs/>
                <w:color w:val="000000" w:themeColor="text1"/>
                <w14:textFill>
                  <w14:solidFill>
                    <w14:schemeClr w14:val="tx1"/>
                  </w14:solidFill>
                </w14:textFill>
              </w:rPr>
              <w:t>名称</w:t>
            </w:r>
          </w:p>
        </w:tc>
        <w:tc>
          <w:tcPr>
            <w:tcW w:w="1110" w:type="dxa"/>
            <w:vAlign w:val="center"/>
          </w:tcPr>
          <w:p w14:paraId="65C0E60A">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申报书对应页码</w:t>
            </w:r>
          </w:p>
        </w:tc>
        <w:tc>
          <w:tcPr>
            <w:tcW w:w="1024" w:type="dxa"/>
            <w:vAlign w:val="center"/>
          </w:tcPr>
          <w:p w14:paraId="79D68342">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1024" w:type="dxa"/>
            <w:vAlign w:val="center"/>
          </w:tcPr>
          <w:p w14:paraId="025A7AE3">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4DC72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704" w:type="dxa"/>
            <w:vAlign w:val="center"/>
          </w:tcPr>
          <w:p w14:paraId="6416281B">
            <w:pPr>
              <w:spacing w:line="360" w:lineRule="exact"/>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5475" w:type="dxa"/>
            <w:vAlign w:val="center"/>
          </w:tcPr>
          <w:p w14:paraId="364E8F2C">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法定代表人或者主要负责人身份证复印件（加盖申请单位公章）</w:t>
            </w:r>
          </w:p>
        </w:tc>
        <w:tc>
          <w:tcPr>
            <w:tcW w:w="1110" w:type="dxa"/>
            <w:vAlign w:val="center"/>
          </w:tcPr>
          <w:p w14:paraId="062EEB62">
            <w:pPr>
              <w:spacing w:line="360" w:lineRule="exact"/>
              <w:jc w:val="center"/>
              <w:rPr>
                <w:rFonts w:ascii="宋体"/>
                <w:color w:val="000000" w:themeColor="text1"/>
                <w14:textFill>
                  <w14:solidFill>
                    <w14:schemeClr w14:val="tx1"/>
                  </w14:solidFill>
                </w14:textFill>
              </w:rPr>
            </w:pPr>
          </w:p>
        </w:tc>
        <w:tc>
          <w:tcPr>
            <w:tcW w:w="1024" w:type="dxa"/>
            <w:vAlign w:val="center"/>
          </w:tcPr>
          <w:p w14:paraId="6DC1C89F">
            <w:pPr>
              <w:spacing w:line="360" w:lineRule="exact"/>
              <w:jc w:val="center"/>
              <w:rPr>
                <w:rFonts w:ascii="宋体"/>
                <w:color w:val="000000" w:themeColor="text1"/>
                <w14:textFill>
                  <w14:solidFill>
                    <w14:schemeClr w14:val="tx1"/>
                  </w14:solidFill>
                </w14:textFill>
              </w:rPr>
            </w:pPr>
          </w:p>
        </w:tc>
        <w:tc>
          <w:tcPr>
            <w:tcW w:w="1024" w:type="dxa"/>
            <w:vAlign w:val="center"/>
          </w:tcPr>
          <w:p w14:paraId="6F69D01B">
            <w:pPr>
              <w:spacing w:line="360" w:lineRule="exact"/>
              <w:jc w:val="center"/>
              <w:rPr>
                <w:rFonts w:ascii="宋体"/>
                <w:color w:val="000000" w:themeColor="text1"/>
                <w14:textFill>
                  <w14:solidFill>
                    <w14:schemeClr w14:val="tx1"/>
                  </w14:solidFill>
                </w14:textFill>
              </w:rPr>
            </w:pPr>
          </w:p>
        </w:tc>
      </w:tr>
      <w:tr w14:paraId="7964F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704" w:type="dxa"/>
            <w:vAlign w:val="center"/>
          </w:tcPr>
          <w:p w14:paraId="603BE5B2">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75" w:type="dxa"/>
            <w:vAlign w:val="center"/>
          </w:tcPr>
          <w:p w14:paraId="2D39CE11">
            <w:pPr>
              <w:spacing w:line="360" w:lineRule="exact"/>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申报单位主体资格证明复印件（如企业营业执照、事业单位法人证书、组织机构代码证等）</w:t>
            </w:r>
          </w:p>
        </w:tc>
        <w:tc>
          <w:tcPr>
            <w:tcW w:w="1110" w:type="dxa"/>
            <w:vAlign w:val="center"/>
          </w:tcPr>
          <w:p w14:paraId="1957B3D0">
            <w:pPr>
              <w:spacing w:line="360" w:lineRule="exact"/>
              <w:jc w:val="center"/>
              <w:rPr>
                <w:color w:val="000000" w:themeColor="text1"/>
                <w:lang w:eastAsia="zh-Hans"/>
                <w14:textFill>
                  <w14:solidFill>
                    <w14:schemeClr w14:val="tx1"/>
                  </w14:solidFill>
                </w14:textFill>
              </w:rPr>
            </w:pPr>
          </w:p>
        </w:tc>
        <w:tc>
          <w:tcPr>
            <w:tcW w:w="1024" w:type="dxa"/>
            <w:vAlign w:val="center"/>
          </w:tcPr>
          <w:p w14:paraId="384C1F9F">
            <w:pPr>
              <w:spacing w:line="360" w:lineRule="exact"/>
              <w:jc w:val="center"/>
              <w:rPr>
                <w:color w:val="000000" w:themeColor="text1"/>
                <w:lang w:eastAsia="zh-Hans"/>
                <w14:textFill>
                  <w14:solidFill>
                    <w14:schemeClr w14:val="tx1"/>
                  </w14:solidFill>
                </w14:textFill>
              </w:rPr>
            </w:pPr>
          </w:p>
        </w:tc>
        <w:tc>
          <w:tcPr>
            <w:tcW w:w="1024" w:type="dxa"/>
            <w:vAlign w:val="center"/>
          </w:tcPr>
          <w:p w14:paraId="75BE45B3">
            <w:pPr>
              <w:spacing w:line="360" w:lineRule="exact"/>
              <w:jc w:val="center"/>
              <w:rPr>
                <w:color w:val="000000" w:themeColor="text1"/>
                <w:lang w:eastAsia="zh-Hans"/>
                <w14:textFill>
                  <w14:solidFill>
                    <w14:schemeClr w14:val="tx1"/>
                  </w14:solidFill>
                </w14:textFill>
              </w:rPr>
            </w:pPr>
          </w:p>
        </w:tc>
      </w:tr>
      <w:tr w14:paraId="1371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704" w:type="dxa"/>
            <w:vAlign w:val="center"/>
          </w:tcPr>
          <w:p w14:paraId="322393BB">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5475" w:type="dxa"/>
            <w:vAlign w:val="center"/>
          </w:tcPr>
          <w:p w14:paraId="75115435">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税务部门出具的202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年度纳税证明或者无欠税证明复印件</w:t>
            </w:r>
          </w:p>
        </w:tc>
        <w:tc>
          <w:tcPr>
            <w:tcW w:w="1110" w:type="dxa"/>
            <w:vAlign w:val="center"/>
          </w:tcPr>
          <w:p w14:paraId="28858A23">
            <w:pPr>
              <w:spacing w:line="360" w:lineRule="exact"/>
              <w:jc w:val="center"/>
              <w:rPr>
                <w:rFonts w:ascii="宋体"/>
                <w:color w:val="000000" w:themeColor="text1"/>
                <w14:textFill>
                  <w14:solidFill>
                    <w14:schemeClr w14:val="tx1"/>
                  </w14:solidFill>
                </w14:textFill>
              </w:rPr>
            </w:pPr>
          </w:p>
        </w:tc>
        <w:tc>
          <w:tcPr>
            <w:tcW w:w="1024" w:type="dxa"/>
            <w:vAlign w:val="center"/>
          </w:tcPr>
          <w:p w14:paraId="0D111369">
            <w:pPr>
              <w:spacing w:line="360" w:lineRule="exact"/>
              <w:jc w:val="center"/>
              <w:rPr>
                <w:rFonts w:ascii="宋体"/>
                <w:color w:val="000000" w:themeColor="text1"/>
                <w14:textFill>
                  <w14:solidFill>
                    <w14:schemeClr w14:val="tx1"/>
                  </w14:solidFill>
                </w14:textFill>
              </w:rPr>
            </w:pPr>
          </w:p>
        </w:tc>
        <w:tc>
          <w:tcPr>
            <w:tcW w:w="1024" w:type="dxa"/>
            <w:vAlign w:val="center"/>
          </w:tcPr>
          <w:p w14:paraId="3473E076">
            <w:pPr>
              <w:spacing w:line="360" w:lineRule="exact"/>
              <w:jc w:val="center"/>
              <w:rPr>
                <w:rFonts w:ascii="宋体"/>
                <w:color w:val="000000" w:themeColor="text1"/>
                <w14:textFill>
                  <w14:solidFill>
                    <w14:schemeClr w14:val="tx1"/>
                  </w14:solidFill>
                </w14:textFill>
              </w:rPr>
            </w:pPr>
          </w:p>
        </w:tc>
      </w:tr>
      <w:tr w14:paraId="4936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04" w:type="dxa"/>
            <w:vAlign w:val="center"/>
          </w:tcPr>
          <w:p w14:paraId="62D56A76">
            <w:pPr>
              <w:spacing w:line="360" w:lineRule="exact"/>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4</w:t>
            </w:r>
          </w:p>
        </w:tc>
        <w:tc>
          <w:tcPr>
            <w:tcW w:w="5475" w:type="dxa"/>
            <w:vAlign w:val="center"/>
          </w:tcPr>
          <w:p w14:paraId="195132F4">
            <w:pPr>
              <w:spacing w:line="360" w:lineRule="exact"/>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202</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、202</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和202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年三个年度的会计报表：资产负债表、损益表、现金流量表</w:t>
            </w:r>
          </w:p>
        </w:tc>
        <w:tc>
          <w:tcPr>
            <w:tcW w:w="1110" w:type="dxa"/>
            <w:vAlign w:val="center"/>
          </w:tcPr>
          <w:p w14:paraId="470EBFA4">
            <w:pPr>
              <w:spacing w:line="360" w:lineRule="exact"/>
              <w:jc w:val="center"/>
              <w:rPr>
                <w:color w:val="000000" w:themeColor="text1"/>
                <w14:textFill>
                  <w14:solidFill>
                    <w14:schemeClr w14:val="tx1"/>
                  </w14:solidFill>
                </w14:textFill>
              </w:rPr>
            </w:pPr>
          </w:p>
        </w:tc>
        <w:tc>
          <w:tcPr>
            <w:tcW w:w="1024" w:type="dxa"/>
            <w:vAlign w:val="center"/>
          </w:tcPr>
          <w:p w14:paraId="4509CF0C">
            <w:pPr>
              <w:spacing w:line="360" w:lineRule="exact"/>
              <w:jc w:val="center"/>
              <w:rPr>
                <w:color w:val="000000" w:themeColor="text1"/>
                <w14:textFill>
                  <w14:solidFill>
                    <w14:schemeClr w14:val="tx1"/>
                  </w14:solidFill>
                </w14:textFill>
              </w:rPr>
            </w:pPr>
          </w:p>
        </w:tc>
        <w:tc>
          <w:tcPr>
            <w:tcW w:w="1024" w:type="dxa"/>
            <w:vAlign w:val="center"/>
          </w:tcPr>
          <w:p w14:paraId="3D6C049B">
            <w:pPr>
              <w:spacing w:line="360" w:lineRule="exact"/>
              <w:jc w:val="center"/>
              <w:rPr>
                <w:color w:val="000000" w:themeColor="text1"/>
                <w14:textFill>
                  <w14:solidFill>
                    <w14:schemeClr w14:val="tx1"/>
                  </w14:solidFill>
                </w14:textFill>
              </w:rPr>
            </w:pPr>
          </w:p>
        </w:tc>
      </w:tr>
      <w:tr w14:paraId="1C1D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04" w:type="dxa"/>
            <w:vAlign w:val="center"/>
          </w:tcPr>
          <w:p w14:paraId="25A3000B">
            <w:pPr>
              <w:spacing w:line="360" w:lineRule="exact"/>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5</w:t>
            </w:r>
          </w:p>
        </w:tc>
        <w:tc>
          <w:tcPr>
            <w:tcW w:w="5475" w:type="dxa"/>
            <w:vAlign w:val="center"/>
          </w:tcPr>
          <w:p w14:paraId="3F0ACC46">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企业与银行签订的贷款合同和银行贷款有效凭据（银行拨款单）复印件（加盖申请单位公章）</w:t>
            </w:r>
          </w:p>
        </w:tc>
        <w:tc>
          <w:tcPr>
            <w:tcW w:w="1110" w:type="dxa"/>
            <w:vAlign w:val="center"/>
          </w:tcPr>
          <w:p w14:paraId="38A91DDD">
            <w:pPr>
              <w:spacing w:line="360" w:lineRule="exact"/>
              <w:jc w:val="center"/>
              <w:rPr>
                <w:color w:val="000000" w:themeColor="text1"/>
                <w14:textFill>
                  <w14:solidFill>
                    <w14:schemeClr w14:val="tx1"/>
                  </w14:solidFill>
                </w14:textFill>
              </w:rPr>
            </w:pPr>
          </w:p>
        </w:tc>
        <w:tc>
          <w:tcPr>
            <w:tcW w:w="1024" w:type="dxa"/>
            <w:vAlign w:val="center"/>
          </w:tcPr>
          <w:p w14:paraId="4C90C1E3">
            <w:pPr>
              <w:spacing w:line="360" w:lineRule="exact"/>
              <w:jc w:val="center"/>
              <w:rPr>
                <w:color w:val="000000" w:themeColor="text1"/>
                <w14:textFill>
                  <w14:solidFill>
                    <w14:schemeClr w14:val="tx1"/>
                  </w14:solidFill>
                </w14:textFill>
              </w:rPr>
            </w:pPr>
          </w:p>
        </w:tc>
        <w:tc>
          <w:tcPr>
            <w:tcW w:w="1024" w:type="dxa"/>
            <w:vAlign w:val="center"/>
          </w:tcPr>
          <w:p w14:paraId="2399E5DD">
            <w:pPr>
              <w:spacing w:line="360" w:lineRule="exact"/>
              <w:jc w:val="center"/>
              <w:rPr>
                <w:color w:val="000000" w:themeColor="text1"/>
                <w14:textFill>
                  <w14:solidFill>
                    <w14:schemeClr w14:val="tx1"/>
                  </w14:solidFill>
                </w14:textFill>
              </w:rPr>
            </w:pPr>
          </w:p>
        </w:tc>
      </w:tr>
      <w:tr w14:paraId="77F8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704" w:type="dxa"/>
            <w:vAlign w:val="center"/>
          </w:tcPr>
          <w:p w14:paraId="0F857FAD">
            <w:pPr>
              <w:spacing w:line="360" w:lineRule="exact"/>
              <w:jc w:val="center"/>
              <w:rPr>
                <w:rFonts w:hint="eastAsia"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6</w:t>
            </w:r>
          </w:p>
        </w:tc>
        <w:tc>
          <w:tcPr>
            <w:tcW w:w="5475" w:type="dxa"/>
            <w:vAlign w:val="center"/>
          </w:tcPr>
          <w:p w14:paraId="4F260F85">
            <w:pPr>
              <w:spacing w:line="3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企业归还银行贷款利息清单复印件</w:t>
            </w:r>
          </w:p>
        </w:tc>
        <w:tc>
          <w:tcPr>
            <w:tcW w:w="1110" w:type="dxa"/>
            <w:vAlign w:val="center"/>
          </w:tcPr>
          <w:p w14:paraId="6CC5EC46">
            <w:pPr>
              <w:spacing w:line="360" w:lineRule="exact"/>
              <w:jc w:val="center"/>
              <w:rPr>
                <w:color w:val="000000" w:themeColor="text1"/>
                <w14:textFill>
                  <w14:solidFill>
                    <w14:schemeClr w14:val="tx1"/>
                  </w14:solidFill>
                </w14:textFill>
              </w:rPr>
            </w:pPr>
          </w:p>
        </w:tc>
        <w:tc>
          <w:tcPr>
            <w:tcW w:w="1024" w:type="dxa"/>
            <w:vAlign w:val="center"/>
          </w:tcPr>
          <w:p w14:paraId="04E8F541">
            <w:pPr>
              <w:spacing w:line="360" w:lineRule="exact"/>
              <w:jc w:val="center"/>
              <w:rPr>
                <w:color w:val="000000" w:themeColor="text1"/>
                <w14:textFill>
                  <w14:solidFill>
                    <w14:schemeClr w14:val="tx1"/>
                  </w14:solidFill>
                </w14:textFill>
              </w:rPr>
            </w:pPr>
          </w:p>
        </w:tc>
        <w:tc>
          <w:tcPr>
            <w:tcW w:w="1024" w:type="dxa"/>
            <w:vAlign w:val="center"/>
          </w:tcPr>
          <w:p w14:paraId="710F7B3C">
            <w:pPr>
              <w:spacing w:line="360" w:lineRule="exact"/>
              <w:jc w:val="center"/>
              <w:rPr>
                <w:color w:val="000000" w:themeColor="text1"/>
                <w14:textFill>
                  <w14:solidFill>
                    <w14:schemeClr w14:val="tx1"/>
                  </w14:solidFill>
                </w14:textFill>
              </w:rPr>
            </w:pPr>
          </w:p>
        </w:tc>
      </w:tr>
      <w:tr w14:paraId="62883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704" w:type="dxa"/>
            <w:vAlign w:val="center"/>
          </w:tcPr>
          <w:p w14:paraId="625725CF">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7</w:t>
            </w:r>
          </w:p>
        </w:tc>
        <w:tc>
          <w:tcPr>
            <w:tcW w:w="5475" w:type="dxa"/>
            <w:vAlign w:val="center"/>
          </w:tcPr>
          <w:p w14:paraId="5D05DCAF">
            <w:pPr>
              <w:pStyle w:val="47"/>
              <w:numPr>
                <w:ilvl w:val="0"/>
                <w:numId w:val="0"/>
              </w:numPr>
              <w:spacing w:line="360" w:lineRule="exact"/>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企业资格佐证材料：（1）以重点农业龙头企业名义申报贴息的，须提供市级</w:t>
            </w:r>
            <w:r>
              <w:rPr>
                <w:rFonts w:hint="eastAsia"/>
                <w:color w:val="000000" w:themeColor="text1"/>
                <w:lang w:eastAsia="zh-CN"/>
                <w14:textFill>
                  <w14:solidFill>
                    <w14:schemeClr w14:val="tx1"/>
                  </w14:solidFill>
                </w14:textFill>
              </w:rPr>
              <w:t>及以上</w:t>
            </w:r>
            <w:r>
              <w:rPr>
                <w:rFonts w:hint="eastAsia"/>
                <w:color w:val="000000" w:themeColor="text1"/>
                <w14:textFill>
                  <w14:solidFill>
                    <w14:schemeClr w14:val="tx1"/>
                  </w14:solidFill>
                </w14:textFill>
              </w:rPr>
              <w:t>农业龙头企业相关证书复印件；（2）以远洋渔业企业名义申报贴息的，须提供远洋渔业企业资格证书复印件；（3）以种业企业名义申报贴息的，须提供种业行业生产经营许可证件</w:t>
            </w:r>
          </w:p>
        </w:tc>
        <w:tc>
          <w:tcPr>
            <w:tcW w:w="1110" w:type="dxa"/>
            <w:vAlign w:val="center"/>
          </w:tcPr>
          <w:p w14:paraId="72505B72">
            <w:pPr>
              <w:spacing w:line="360" w:lineRule="exact"/>
              <w:jc w:val="center"/>
              <w:rPr>
                <w:color w:val="000000" w:themeColor="text1"/>
                <w14:textFill>
                  <w14:solidFill>
                    <w14:schemeClr w14:val="tx1"/>
                  </w14:solidFill>
                </w14:textFill>
              </w:rPr>
            </w:pPr>
          </w:p>
        </w:tc>
        <w:tc>
          <w:tcPr>
            <w:tcW w:w="1024" w:type="dxa"/>
            <w:vAlign w:val="center"/>
          </w:tcPr>
          <w:p w14:paraId="4B494648">
            <w:pPr>
              <w:spacing w:line="360" w:lineRule="exact"/>
              <w:jc w:val="center"/>
              <w:rPr>
                <w:color w:val="000000" w:themeColor="text1"/>
                <w14:textFill>
                  <w14:solidFill>
                    <w14:schemeClr w14:val="tx1"/>
                  </w14:solidFill>
                </w14:textFill>
              </w:rPr>
            </w:pPr>
          </w:p>
        </w:tc>
        <w:tc>
          <w:tcPr>
            <w:tcW w:w="1024" w:type="dxa"/>
            <w:vAlign w:val="center"/>
          </w:tcPr>
          <w:p w14:paraId="15143542">
            <w:pPr>
              <w:spacing w:line="360" w:lineRule="exact"/>
              <w:jc w:val="center"/>
              <w:rPr>
                <w:color w:val="000000" w:themeColor="text1"/>
                <w14:textFill>
                  <w14:solidFill>
                    <w14:schemeClr w14:val="tx1"/>
                  </w14:solidFill>
                </w14:textFill>
              </w:rPr>
            </w:pPr>
          </w:p>
        </w:tc>
      </w:tr>
      <w:tr w14:paraId="01C82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704" w:type="dxa"/>
            <w:vAlign w:val="center"/>
          </w:tcPr>
          <w:p w14:paraId="225452F0">
            <w:pPr>
              <w:spacing w:line="360" w:lineRule="exact"/>
              <w:jc w:val="center"/>
              <w:rPr>
                <w:rFonts w:hint="default" w:ascii="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8</w:t>
            </w:r>
          </w:p>
        </w:tc>
        <w:tc>
          <w:tcPr>
            <w:tcW w:w="5475" w:type="dxa"/>
            <w:vAlign w:val="center"/>
          </w:tcPr>
          <w:p w14:paraId="23A54944">
            <w:pPr>
              <w:pStyle w:val="47"/>
              <w:numPr>
                <w:ilvl w:val="0"/>
                <w:numId w:val="0"/>
              </w:numPr>
              <w:spacing w:line="360" w:lineRule="exact"/>
              <w:ind w:leftChars="0"/>
              <w:rPr>
                <w:rFonts w:hint="eastAsia"/>
                <w:color w:val="000000" w:themeColor="text1"/>
                <w14:textFill>
                  <w14:solidFill>
                    <w14:schemeClr w14:val="tx1"/>
                  </w14:solidFill>
                </w14:textFill>
              </w:rPr>
            </w:pPr>
            <w:r>
              <w:rPr>
                <w:rFonts w:hint="eastAsia" w:eastAsia="宋体"/>
              </w:rPr>
              <w:t>其他</w:t>
            </w:r>
            <w:r>
              <w:rPr>
                <w:rFonts w:hint="eastAsia" w:eastAsia="宋体"/>
                <w:lang w:eastAsia="zh-CN"/>
              </w:rPr>
              <w:t>可以佐证申报条件的</w:t>
            </w:r>
            <w:r>
              <w:rPr>
                <w:rFonts w:hint="eastAsia" w:eastAsia="宋体"/>
              </w:rPr>
              <w:t>相关材料</w:t>
            </w:r>
          </w:p>
        </w:tc>
        <w:tc>
          <w:tcPr>
            <w:tcW w:w="1110" w:type="dxa"/>
            <w:vAlign w:val="center"/>
          </w:tcPr>
          <w:p w14:paraId="3FB5514F">
            <w:pPr>
              <w:spacing w:line="360" w:lineRule="exact"/>
              <w:jc w:val="center"/>
              <w:rPr>
                <w:color w:val="000000" w:themeColor="text1"/>
                <w14:textFill>
                  <w14:solidFill>
                    <w14:schemeClr w14:val="tx1"/>
                  </w14:solidFill>
                </w14:textFill>
              </w:rPr>
            </w:pPr>
          </w:p>
        </w:tc>
        <w:tc>
          <w:tcPr>
            <w:tcW w:w="1024" w:type="dxa"/>
            <w:vAlign w:val="center"/>
          </w:tcPr>
          <w:p w14:paraId="4AF044E1">
            <w:pPr>
              <w:spacing w:line="360" w:lineRule="exact"/>
              <w:jc w:val="center"/>
              <w:rPr>
                <w:color w:val="000000" w:themeColor="text1"/>
                <w14:textFill>
                  <w14:solidFill>
                    <w14:schemeClr w14:val="tx1"/>
                  </w14:solidFill>
                </w14:textFill>
              </w:rPr>
            </w:pPr>
          </w:p>
        </w:tc>
        <w:tc>
          <w:tcPr>
            <w:tcW w:w="1024" w:type="dxa"/>
            <w:vAlign w:val="center"/>
          </w:tcPr>
          <w:p w14:paraId="02A45E8F">
            <w:pPr>
              <w:spacing w:line="360" w:lineRule="exact"/>
              <w:jc w:val="center"/>
              <w:rPr>
                <w:color w:val="000000" w:themeColor="text1"/>
                <w14:textFill>
                  <w14:solidFill>
                    <w14:schemeClr w14:val="tx1"/>
                  </w14:solidFill>
                </w14:textFill>
              </w:rPr>
            </w:pPr>
          </w:p>
        </w:tc>
      </w:tr>
      <w:tr w14:paraId="1AF5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704" w:type="dxa"/>
            <w:vAlign w:val="center"/>
          </w:tcPr>
          <w:p w14:paraId="0880B0EE">
            <w:pPr>
              <w:spacing w:line="360" w:lineRule="exact"/>
              <w:jc w:val="center"/>
              <w:rPr>
                <w:rFonts w:hint="default" w:ascii="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9</w:t>
            </w:r>
          </w:p>
        </w:tc>
        <w:tc>
          <w:tcPr>
            <w:tcW w:w="5475" w:type="dxa"/>
            <w:vAlign w:val="center"/>
          </w:tcPr>
          <w:p w14:paraId="529A83EE">
            <w:pPr>
              <w:pStyle w:val="47"/>
              <w:numPr>
                <w:ilvl w:val="0"/>
                <w:numId w:val="0"/>
              </w:numPr>
              <w:spacing w:line="360" w:lineRule="exact"/>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其他：企业认为项目有需要特别说明的情况</w:t>
            </w:r>
          </w:p>
        </w:tc>
        <w:tc>
          <w:tcPr>
            <w:tcW w:w="1110" w:type="dxa"/>
            <w:vAlign w:val="center"/>
          </w:tcPr>
          <w:p w14:paraId="2746B181">
            <w:pPr>
              <w:spacing w:line="360" w:lineRule="exact"/>
              <w:jc w:val="center"/>
              <w:rPr>
                <w:color w:val="000000" w:themeColor="text1"/>
                <w14:textFill>
                  <w14:solidFill>
                    <w14:schemeClr w14:val="tx1"/>
                  </w14:solidFill>
                </w14:textFill>
              </w:rPr>
            </w:pPr>
          </w:p>
        </w:tc>
        <w:tc>
          <w:tcPr>
            <w:tcW w:w="1024" w:type="dxa"/>
            <w:vAlign w:val="center"/>
          </w:tcPr>
          <w:p w14:paraId="3830B696">
            <w:pPr>
              <w:spacing w:line="360" w:lineRule="exact"/>
              <w:jc w:val="center"/>
              <w:rPr>
                <w:color w:val="000000" w:themeColor="text1"/>
                <w14:textFill>
                  <w14:solidFill>
                    <w14:schemeClr w14:val="tx1"/>
                  </w14:solidFill>
                </w14:textFill>
              </w:rPr>
            </w:pPr>
          </w:p>
        </w:tc>
        <w:tc>
          <w:tcPr>
            <w:tcW w:w="1024" w:type="dxa"/>
            <w:vAlign w:val="center"/>
          </w:tcPr>
          <w:p w14:paraId="7847DE52">
            <w:pPr>
              <w:spacing w:line="360" w:lineRule="exact"/>
              <w:jc w:val="center"/>
              <w:rPr>
                <w:color w:val="000000" w:themeColor="text1"/>
                <w14:textFill>
                  <w14:solidFill>
                    <w14:schemeClr w14:val="tx1"/>
                  </w14:solidFill>
                </w14:textFill>
              </w:rPr>
            </w:pPr>
          </w:p>
        </w:tc>
      </w:tr>
    </w:tbl>
    <w:p w14:paraId="7E284228">
      <w:pPr>
        <w:pStyle w:val="72"/>
        <w:rPr>
          <w:color w:val="000000" w:themeColor="text1"/>
          <w14:textFill>
            <w14:solidFill>
              <w14:schemeClr w14:val="tx1"/>
            </w14:solidFill>
          </w14:textFill>
        </w:rPr>
      </w:pPr>
    </w:p>
    <w:p w14:paraId="27575B10">
      <w:pPr>
        <w:spacing w:line="420" w:lineRule="exact"/>
        <w:outlineLvl w:val="0"/>
        <w:rPr>
          <w:color w:val="000000" w:themeColor="text1"/>
          <w14:textFill>
            <w14:solidFill>
              <w14:schemeClr w14:val="tx1"/>
            </w14:solidFill>
          </w14:textFill>
        </w:rPr>
      </w:pPr>
    </w:p>
    <w:sectPr>
      <w:pgSz w:w="11906" w:h="16838"/>
      <w:pgMar w:top="1134" w:right="1418" w:bottom="1134" w:left="141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72F3">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1928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31928F">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2B12BBF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4054">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4F21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44F21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C572D"/>
    <w:multiLevelType w:val="singleLevel"/>
    <w:tmpl w:val="B77C572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NjA0ZmViZDE0NGJlYmFlMjI0NWYyMzcxZDJhMmUifQ=="/>
  </w:docVars>
  <w:rsids>
    <w:rsidRoot w:val="00320522"/>
    <w:rsid w:val="00000B0C"/>
    <w:rsid w:val="00003FC2"/>
    <w:rsid w:val="00012089"/>
    <w:rsid w:val="00013113"/>
    <w:rsid w:val="0001344C"/>
    <w:rsid w:val="00013514"/>
    <w:rsid w:val="00016B13"/>
    <w:rsid w:val="00016B85"/>
    <w:rsid w:val="00020B4E"/>
    <w:rsid w:val="00025673"/>
    <w:rsid w:val="00026CE9"/>
    <w:rsid w:val="00032BCC"/>
    <w:rsid w:val="00045876"/>
    <w:rsid w:val="00053629"/>
    <w:rsid w:val="00071484"/>
    <w:rsid w:val="00076C93"/>
    <w:rsid w:val="0008070C"/>
    <w:rsid w:val="00081E37"/>
    <w:rsid w:val="0009077E"/>
    <w:rsid w:val="00090C1A"/>
    <w:rsid w:val="000926D8"/>
    <w:rsid w:val="000A0256"/>
    <w:rsid w:val="000A1DFF"/>
    <w:rsid w:val="000A28AF"/>
    <w:rsid w:val="000A40F7"/>
    <w:rsid w:val="000A4917"/>
    <w:rsid w:val="000A722D"/>
    <w:rsid w:val="000B1FF5"/>
    <w:rsid w:val="000B6C8F"/>
    <w:rsid w:val="000C4302"/>
    <w:rsid w:val="000C5F85"/>
    <w:rsid w:val="000C6052"/>
    <w:rsid w:val="000C738A"/>
    <w:rsid w:val="000D01BE"/>
    <w:rsid w:val="000D038D"/>
    <w:rsid w:val="000D4D55"/>
    <w:rsid w:val="000E19F7"/>
    <w:rsid w:val="000E2EA8"/>
    <w:rsid w:val="000E6DFD"/>
    <w:rsid w:val="000F376B"/>
    <w:rsid w:val="000F6980"/>
    <w:rsid w:val="00101894"/>
    <w:rsid w:val="00104BDC"/>
    <w:rsid w:val="00105385"/>
    <w:rsid w:val="0010647F"/>
    <w:rsid w:val="001121A8"/>
    <w:rsid w:val="00113034"/>
    <w:rsid w:val="00113982"/>
    <w:rsid w:val="00113E27"/>
    <w:rsid w:val="0011524A"/>
    <w:rsid w:val="00115F33"/>
    <w:rsid w:val="001272EC"/>
    <w:rsid w:val="001349DA"/>
    <w:rsid w:val="00147267"/>
    <w:rsid w:val="00150BD0"/>
    <w:rsid w:val="001514E7"/>
    <w:rsid w:val="0015172E"/>
    <w:rsid w:val="0015742E"/>
    <w:rsid w:val="0015772A"/>
    <w:rsid w:val="0016321E"/>
    <w:rsid w:val="00165C70"/>
    <w:rsid w:val="001677B3"/>
    <w:rsid w:val="00167871"/>
    <w:rsid w:val="0017388D"/>
    <w:rsid w:val="0017638C"/>
    <w:rsid w:val="00176F3C"/>
    <w:rsid w:val="00183428"/>
    <w:rsid w:val="001929F9"/>
    <w:rsid w:val="00193C0E"/>
    <w:rsid w:val="00196232"/>
    <w:rsid w:val="001A10C8"/>
    <w:rsid w:val="001A483B"/>
    <w:rsid w:val="001B10E8"/>
    <w:rsid w:val="001B14D2"/>
    <w:rsid w:val="001B304B"/>
    <w:rsid w:val="001C0468"/>
    <w:rsid w:val="001D5414"/>
    <w:rsid w:val="001D6A59"/>
    <w:rsid w:val="001E79B9"/>
    <w:rsid w:val="00201C97"/>
    <w:rsid w:val="002066D6"/>
    <w:rsid w:val="002104E3"/>
    <w:rsid w:val="0021060E"/>
    <w:rsid w:val="00212111"/>
    <w:rsid w:val="00230931"/>
    <w:rsid w:val="0023194A"/>
    <w:rsid w:val="0023212C"/>
    <w:rsid w:val="00234084"/>
    <w:rsid w:val="00241AEF"/>
    <w:rsid w:val="00241E83"/>
    <w:rsid w:val="00243B70"/>
    <w:rsid w:val="00246CB2"/>
    <w:rsid w:val="00247007"/>
    <w:rsid w:val="0025103F"/>
    <w:rsid w:val="002553A8"/>
    <w:rsid w:val="00255568"/>
    <w:rsid w:val="00256179"/>
    <w:rsid w:val="0026637E"/>
    <w:rsid w:val="0027413E"/>
    <w:rsid w:val="002778AD"/>
    <w:rsid w:val="0028289A"/>
    <w:rsid w:val="00283D45"/>
    <w:rsid w:val="00285E4A"/>
    <w:rsid w:val="00286DDF"/>
    <w:rsid w:val="002936F5"/>
    <w:rsid w:val="002978C9"/>
    <w:rsid w:val="00297CE4"/>
    <w:rsid w:val="002A4A5F"/>
    <w:rsid w:val="002B14D3"/>
    <w:rsid w:val="002B7E58"/>
    <w:rsid w:val="002D775B"/>
    <w:rsid w:val="002E199A"/>
    <w:rsid w:val="002E237C"/>
    <w:rsid w:val="002E5AC6"/>
    <w:rsid w:val="002F048C"/>
    <w:rsid w:val="0030119B"/>
    <w:rsid w:val="00302FA6"/>
    <w:rsid w:val="00307A95"/>
    <w:rsid w:val="00313256"/>
    <w:rsid w:val="00315303"/>
    <w:rsid w:val="003154C1"/>
    <w:rsid w:val="00316C0A"/>
    <w:rsid w:val="00320522"/>
    <w:rsid w:val="003219BF"/>
    <w:rsid w:val="00321D24"/>
    <w:rsid w:val="00323745"/>
    <w:rsid w:val="00331072"/>
    <w:rsid w:val="0033726B"/>
    <w:rsid w:val="00341722"/>
    <w:rsid w:val="003435E3"/>
    <w:rsid w:val="00351E58"/>
    <w:rsid w:val="00364905"/>
    <w:rsid w:val="00375624"/>
    <w:rsid w:val="003769EC"/>
    <w:rsid w:val="003863C6"/>
    <w:rsid w:val="003B4AA8"/>
    <w:rsid w:val="003B5215"/>
    <w:rsid w:val="003C2C8F"/>
    <w:rsid w:val="003C6BDA"/>
    <w:rsid w:val="003D491E"/>
    <w:rsid w:val="003E0AC4"/>
    <w:rsid w:val="003E1608"/>
    <w:rsid w:val="003E37E0"/>
    <w:rsid w:val="003E4630"/>
    <w:rsid w:val="003F219E"/>
    <w:rsid w:val="003F5C39"/>
    <w:rsid w:val="00411301"/>
    <w:rsid w:val="00412DE7"/>
    <w:rsid w:val="004133B5"/>
    <w:rsid w:val="00416563"/>
    <w:rsid w:val="00421587"/>
    <w:rsid w:val="00422839"/>
    <w:rsid w:val="00422EED"/>
    <w:rsid w:val="0042530A"/>
    <w:rsid w:val="00427DAA"/>
    <w:rsid w:val="004313F0"/>
    <w:rsid w:val="004347DE"/>
    <w:rsid w:val="0044008D"/>
    <w:rsid w:val="00442676"/>
    <w:rsid w:val="00446125"/>
    <w:rsid w:val="00450B6B"/>
    <w:rsid w:val="00452C17"/>
    <w:rsid w:val="0045358F"/>
    <w:rsid w:val="004601D3"/>
    <w:rsid w:val="0047139C"/>
    <w:rsid w:val="00482DBD"/>
    <w:rsid w:val="00486181"/>
    <w:rsid w:val="00493EA2"/>
    <w:rsid w:val="00497049"/>
    <w:rsid w:val="00497C5E"/>
    <w:rsid w:val="004A24A3"/>
    <w:rsid w:val="004A416A"/>
    <w:rsid w:val="004B7E33"/>
    <w:rsid w:val="004C0647"/>
    <w:rsid w:val="004C1DE5"/>
    <w:rsid w:val="004C46F6"/>
    <w:rsid w:val="004C5789"/>
    <w:rsid w:val="004D2545"/>
    <w:rsid w:val="004E12D9"/>
    <w:rsid w:val="004E1E1E"/>
    <w:rsid w:val="004E6C78"/>
    <w:rsid w:val="004E7524"/>
    <w:rsid w:val="004E75E4"/>
    <w:rsid w:val="004F6DF9"/>
    <w:rsid w:val="00503EFB"/>
    <w:rsid w:val="005152B9"/>
    <w:rsid w:val="00515E9F"/>
    <w:rsid w:val="00527E28"/>
    <w:rsid w:val="00531432"/>
    <w:rsid w:val="005319FA"/>
    <w:rsid w:val="00536312"/>
    <w:rsid w:val="005500A4"/>
    <w:rsid w:val="005512D1"/>
    <w:rsid w:val="00552399"/>
    <w:rsid w:val="00556FB1"/>
    <w:rsid w:val="00565FF2"/>
    <w:rsid w:val="00566741"/>
    <w:rsid w:val="00571958"/>
    <w:rsid w:val="00580C66"/>
    <w:rsid w:val="00584759"/>
    <w:rsid w:val="005863CC"/>
    <w:rsid w:val="00587930"/>
    <w:rsid w:val="00591ABC"/>
    <w:rsid w:val="005A0572"/>
    <w:rsid w:val="005A0D43"/>
    <w:rsid w:val="005A20B2"/>
    <w:rsid w:val="005A6CDD"/>
    <w:rsid w:val="005A7342"/>
    <w:rsid w:val="005B02A1"/>
    <w:rsid w:val="005B1516"/>
    <w:rsid w:val="005B692E"/>
    <w:rsid w:val="005B6A2E"/>
    <w:rsid w:val="005C4037"/>
    <w:rsid w:val="005C4801"/>
    <w:rsid w:val="005D12AF"/>
    <w:rsid w:val="005E1E92"/>
    <w:rsid w:val="005E3C2D"/>
    <w:rsid w:val="005E49F3"/>
    <w:rsid w:val="005E69D4"/>
    <w:rsid w:val="005F0C6A"/>
    <w:rsid w:val="00610BF4"/>
    <w:rsid w:val="0062239C"/>
    <w:rsid w:val="00622608"/>
    <w:rsid w:val="006241B8"/>
    <w:rsid w:val="00626CF0"/>
    <w:rsid w:val="00633B8E"/>
    <w:rsid w:val="00635A94"/>
    <w:rsid w:val="006361AE"/>
    <w:rsid w:val="0064368D"/>
    <w:rsid w:val="00657A4A"/>
    <w:rsid w:val="00660249"/>
    <w:rsid w:val="006659A2"/>
    <w:rsid w:val="006672C2"/>
    <w:rsid w:val="006674E1"/>
    <w:rsid w:val="006679C2"/>
    <w:rsid w:val="00673758"/>
    <w:rsid w:val="00673E8D"/>
    <w:rsid w:val="006817EB"/>
    <w:rsid w:val="0068265D"/>
    <w:rsid w:val="006851AE"/>
    <w:rsid w:val="00687F3D"/>
    <w:rsid w:val="0069441F"/>
    <w:rsid w:val="00694491"/>
    <w:rsid w:val="006A5ADA"/>
    <w:rsid w:val="006A5B3C"/>
    <w:rsid w:val="006A6BFA"/>
    <w:rsid w:val="006B3A55"/>
    <w:rsid w:val="006B62BE"/>
    <w:rsid w:val="006C0C69"/>
    <w:rsid w:val="006C64D0"/>
    <w:rsid w:val="006D3FD6"/>
    <w:rsid w:val="006D41CC"/>
    <w:rsid w:val="006E10A9"/>
    <w:rsid w:val="006E27F3"/>
    <w:rsid w:val="006E391C"/>
    <w:rsid w:val="006E6BE2"/>
    <w:rsid w:val="006F0008"/>
    <w:rsid w:val="006F17AA"/>
    <w:rsid w:val="00701EC3"/>
    <w:rsid w:val="00705357"/>
    <w:rsid w:val="007076FF"/>
    <w:rsid w:val="0071181C"/>
    <w:rsid w:val="007124CB"/>
    <w:rsid w:val="00713164"/>
    <w:rsid w:val="00714BD5"/>
    <w:rsid w:val="00715396"/>
    <w:rsid w:val="00715919"/>
    <w:rsid w:val="007175CD"/>
    <w:rsid w:val="00720883"/>
    <w:rsid w:val="007234D1"/>
    <w:rsid w:val="00730804"/>
    <w:rsid w:val="00742A33"/>
    <w:rsid w:val="00744397"/>
    <w:rsid w:val="00760E43"/>
    <w:rsid w:val="00764A75"/>
    <w:rsid w:val="00764E86"/>
    <w:rsid w:val="00774322"/>
    <w:rsid w:val="0077654C"/>
    <w:rsid w:val="00777BDB"/>
    <w:rsid w:val="007815AD"/>
    <w:rsid w:val="007841BD"/>
    <w:rsid w:val="007905BE"/>
    <w:rsid w:val="00790681"/>
    <w:rsid w:val="00790855"/>
    <w:rsid w:val="007A4111"/>
    <w:rsid w:val="007A41A1"/>
    <w:rsid w:val="007B49F5"/>
    <w:rsid w:val="007C14AA"/>
    <w:rsid w:val="007C26B9"/>
    <w:rsid w:val="007C5D71"/>
    <w:rsid w:val="007C72BD"/>
    <w:rsid w:val="007C7E8B"/>
    <w:rsid w:val="007E04CE"/>
    <w:rsid w:val="007E5633"/>
    <w:rsid w:val="007E583D"/>
    <w:rsid w:val="007E68F8"/>
    <w:rsid w:val="007F2BCD"/>
    <w:rsid w:val="00807F5E"/>
    <w:rsid w:val="0081485F"/>
    <w:rsid w:val="00816D9C"/>
    <w:rsid w:val="00817FBD"/>
    <w:rsid w:val="0083050D"/>
    <w:rsid w:val="00831000"/>
    <w:rsid w:val="00831E48"/>
    <w:rsid w:val="00831EDE"/>
    <w:rsid w:val="00834A2F"/>
    <w:rsid w:val="00842CE1"/>
    <w:rsid w:val="00844133"/>
    <w:rsid w:val="008524B7"/>
    <w:rsid w:val="00856B81"/>
    <w:rsid w:val="00856CD9"/>
    <w:rsid w:val="008607DF"/>
    <w:rsid w:val="0087586B"/>
    <w:rsid w:val="00875CBA"/>
    <w:rsid w:val="00877D84"/>
    <w:rsid w:val="008810B1"/>
    <w:rsid w:val="008834E8"/>
    <w:rsid w:val="008852B4"/>
    <w:rsid w:val="00886ED8"/>
    <w:rsid w:val="00891A2C"/>
    <w:rsid w:val="0089269F"/>
    <w:rsid w:val="0089406C"/>
    <w:rsid w:val="008950FF"/>
    <w:rsid w:val="008B15B7"/>
    <w:rsid w:val="008B1661"/>
    <w:rsid w:val="008C0A04"/>
    <w:rsid w:val="008C7230"/>
    <w:rsid w:val="008C7655"/>
    <w:rsid w:val="008D0BD7"/>
    <w:rsid w:val="008D2790"/>
    <w:rsid w:val="008D6FF4"/>
    <w:rsid w:val="008E088B"/>
    <w:rsid w:val="008E1BBC"/>
    <w:rsid w:val="008E4419"/>
    <w:rsid w:val="008E749A"/>
    <w:rsid w:val="008F229D"/>
    <w:rsid w:val="008F25C0"/>
    <w:rsid w:val="008F2E4D"/>
    <w:rsid w:val="008F4A7A"/>
    <w:rsid w:val="008F5444"/>
    <w:rsid w:val="008F5950"/>
    <w:rsid w:val="008F5F25"/>
    <w:rsid w:val="0090064F"/>
    <w:rsid w:val="009019ED"/>
    <w:rsid w:val="009049A3"/>
    <w:rsid w:val="00914256"/>
    <w:rsid w:val="00916E42"/>
    <w:rsid w:val="00923055"/>
    <w:rsid w:val="009258E1"/>
    <w:rsid w:val="009277F2"/>
    <w:rsid w:val="009311A4"/>
    <w:rsid w:val="00931E2C"/>
    <w:rsid w:val="0094094E"/>
    <w:rsid w:val="009442E0"/>
    <w:rsid w:val="009454DC"/>
    <w:rsid w:val="00946745"/>
    <w:rsid w:val="00947663"/>
    <w:rsid w:val="00951B8C"/>
    <w:rsid w:val="009528BD"/>
    <w:rsid w:val="00956385"/>
    <w:rsid w:val="009600A0"/>
    <w:rsid w:val="0096452E"/>
    <w:rsid w:val="009666DE"/>
    <w:rsid w:val="00967D8E"/>
    <w:rsid w:val="009703E6"/>
    <w:rsid w:val="00972998"/>
    <w:rsid w:val="00976F21"/>
    <w:rsid w:val="00991E97"/>
    <w:rsid w:val="009979E6"/>
    <w:rsid w:val="009A1515"/>
    <w:rsid w:val="009A16C4"/>
    <w:rsid w:val="009B246A"/>
    <w:rsid w:val="009B52D7"/>
    <w:rsid w:val="009B56DB"/>
    <w:rsid w:val="009C5348"/>
    <w:rsid w:val="009C6E5E"/>
    <w:rsid w:val="009D0116"/>
    <w:rsid w:val="009D16CC"/>
    <w:rsid w:val="009D6B8C"/>
    <w:rsid w:val="009E18EF"/>
    <w:rsid w:val="009E22FF"/>
    <w:rsid w:val="009E4834"/>
    <w:rsid w:val="009E4F8C"/>
    <w:rsid w:val="009E65A6"/>
    <w:rsid w:val="00A0457B"/>
    <w:rsid w:val="00A14172"/>
    <w:rsid w:val="00A22816"/>
    <w:rsid w:val="00A22FDF"/>
    <w:rsid w:val="00A24F4D"/>
    <w:rsid w:val="00A3251B"/>
    <w:rsid w:val="00A37473"/>
    <w:rsid w:val="00A471FD"/>
    <w:rsid w:val="00A537E3"/>
    <w:rsid w:val="00A54A57"/>
    <w:rsid w:val="00A56FA6"/>
    <w:rsid w:val="00A72C21"/>
    <w:rsid w:val="00A77404"/>
    <w:rsid w:val="00A94D4D"/>
    <w:rsid w:val="00A977F2"/>
    <w:rsid w:val="00AA1AF5"/>
    <w:rsid w:val="00AB307C"/>
    <w:rsid w:val="00AB384A"/>
    <w:rsid w:val="00AE0C2C"/>
    <w:rsid w:val="00AE1E24"/>
    <w:rsid w:val="00AE311E"/>
    <w:rsid w:val="00AE3F63"/>
    <w:rsid w:val="00AF11F8"/>
    <w:rsid w:val="00AF2727"/>
    <w:rsid w:val="00AF4784"/>
    <w:rsid w:val="00AF66D5"/>
    <w:rsid w:val="00B0176B"/>
    <w:rsid w:val="00B05A9F"/>
    <w:rsid w:val="00B06DB0"/>
    <w:rsid w:val="00B12286"/>
    <w:rsid w:val="00B23245"/>
    <w:rsid w:val="00B23982"/>
    <w:rsid w:val="00B2739D"/>
    <w:rsid w:val="00B35211"/>
    <w:rsid w:val="00B3618D"/>
    <w:rsid w:val="00B40957"/>
    <w:rsid w:val="00B418D3"/>
    <w:rsid w:val="00B41A16"/>
    <w:rsid w:val="00B4265B"/>
    <w:rsid w:val="00B42B7F"/>
    <w:rsid w:val="00B4308D"/>
    <w:rsid w:val="00B50952"/>
    <w:rsid w:val="00B50FF5"/>
    <w:rsid w:val="00B642FF"/>
    <w:rsid w:val="00B710EC"/>
    <w:rsid w:val="00B71C65"/>
    <w:rsid w:val="00B84ECE"/>
    <w:rsid w:val="00B87BCF"/>
    <w:rsid w:val="00BA0C12"/>
    <w:rsid w:val="00BA0D50"/>
    <w:rsid w:val="00BA1746"/>
    <w:rsid w:val="00BA7E50"/>
    <w:rsid w:val="00BB0741"/>
    <w:rsid w:val="00BB3808"/>
    <w:rsid w:val="00BB38A6"/>
    <w:rsid w:val="00BB4692"/>
    <w:rsid w:val="00BB57B5"/>
    <w:rsid w:val="00BB5DD7"/>
    <w:rsid w:val="00BC231E"/>
    <w:rsid w:val="00BD0080"/>
    <w:rsid w:val="00BD6DF8"/>
    <w:rsid w:val="00BD78AE"/>
    <w:rsid w:val="00BE0409"/>
    <w:rsid w:val="00BF1432"/>
    <w:rsid w:val="00C042CD"/>
    <w:rsid w:val="00C04E8F"/>
    <w:rsid w:val="00C11328"/>
    <w:rsid w:val="00C16097"/>
    <w:rsid w:val="00C179B5"/>
    <w:rsid w:val="00C24421"/>
    <w:rsid w:val="00C24570"/>
    <w:rsid w:val="00C31787"/>
    <w:rsid w:val="00C33FF4"/>
    <w:rsid w:val="00C34E21"/>
    <w:rsid w:val="00C3725C"/>
    <w:rsid w:val="00C43440"/>
    <w:rsid w:val="00C626E8"/>
    <w:rsid w:val="00C63A83"/>
    <w:rsid w:val="00C64ADF"/>
    <w:rsid w:val="00C66B83"/>
    <w:rsid w:val="00C70133"/>
    <w:rsid w:val="00C72FA4"/>
    <w:rsid w:val="00C8108A"/>
    <w:rsid w:val="00C84BCD"/>
    <w:rsid w:val="00C875BD"/>
    <w:rsid w:val="00C923DD"/>
    <w:rsid w:val="00C94FBE"/>
    <w:rsid w:val="00C97D48"/>
    <w:rsid w:val="00CA210A"/>
    <w:rsid w:val="00CA3FAE"/>
    <w:rsid w:val="00CB1568"/>
    <w:rsid w:val="00CB1807"/>
    <w:rsid w:val="00CC1DA1"/>
    <w:rsid w:val="00CC221F"/>
    <w:rsid w:val="00CC2DD5"/>
    <w:rsid w:val="00CC3497"/>
    <w:rsid w:val="00CC4383"/>
    <w:rsid w:val="00CC43F7"/>
    <w:rsid w:val="00CC4839"/>
    <w:rsid w:val="00CC4D03"/>
    <w:rsid w:val="00CC4FB5"/>
    <w:rsid w:val="00CC65CC"/>
    <w:rsid w:val="00CC677F"/>
    <w:rsid w:val="00CC75AA"/>
    <w:rsid w:val="00CD11C9"/>
    <w:rsid w:val="00CD3918"/>
    <w:rsid w:val="00CD5715"/>
    <w:rsid w:val="00CD6B65"/>
    <w:rsid w:val="00CE3514"/>
    <w:rsid w:val="00CF0D78"/>
    <w:rsid w:val="00CF4280"/>
    <w:rsid w:val="00CF4A41"/>
    <w:rsid w:val="00CF6FAB"/>
    <w:rsid w:val="00D05679"/>
    <w:rsid w:val="00D22C39"/>
    <w:rsid w:val="00D36E66"/>
    <w:rsid w:val="00D4136B"/>
    <w:rsid w:val="00D44964"/>
    <w:rsid w:val="00D45CE1"/>
    <w:rsid w:val="00D52783"/>
    <w:rsid w:val="00D55996"/>
    <w:rsid w:val="00D609C6"/>
    <w:rsid w:val="00D6667E"/>
    <w:rsid w:val="00D755F2"/>
    <w:rsid w:val="00D7653F"/>
    <w:rsid w:val="00D77F2F"/>
    <w:rsid w:val="00D80F80"/>
    <w:rsid w:val="00D83F54"/>
    <w:rsid w:val="00D85649"/>
    <w:rsid w:val="00D934C6"/>
    <w:rsid w:val="00DA13D0"/>
    <w:rsid w:val="00DA326E"/>
    <w:rsid w:val="00DB1D30"/>
    <w:rsid w:val="00DB20F7"/>
    <w:rsid w:val="00DB7E99"/>
    <w:rsid w:val="00DC0C05"/>
    <w:rsid w:val="00DC40F8"/>
    <w:rsid w:val="00DC5D88"/>
    <w:rsid w:val="00DD55F4"/>
    <w:rsid w:val="00DD5D84"/>
    <w:rsid w:val="00DD6F2D"/>
    <w:rsid w:val="00DE00B5"/>
    <w:rsid w:val="00DE362B"/>
    <w:rsid w:val="00DE7329"/>
    <w:rsid w:val="00DE7A90"/>
    <w:rsid w:val="00DF314D"/>
    <w:rsid w:val="00DF3608"/>
    <w:rsid w:val="00E0459D"/>
    <w:rsid w:val="00E1238B"/>
    <w:rsid w:val="00E16985"/>
    <w:rsid w:val="00E270C8"/>
    <w:rsid w:val="00E32083"/>
    <w:rsid w:val="00E36A27"/>
    <w:rsid w:val="00E36BF4"/>
    <w:rsid w:val="00E44473"/>
    <w:rsid w:val="00E4468D"/>
    <w:rsid w:val="00E4672D"/>
    <w:rsid w:val="00E5272A"/>
    <w:rsid w:val="00E56A42"/>
    <w:rsid w:val="00E6207D"/>
    <w:rsid w:val="00E64ADF"/>
    <w:rsid w:val="00E70F45"/>
    <w:rsid w:val="00E71F32"/>
    <w:rsid w:val="00E7384B"/>
    <w:rsid w:val="00E76432"/>
    <w:rsid w:val="00E8459D"/>
    <w:rsid w:val="00E85665"/>
    <w:rsid w:val="00E90DD0"/>
    <w:rsid w:val="00E92555"/>
    <w:rsid w:val="00E935A0"/>
    <w:rsid w:val="00E93611"/>
    <w:rsid w:val="00E93BAE"/>
    <w:rsid w:val="00EA0BFD"/>
    <w:rsid w:val="00EA5348"/>
    <w:rsid w:val="00EA736D"/>
    <w:rsid w:val="00EA7382"/>
    <w:rsid w:val="00EA7CA5"/>
    <w:rsid w:val="00EB11F3"/>
    <w:rsid w:val="00EC088A"/>
    <w:rsid w:val="00EC0F94"/>
    <w:rsid w:val="00EC1CC5"/>
    <w:rsid w:val="00EC4803"/>
    <w:rsid w:val="00EC6335"/>
    <w:rsid w:val="00ED0C3D"/>
    <w:rsid w:val="00ED2D92"/>
    <w:rsid w:val="00ED32C3"/>
    <w:rsid w:val="00ED3DD1"/>
    <w:rsid w:val="00ED50CD"/>
    <w:rsid w:val="00ED666B"/>
    <w:rsid w:val="00EE07AC"/>
    <w:rsid w:val="00EF0D55"/>
    <w:rsid w:val="00EF14D1"/>
    <w:rsid w:val="00EF1D4F"/>
    <w:rsid w:val="00EF2865"/>
    <w:rsid w:val="00EF5124"/>
    <w:rsid w:val="00F033F8"/>
    <w:rsid w:val="00F03EAB"/>
    <w:rsid w:val="00F15A8F"/>
    <w:rsid w:val="00F2296C"/>
    <w:rsid w:val="00F23DA3"/>
    <w:rsid w:val="00F25EA8"/>
    <w:rsid w:val="00F30EDA"/>
    <w:rsid w:val="00F46C9A"/>
    <w:rsid w:val="00F51AD1"/>
    <w:rsid w:val="00F55382"/>
    <w:rsid w:val="00F55FA9"/>
    <w:rsid w:val="00F56D89"/>
    <w:rsid w:val="00F57D35"/>
    <w:rsid w:val="00F60A7A"/>
    <w:rsid w:val="00F6562B"/>
    <w:rsid w:val="00F65C5A"/>
    <w:rsid w:val="00F84FA3"/>
    <w:rsid w:val="00F91C11"/>
    <w:rsid w:val="00F96495"/>
    <w:rsid w:val="00FA0192"/>
    <w:rsid w:val="00FA1313"/>
    <w:rsid w:val="00FA2362"/>
    <w:rsid w:val="00FA25F6"/>
    <w:rsid w:val="00FA66DF"/>
    <w:rsid w:val="00FA6DBF"/>
    <w:rsid w:val="00FB2B64"/>
    <w:rsid w:val="00FB4660"/>
    <w:rsid w:val="00FC0B50"/>
    <w:rsid w:val="00FC13F3"/>
    <w:rsid w:val="00FC1C55"/>
    <w:rsid w:val="00FC744C"/>
    <w:rsid w:val="00FE38CB"/>
    <w:rsid w:val="00FF2B11"/>
    <w:rsid w:val="00FF2B72"/>
    <w:rsid w:val="00FF6FA9"/>
    <w:rsid w:val="01476D09"/>
    <w:rsid w:val="016305C0"/>
    <w:rsid w:val="01745AF5"/>
    <w:rsid w:val="018226F5"/>
    <w:rsid w:val="018F4C90"/>
    <w:rsid w:val="01C012ED"/>
    <w:rsid w:val="01FB4829"/>
    <w:rsid w:val="020071D9"/>
    <w:rsid w:val="021409B8"/>
    <w:rsid w:val="028247F4"/>
    <w:rsid w:val="028B3174"/>
    <w:rsid w:val="02B20C36"/>
    <w:rsid w:val="03CB1D17"/>
    <w:rsid w:val="041006B3"/>
    <w:rsid w:val="04114082"/>
    <w:rsid w:val="0452722C"/>
    <w:rsid w:val="045D4C24"/>
    <w:rsid w:val="04AC6DC8"/>
    <w:rsid w:val="054B1461"/>
    <w:rsid w:val="056D7FD6"/>
    <w:rsid w:val="0571302A"/>
    <w:rsid w:val="06285D2C"/>
    <w:rsid w:val="069F52F8"/>
    <w:rsid w:val="06E0336E"/>
    <w:rsid w:val="06E07EE5"/>
    <w:rsid w:val="06F0350D"/>
    <w:rsid w:val="071E1DE9"/>
    <w:rsid w:val="073B2590"/>
    <w:rsid w:val="073F0249"/>
    <w:rsid w:val="079528D4"/>
    <w:rsid w:val="07A64AE1"/>
    <w:rsid w:val="07B77965"/>
    <w:rsid w:val="07D10E4B"/>
    <w:rsid w:val="07D52036"/>
    <w:rsid w:val="0808004B"/>
    <w:rsid w:val="0819310C"/>
    <w:rsid w:val="08406CE4"/>
    <w:rsid w:val="08670714"/>
    <w:rsid w:val="095E1B17"/>
    <w:rsid w:val="0979778F"/>
    <w:rsid w:val="099A0675"/>
    <w:rsid w:val="0A657B4A"/>
    <w:rsid w:val="0AC9209F"/>
    <w:rsid w:val="0AD9754A"/>
    <w:rsid w:val="0ADB52C5"/>
    <w:rsid w:val="0AEF565F"/>
    <w:rsid w:val="0B213683"/>
    <w:rsid w:val="0B5C5BE2"/>
    <w:rsid w:val="0B7F7934"/>
    <w:rsid w:val="0BC83439"/>
    <w:rsid w:val="0BF47DCC"/>
    <w:rsid w:val="0BFF2C54"/>
    <w:rsid w:val="0C41302A"/>
    <w:rsid w:val="0C593BB8"/>
    <w:rsid w:val="0C732416"/>
    <w:rsid w:val="0C774ED2"/>
    <w:rsid w:val="0CC866A2"/>
    <w:rsid w:val="0CE00A95"/>
    <w:rsid w:val="0D063E24"/>
    <w:rsid w:val="0D1F0706"/>
    <w:rsid w:val="0D215336"/>
    <w:rsid w:val="0D7114BE"/>
    <w:rsid w:val="0D8238FA"/>
    <w:rsid w:val="0DE03674"/>
    <w:rsid w:val="0E1900AE"/>
    <w:rsid w:val="0E5057A7"/>
    <w:rsid w:val="0E57123B"/>
    <w:rsid w:val="0E601E8E"/>
    <w:rsid w:val="0E6C7691"/>
    <w:rsid w:val="0F050673"/>
    <w:rsid w:val="0F3B0205"/>
    <w:rsid w:val="0F530638"/>
    <w:rsid w:val="0F7C0E7B"/>
    <w:rsid w:val="0FA6714B"/>
    <w:rsid w:val="0FC4644C"/>
    <w:rsid w:val="0FC71ED4"/>
    <w:rsid w:val="0FC928B2"/>
    <w:rsid w:val="10790FE5"/>
    <w:rsid w:val="10F814A1"/>
    <w:rsid w:val="10FF86C3"/>
    <w:rsid w:val="110F7B9B"/>
    <w:rsid w:val="11632793"/>
    <w:rsid w:val="1197637B"/>
    <w:rsid w:val="11AE1EBF"/>
    <w:rsid w:val="11FF9928"/>
    <w:rsid w:val="12150871"/>
    <w:rsid w:val="12287BF7"/>
    <w:rsid w:val="124D2729"/>
    <w:rsid w:val="1256799E"/>
    <w:rsid w:val="12632719"/>
    <w:rsid w:val="128D3239"/>
    <w:rsid w:val="12B078CD"/>
    <w:rsid w:val="12DE15D3"/>
    <w:rsid w:val="136D50FF"/>
    <w:rsid w:val="13956F05"/>
    <w:rsid w:val="13BC5793"/>
    <w:rsid w:val="13C831B8"/>
    <w:rsid w:val="13C91B20"/>
    <w:rsid w:val="13D72935"/>
    <w:rsid w:val="13D81076"/>
    <w:rsid w:val="14307329"/>
    <w:rsid w:val="143337C9"/>
    <w:rsid w:val="145433BC"/>
    <w:rsid w:val="145D3388"/>
    <w:rsid w:val="14AA17ED"/>
    <w:rsid w:val="14DA299A"/>
    <w:rsid w:val="14E66D8F"/>
    <w:rsid w:val="15F630D7"/>
    <w:rsid w:val="15FA2E19"/>
    <w:rsid w:val="15FC5D8B"/>
    <w:rsid w:val="162B0FD3"/>
    <w:rsid w:val="16523E07"/>
    <w:rsid w:val="165A2A57"/>
    <w:rsid w:val="16B06C9D"/>
    <w:rsid w:val="16D4586C"/>
    <w:rsid w:val="16DF3199"/>
    <w:rsid w:val="16EB1614"/>
    <w:rsid w:val="170D692B"/>
    <w:rsid w:val="173B6FF4"/>
    <w:rsid w:val="173D6F95"/>
    <w:rsid w:val="17934B89"/>
    <w:rsid w:val="17C23271"/>
    <w:rsid w:val="17D42B4C"/>
    <w:rsid w:val="18100480"/>
    <w:rsid w:val="18391CF0"/>
    <w:rsid w:val="184C2467"/>
    <w:rsid w:val="190D676E"/>
    <w:rsid w:val="192A7F59"/>
    <w:rsid w:val="192C7A89"/>
    <w:rsid w:val="195F554E"/>
    <w:rsid w:val="199C47B0"/>
    <w:rsid w:val="1A4F4D02"/>
    <w:rsid w:val="1A646862"/>
    <w:rsid w:val="1A710F7F"/>
    <w:rsid w:val="1AA1631D"/>
    <w:rsid w:val="1AF71484"/>
    <w:rsid w:val="1B3C333B"/>
    <w:rsid w:val="1B4B17D0"/>
    <w:rsid w:val="1B5D3562"/>
    <w:rsid w:val="1C244F94"/>
    <w:rsid w:val="1C7A1B5B"/>
    <w:rsid w:val="1CC528F5"/>
    <w:rsid w:val="1CF74E2F"/>
    <w:rsid w:val="1D123BD6"/>
    <w:rsid w:val="1D694D37"/>
    <w:rsid w:val="1E264918"/>
    <w:rsid w:val="1E58648F"/>
    <w:rsid w:val="1E7948A6"/>
    <w:rsid w:val="1EB221E1"/>
    <w:rsid w:val="1EC55817"/>
    <w:rsid w:val="1F51419A"/>
    <w:rsid w:val="1F5A6F9E"/>
    <w:rsid w:val="1F5F4E8F"/>
    <w:rsid w:val="1F6773D8"/>
    <w:rsid w:val="1F6823D0"/>
    <w:rsid w:val="1F7A4488"/>
    <w:rsid w:val="1FCC419D"/>
    <w:rsid w:val="1FDF6BF9"/>
    <w:rsid w:val="1FE57A77"/>
    <w:rsid w:val="1FEB3581"/>
    <w:rsid w:val="206E19EC"/>
    <w:rsid w:val="20A6594B"/>
    <w:rsid w:val="20E95C73"/>
    <w:rsid w:val="213270B1"/>
    <w:rsid w:val="21BD6278"/>
    <w:rsid w:val="21E62252"/>
    <w:rsid w:val="22592A24"/>
    <w:rsid w:val="2318643B"/>
    <w:rsid w:val="234A5075"/>
    <w:rsid w:val="235248B4"/>
    <w:rsid w:val="237E07B9"/>
    <w:rsid w:val="238600AA"/>
    <w:rsid w:val="238C0BD7"/>
    <w:rsid w:val="23BB6785"/>
    <w:rsid w:val="23DF5115"/>
    <w:rsid w:val="2467387C"/>
    <w:rsid w:val="248972F7"/>
    <w:rsid w:val="24926095"/>
    <w:rsid w:val="25374E47"/>
    <w:rsid w:val="253E5936"/>
    <w:rsid w:val="258DF78E"/>
    <w:rsid w:val="25AF12AE"/>
    <w:rsid w:val="25C26B32"/>
    <w:rsid w:val="26681957"/>
    <w:rsid w:val="26CF1507"/>
    <w:rsid w:val="26E2600B"/>
    <w:rsid w:val="26ED24AA"/>
    <w:rsid w:val="26F128F2"/>
    <w:rsid w:val="26F54070"/>
    <w:rsid w:val="26FB054E"/>
    <w:rsid w:val="276854B7"/>
    <w:rsid w:val="27E86D24"/>
    <w:rsid w:val="27EC454C"/>
    <w:rsid w:val="280B656E"/>
    <w:rsid w:val="2825691C"/>
    <w:rsid w:val="288C0A35"/>
    <w:rsid w:val="28C066CF"/>
    <w:rsid w:val="29235B3A"/>
    <w:rsid w:val="298365D8"/>
    <w:rsid w:val="2998275C"/>
    <w:rsid w:val="2A28134F"/>
    <w:rsid w:val="2A2878AC"/>
    <w:rsid w:val="2A3F7DEF"/>
    <w:rsid w:val="2A693A20"/>
    <w:rsid w:val="2A7870CB"/>
    <w:rsid w:val="2AC81354"/>
    <w:rsid w:val="2ACC3D75"/>
    <w:rsid w:val="2AF25889"/>
    <w:rsid w:val="2B85666C"/>
    <w:rsid w:val="2B903582"/>
    <w:rsid w:val="2B9E46F4"/>
    <w:rsid w:val="2BDC0265"/>
    <w:rsid w:val="2C4825E6"/>
    <w:rsid w:val="2C5D6A93"/>
    <w:rsid w:val="2C7C7A3B"/>
    <w:rsid w:val="2C7D6DE3"/>
    <w:rsid w:val="2C8114F5"/>
    <w:rsid w:val="2C99309C"/>
    <w:rsid w:val="2C9FC753"/>
    <w:rsid w:val="2CA44292"/>
    <w:rsid w:val="2CBD6868"/>
    <w:rsid w:val="2CC15D95"/>
    <w:rsid w:val="2CD45AC9"/>
    <w:rsid w:val="2CE44023"/>
    <w:rsid w:val="2CF03D39"/>
    <w:rsid w:val="2D847424"/>
    <w:rsid w:val="2DD90BF6"/>
    <w:rsid w:val="2E0A72C8"/>
    <w:rsid w:val="2E0C6F40"/>
    <w:rsid w:val="2E2654A4"/>
    <w:rsid w:val="2E586708"/>
    <w:rsid w:val="2E98042A"/>
    <w:rsid w:val="2EBC05C2"/>
    <w:rsid w:val="2EEB0EA8"/>
    <w:rsid w:val="2EF44200"/>
    <w:rsid w:val="2F081A5A"/>
    <w:rsid w:val="2F5FA1BB"/>
    <w:rsid w:val="2FA40A16"/>
    <w:rsid w:val="2FDC6A42"/>
    <w:rsid w:val="2FF25E4E"/>
    <w:rsid w:val="30FE2892"/>
    <w:rsid w:val="31625A67"/>
    <w:rsid w:val="31FB7654"/>
    <w:rsid w:val="32004C6A"/>
    <w:rsid w:val="32320B1A"/>
    <w:rsid w:val="326A47D9"/>
    <w:rsid w:val="32D245C9"/>
    <w:rsid w:val="33403451"/>
    <w:rsid w:val="334E7C57"/>
    <w:rsid w:val="33925856"/>
    <w:rsid w:val="33AB4300"/>
    <w:rsid w:val="33C5542A"/>
    <w:rsid w:val="33D16283"/>
    <w:rsid w:val="33EB5650"/>
    <w:rsid w:val="34D6511F"/>
    <w:rsid w:val="351D5B33"/>
    <w:rsid w:val="3562340C"/>
    <w:rsid w:val="35C0308E"/>
    <w:rsid w:val="35CD43BC"/>
    <w:rsid w:val="35F04F59"/>
    <w:rsid w:val="360F00A1"/>
    <w:rsid w:val="361A4F3F"/>
    <w:rsid w:val="36462E68"/>
    <w:rsid w:val="36567FAF"/>
    <w:rsid w:val="36DA12EE"/>
    <w:rsid w:val="37155911"/>
    <w:rsid w:val="3732021F"/>
    <w:rsid w:val="37492420"/>
    <w:rsid w:val="375F2C83"/>
    <w:rsid w:val="37753E1F"/>
    <w:rsid w:val="38006E86"/>
    <w:rsid w:val="383C046A"/>
    <w:rsid w:val="385F1115"/>
    <w:rsid w:val="386003C6"/>
    <w:rsid w:val="386377CA"/>
    <w:rsid w:val="388859B9"/>
    <w:rsid w:val="389678C5"/>
    <w:rsid w:val="38C5276A"/>
    <w:rsid w:val="3920111B"/>
    <w:rsid w:val="39283AD8"/>
    <w:rsid w:val="392A558C"/>
    <w:rsid w:val="394E09B1"/>
    <w:rsid w:val="39590B5A"/>
    <w:rsid w:val="39A67BFC"/>
    <w:rsid w:val="39E8634E"/>
    <w:rsid w:val="39F250C6"/>
    <w:rsid w:val="39F479AE"/>
    <w:rsid w:val="39F505C5"/>
    <w:rsid w:val="3A50040A"/>
    <w:rsid w:val="3AC25BA6"/>
    <w:rsid w:val="3AEA64B7"/>
    <w:rsid w:val="3B2D35A9"/>
    <w:rsid w:val="3B554279"/>
    <w:rsid w:val="3B5866E8"/>
    <w:rsid w:val="3BDB6B44"/>
    <w:rsid w:val="3C157564"/>
    <w:rsid w:val="3C300842"/>
    <w:rsid w:val="3C830872"/>
    <w:rsid w:val="3CDE3DFA"/>
    <w:rsid w:val="3CE5495E"/>
    <w:rsid w:val="3D0A1093"/>
    <w:rsid w:val="3D79419F"/>
    <w:rsid w:val="3DB23C61"/>
    <w:rsid w:val="3DF7603B"/>
    <w:rsid w:val="3DFF227A"/>
    <w:rsid w:val="3EAA0105"/>
    <w:rsid w:val="3EB84DBC"/>
    <w:rsid w:val="3EDBCD47"/>
    <w:rsid w:val="3F0F1504"/>
    <w:rsid w:val="3F566953"/>
    <w:rsid w:val="3F6F51DD"/>
    <w:rsid w:val="3F7FB7B2"/>
    <w:rsid w:val="3F8908D2"/>
    <w:rsid w:val="3FA719AA"/>
    <w:rsid w:val="3FBF6F03"/>
    <w:rsid w:val="3FF933C5"/>
    <w:rsid w:val="40771CFE"/>
    <w:rsid w:val="408847A8"/>
    <w:rsid w:val="40A47108"/>
    <w:rsid w:val="40B329EB"/>
    <w:rsid w:val="40F97454"/>
    <w:rsid w:val="41BB295C"/>
    <w:rsid w:val="41DA272C"/>
    <w:rsid w:val="41EE2D31"/>
    <w:rsid w:val="42885970"/>
    <w:rsid w:val="42E3216A"/>
    <w:rsid w:val="434E48CB"/>
    <w:rsid w:val="4351140B"/>
    <w:rsid w:val="43682FA6"/>
    <w:rsid w:val="439258AD"/>
    <w:rsid w:val="43CC32CA"/>
    <w:rsid w:val="43CD26D5"/>
    <w:rsid w:val="43D41C4D"/>
    <w:rsid w:val="4410671E"/>
    <w:rsid w:val="44134595"/>
    <w:rsid w:val="441E71D2"/>
    <w:rsid w:val="442E38B9"/>
    <w:rsid w:val="44667F63"/>
    <w:rsid w:val="44AC6409"/>
    <w:rsid w:val="44CB7087"/>
    <w:rsid w:val="44E55174"/>
    <w:rsid w:val="451A6B62"/>
    <w:rsid w:val="45B64610"/>
    <w:rsid w:val="46252A99"/>
    <w:rsid w:val="4631473A"/>
    <w:rsid w:val="46A4508A"/>
    <w:rsid w:val="46CC16E8"/>
    <w:rsid w:val="46D63D94"/>
    <w:rsid w:val="46E464B1"/>
    <w:rsid w:val="470A520C"/>
    <w:rsid w:val="4739757E"/>
    <w:rsid w:val="47461489"/>
    <w:rsid w:val="47B1001A"/>
    <w:rsid w:val="47FB032E"/>
    <w:rsid w:val="47FC5A7C"/>
    <w:rsid w:val="483D4CB4"/>
    <w:rsid w:val="485D677A"/>
    <w:rsid w:val="48702CCC"/>
    <w:rsid w:val="48735D3E"/>
    <w:rsid w:val="487E606A"/>
    <w:rsid w:val="48820995"/>
    <w:rsid w:val="48914BEE"/>
    <w:rsid w:val="49C635AE"/>
    <w:rsid w:val="49D744EF"/>
    <w:rsid w:val="4A326FB4"/>
    <w:rsid w:val="4A93501F"/>
    <w:rsid w:val="4AA04DE4"/>
    <w:rsid w:val="4AE41175"/>
    <w:rsid w:val="4AEB577B"/>
    <w:rsid w:val="4B135019"/>
    <w:rsid w:val="4B5D39FB"/>
    <w:rsid w:val="4B601D44"/>
    <w:rsid w:val="4B991758"/>
    <w:rsid w:val="4B9F476C"/>
    <w:rsid w:val="4BA122A2"/>
    <w:rsid w:val="4BB8293C"/>
    <w:rsid w:val="4BC62629"/>
    <w:rsid w:val="4BEC5C52"/>
    <w:rsid w:val="4BF54CBC"/>
    <w:rsid w:val="4CAC7A71"/>
    <w:rsid w:val="4D052153"/>
    <w:rsid w:val="4D153868"/>
    <w:rsid w:val="4D324AA1"/>
    <w:rsid w:val="4D946013"/>
    <w:rsid w:val="4DB91A4E"/>
    <w:rsid w:val="4DBE6CC7"/>
    <w:rsid w:val="4DD00E1F"/>
    <w:rsid w:val="4DF675AB"/>
    <w:rsid w:val="4DFA0CB0"/>
    <w:rsid w:val="4E521363"/>
    <w:rsid w:val="4E93713A"/>
    <w:rsid w:val="4ECF3EEA"/>
    <w:rsid w:val="4F3F4D79"/>
    <w:rsid w:val="4F650193"/>
    <w:rsid w:val="4F7E46BC"/>
    <w:rsid w:val="4F872CBD"/>
    <w:rsid w:val="4FAA56E6"/>
    <w:rsid w:val="4FDF74B4"/>
    <w:rsid w:val="4FF62F7F"/>
    <w:rsid w:val="50335276"/>
    <w:rsid w:val="5035436B"/>
    <w:rsid w:val="504C2CA2"/>
    <w:rsid w:val="506410F2"/>
    <w:rsid w:val="5067623C"/>
    <w:rsid w:val="506870AB"/>
    <w:rsid w:val="508A00C9"/>
    <w:rsid w:val="509C4A7B"/>
    <w:rsid w:val="50C15EAE"/>
    <w:rsid w:val="51510BE7"/>
    <w:rsid w:val="5180327A"/>
    <w:rsid w:val="51B73D6A"/>
    <w:rsid w:val="51E47E02"/>
    <w:rsid w:val="51FB5FA7"/>
    <w:rsid w:val="525221C9"/>
    <w:rsid w:val="52A528BD"/>
    <w:rsid w:val="52A9107C"/>
    <w:rsid w:val="52AD1478"/>
    <w:rsid w:val="531C3E30"/>
    <w:rsid w:val="532E39F7"/>
    <w:rsid w:val="533F74A8"/>
    <w:rsid w:val="53EC109A"/>
    <w:rsid w:val="541303D5"/>
    <w:rsid w:val="54512F67"/>
    <w:rsid w:val="54751672"/>
    <w:rsid w:val="54DF6509"/>
    <w:rsid w:val="54FC70BB"/>
    <w:rsid w:val="552647E3"/>
    <w:rsid w:val="55265C1F"/>
    <w:rsid w:val="55D63DB0"/>
    <w:rsid w:val="56171F37"/>
    <w:rsid w:val="561B41E1"/>
    <w:rsid w:val="565434B9"/>
    <w:rsid w:val="56660C90"/>
    <w:rsid w:val="56CB5CEF"/>
    <w:rsid w:val="56E446C8"/>
    <w:rsid w:val="56EE8531"/>
    <w:rsid w:val="57B343A9"/>
    <w:rsid w:val="57CA16F3"/>
    <w:rsid w:val="57CA2891"/>
    <w:rsid w:val="57DF4F53"/>
    <w:rsid w:val="58095D77"/>
    <w:rsid w:val="58241EF1"/>
    <w:rsid w:val="58557631"/>
    <w:rsid w:val="58712247"/>
    <w:rsid w:val="58C6047E"/>
    <w:rsid w:val="59070777"/>
    <w:rsid w:val="5941698D"/>
    <w:rsid w:val="59514A29"/>
    <w:rsid w:val="59AB4596"/>
    <w:rsid w:val="59D068BA"/>
    <w:rsid w:val="5A0D7D79"/>
    <w:rsid w:val="5A4412E8"/>
    <w:rsid w:val="5A8901B2"/>
    <w:rsid w:val="5A89319F"/>
    <w:rsid w:val="5AAE705D"/>
    <w:rsid w:val="5AB41FFD"/>
    <w:rsid w:val="5ACB3D32"/>
    <w:rsid w:val="5B1A3D50"/>
    <w:rsid w:val="5B1C4013"/>
    <w:rsid w:val="5B7E417F"/>
    <w:rsid w:val="5B8D0CE2"/>
    <w:rsid w:val="5BC8212A"/>
    <w:rsid w:val="5BCF2974"/>
    <w:rsid w:val="5BF3746A"/>
    <w:rsid w:val="5C9E512D"/>
    <w:rsid w:val="5C9F7F63"/>
    <w:rsid w:val="5CCF3E81"/>
    <w:rsid w:val="5D142F8F"/>
    <w:rsid w:val="5D150F00"/>
    <w:rsid w:val="5D381D73"/>
    <w:rsid w:val="5D42070B"/>
    <w:rsid w:val="5D7C5FFA"/>
    <w:rsid w:val="5DA93DA0"/>
    <w:rsid w:val="5DB764EA"/>
    <w:rsid w:val="5DDFF4EA"/>
    <w:rsid w:val="5DE040D0"/>
    <w:rsid w:val="5E15773C"/>
    <w:rsid w:val="5E605946"/>
    <w:rsid w:val="5E8764BE"/>
    <w:rsid w:val="5E9606F2"/>
    <w:rsid w:val="5E9E6229"/>
    <w:rsid w:val="5EAF3D81"/>
    <w:rsid w:val="5EC97A6C"/>
    <w:rsid w:val="5ECB477C"/>
    <w:rsid w:val="5F2676D5"/>
    <w:rsid w:val="5F3E2270"/>
    <w:rsid w:val="5F4E033E"/>
    <w:rsid w:val="5F6146EB"/>
    <w:rsid w:val="5F61A57A"/>
    <w:rsid w:val="5FAE65DC"/>
    <w:rsid w:val="5FD255E8"/>
    <w:rsid w:val="60116111"/>
    <w:rsid w:val="60545FFD"/>
    <w:rsid w:val="60546AA3"/>
    <w:rsid w:val="60A26D69"/>
    <w:rsid w:val="60E35FD3"/>
    <w:rsid w:val="61147339"/>
    <w:rsid w:val="615648BD"/>
    <w:rsid w:val="616F5802"/>
    <w:rsid w:val="61711430"/>
    <w:rsid w:val="62652744"/>
    <w:rsid w:val="62946B85"/>
    <w:rsid w:val="62C1470F"/>
    <w:rsid w:val="62C41A5F"/>
    <w:rsid w:val="630A2389"/>
    <w:rsid w:val="6345217B"/>
    <w:rsid w:val="635FCAC8"/>
    <w:rsid w:val="639B2376"/>
    <w:rsid w:val="639B6828"/>
    <w:rsid w:val="63B15515"/>
    <w:rsid w:val="63E03ABD"/>
    <w:rsid w:val="648E4348"/>
    <w:rsid w:val="64AC465A"/>
    <w:rsid w:val="64AE13C2"/>
    <w:rsid w:val="64D43BB1"/>
    <w:rsid w:val="650E2848"/>
    <w:rsid w:val="653A46AD"/>
    <w:rsid w:val="65B34989"/>
    <w:rsid w:val="65EA4ED5"/>
    <w:rsid w:val="66B64076"/>
    <w:rsid w:val="66D96CCA"/>
    <w:rsid w:val="6753047E"/>
    <w:rsid w:val="678A6BEE"/>
    <w:rsid w:val="67DF909D"/>
    <w:rsid w:val="67FF70E0"/>
    <w:rsid w:val="68295FC1"/>
    <w:rsid w:val="68902738"/>
    <w:rsid w:val="6893614D"/>
    <w:rsid w:val="689F5AD0"/>
    <w:rsid w:val="68BF7FC0"/>
    <w:rsid w:val="68F518C2"/>
    <w:rsid w:val="690165CF"/>
    <w:rsid w:val="6999125E"/>
    <w:rsid w:val="69B60C10"/>
    <w:rsid w:val="69CF4947"/>
    <w:rsid w:val="6A056151"/>
    <w:rsid w:val="6A6F670A"/>
    <w:rsid w:val="6B8D3DEB"/>
    <w:rsid w:val="6B910138"/>
    <w:rsid w:val="6BAE2EAA"/>
    <w:rsid w:val="6BB328BE"/>
    <w:rsid w:val="6BCA115B"/>
    <w:rsid w:val="6BE4680C"/>
    <w:rsid w:val="6BE5303E"/>
    <w:rsid w:val="6C18051E"/>
    <w:rsid w:val="6C94276C"/>
    <w:rsid w:val="6CAA29F0"/>
    <w:rsid w:val="6CDE7DE9"/>
    <w:rsid w:val="6D0F0DA1"/>
    <w:rsid w:val="6D325918"/>
    <w:rsid w:val="6DA265FA"/>
    <w:rsid w:val="6DAA1A05"/>
    <w:rsid w:val="6E301E58"/>
    <w:rsid w:val="6E3FEC13"/>
    <w:rsid w:val="6E804335"/>
    <w:rsid w:val="6E830317"/>
    <w:rsid w:val="6EFFFD6A"/>
    <w:rsid w:val="6F1A0BD9"/>
    <w:rsid w:val="6F6EB745"/>
    <w:rsid w:val="6F7E8296"/>
    <w:rsid w:val="6F8D233E"/>
    <w:rsid w:val="6F9603E0"/>
    <w:rsid w:val="6FD173EA"/>
    <w:rsid w:val="6FE54EC4"/>
    <w:rsid w:val="6FFECABD"/>
    <w:rsid w:val="70730CDA"/>
    <w:rsid w:val="70A5200A"/>
    <w:rsid w:val="70D80631"/>
    <w:rsid w:val="70DA0F72"/>
    <w:rsid w:val="70FD7FEB"/>
    <w:rsid w:val="712612F0"/>
    <w:rsid w:val="71554F83"/>
    <w:rsid w:val="715E0A8A"/>
    <w:rsid w:val="71750C49"/>
    <w:rsid w:val="717B3FA9"/>
    <w:rsid w:val="717D08BA"/>
    <w:rsid w:val="717D7B65"/>
    <w:rsid w:val="71A02719"/>
    <w:rsid w:val="722A7FF1"/>
    <w:rsid w:val="723B6994"/>
    <w:rsid w:val="7273105F"/>
    <w:rsid w:val="72917F27"/>
    <w:rsid w:val="72E42E6C"/>
    <w:rsid w:val="730613D9"/>
    <w:rsid w:val="73415D47"/>
    <w:rsid w:val="735C724B"/>
    <w:rsid w:val="74313AFC"/>
    <w:rsid w:val="746A1B69"/>
    <w:rsid w:val="747D0DD7"/>
    <w:rsid w:val="74B46C94"/>
    <w:rsid w:val="74C80777"/>
    <w:rsid w:val="74CE3597"/>
    <w:rsid w:val="7527153E"/>
    <w:rsid w:val="75355AC7"/>
    <w:rsid w:val="75371D1E"/>
    <w:rsid w:val="757F1917"/>
    <w:rsid w:val="75A53D2D"/>
    <w:rsid w:val="75AB6268"/>
    <w:rsid w:val="76132D7E"/>
    <w:rsid w:val="764F3AFA"/>
    <w:rsid w:val="76682A87"/>
    <w:rsid w:val="76832D41"/>
    <w:rsid w:val="76B776A5"/>
    <w:rsid w:val="76DD06A3"/>
    <w:rsid w:val="771439CC"/>
    <w:rsid w:val="771B741D"/>
    <w:rsid w:val="775E5066"/>
    <w:rsid w:val="779918EC"/>
    <w:rsid w:val="77DD7805"/>
    <w:rsid w:val="77F07500"/>
    <w:rsid w:val="77FDEDF9"/>
    <w:rsid w:val="781D7EDB"/>
    <w:rsid w:val="78227B31"/>
    <w:rsid w:val="784D71C1"/>
    <w:rsid w:val="78711483"/>
    <w:rsid w:val="78715285"/>
    <w:rsid w:val="787D3DC3"/>
    <w:rsid w:val="78EC4CA4"/>
    <w:rsid w:val="79033544"/>
    <w:rsid w:val="79433E2C"/>
    <w:rsid w:val="796E31E8"/>
    <w:rsid w:val="7975017B"/>
    <w:rsid w:val="7975616D"/>
    <w:rsid w:val="797D7F1B"/>
    <w:rsid w:val="79DA35C0"/>
    <w:rsid w:val="7A7430CC"/>
    <w:rsid w:val="7A82290C"/>
    <w:rsid w:val="7AA01B22"/>
    <w:rsid w:val="7AA72554"/>
    <w:rsid w:val="7AAA2F92"/>
    <w:rsid w:val="7AC95903"/>
    <w:rsid w:val="7AFBA313"/>
    <w:rsid w:val="7B3A233E"/>
    <w:rsid w:val="7BD77C8E"/>
    <w:rsid w:val="7BE71C05"/>
    <w:rsid w:val="7BEB7B0C"/>
    <w:rsid w:val="7BEEF1CF"/>
    <w:rsid w:val="7BF63877"/>
    <w:rsid w:val="7BFBE6D8"/>
    <w:rsid w:val="7BFE04CC"/>
    <w:rsid w:val="7C1F175E"/>
    <w:rsid w:val="7C2D7126"/>
    <w:rsid w:val="7C526C64"/>
    <w:rsid w:val="7CAB3806"/>
    <w:rsid w:val="7D24032E"/>
    <w:rsid w:val="7D3C7BA3"/>
    <w:rsid w:val="7D5C202D"/>
    <w:rsid w:val="7D791386"/>
    <w:rsid w:val="7D982005"/>
    <w:rsid w:val="7DBBEBDD"/>
    <w:rsid w:val="7DEB5A65"/>
    <w:rsid w:val="7DFE5DB9"/>
    <w:rsid w:val="7DFF5380"/>
    <w:rsid w:val="7E0A0C53"/>
    <w:rsid w:val="7E7A233D"/>
    <w:rsid w:val="7E7F1CC4"/>
    <w:rsid w:val="7E9778FC"/>
    <w:rsid w:val="7EBA078D"/>
    <w:rsid w:val="7EDFECAF"/>
    <w:rsid w:val="7EECB902"/>
    <w:rsid w:val="7F1651E0"/>
    <w:rsid w:val="7F607981"/>
    <w:rsid w:val="7F644D0B"/>
    <w:rsid w:val="7F675027"/>
    <w:rsid w:val="7F6D5174"/>
    <w:rsid w:val="7F6E0A32"/>
    <w:rsid w:val="7F7B3BB1"/>
    <w:rsid w:val="7F7F5999"/>
    <w:rsid w:val="7FA93818"/>
    <w:rsid w:val="7FBB71DD"/>
    <w:rsid w:val="7FBEDB1B"/>
    <w:rsid w:val="7FDFD33F"/>
    <w:rsid w:val="7FE1535D"/>
    <w:rsid w:val="7FE7424D"/>
    <w:rsid w:val="7FEE0391"/>
    <w:rsid w:val="7FF1054F"/>
    <w:rsid w:val="8F7E4577"/>
    <w:rsid w:val="93DF8FE7"/>
    <w:rsid w:val="9A0FE820"/>
    <w:rsid w:val="AE7F3640"/>
    <w:rsid w:val="BBDFFB17"/>
    <w:rsid w:val="BFF91121"/>
    <w:rsid w:val="D6FBDE6D"/>
    <w:rsid w:val="D7344A7D"/>
    <w:rsid w:val="D9BF7143"/>
    <w:rsid w:val="DAFE8B82"/>
    <w:rsid w:val="DBFD98E3"/>
    <w:rsid w:val="DDFB1044"/>
    <w:rsid w:val="DEEE1311"/>
    <w:rsid w:val="DEFD0E5B"/>
    <w:rsid w:val="DFDF649A"/>
    <w:rsid w:val="EDF7FD6F"/>
    <w:rsid w:val="EEF5B51D"/>
    <w:rsid w:val="EFFD6383"/>
    <w:rsid w:val="F7ED3306"/>
    <w:rsid w:val="F7FD7FDF"/>
    <w:rsid w:val="FD3B0D4D"/>
    <w:rsid w:val="FD6FCFBD"/>
    <w:rsid w:val="FEF3F7F3"/>
    <w:rsid w:val="FEF650F3"/>
    <w:rsid w:val="FFB9521D"/>
    <w:rsid w:val="FFD6CBBB"/>
    <w:rsid w:val="FFD70674"/>
    <w:rsid w:val="FFEE8D39"/>
    <w:rsid w:val="FFEF0F4A"/>
    <w:rsid w:val="FFFA432E"/>
    <w:rsid w:val="FFFFE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51"/>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52"/>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3"/>
    <w:qFormat/>
    <w:uiPriority w:val="0"/>
    <w:pPr>
      <w:shd w:val="clear" w:color="auto" w:fill="000080"/>
    </w:pPr>
    <w:rPr>
      <w:kern w:val="0"/>
      <w:sz w:val="20"/>
      <w:szCs w:val="21"/>
    </w:rPr>
  </w:style>
  <w:style w:type="paragraph" w:styleId="9">
    <w:name w:val="annotation text"/>
    <w:basedOn w:val="1"/>
    <w:link w:val="48"/>
    <w:qFormat/>
    <w:uiPriority w:val="0"/>
    <w:pPr>
      <w:jc w:val="left"/>
    </w:pPr>
  </w:style>
  <w:style w:type="paragraph" w:styleId="10">
    <w:name w:val="Body Text"/>
    <w:basedOn w:val="1"/>
    <w:next w:val="1"/>
    <w:link w:val="54"/>
    <w:qFormat/>
    <w:uiPriority w:val="0"/>
    <w:rPr>
      <w:kern w:val="0"/>
      <w:sz w:val="18"/>
      <w:szCs w:val="18"/>
    </w:rPr>
  </w:style>
  <w:style w:type="paragraph" w:styleId="11">
    <w:name w:val="Body Text Indent"/>
    <w:basedOn w:val="1"/>
    <w:link w:val="55"/>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6"/>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7"/>
    <w:qFormat/>
    <w:uiPriority w:val="0"/>
    <w:rPr>
      <w:kern w:val="0"/>
      <w:sz w:val="20"/>
      <w:szCs w:val="21"/>
    </w:rPr>
  </w:style>
  <w:style w:type="paragraph" w:styleId="17">
    <w:name w:val="Body Text Indent 2"/>
    <w:basedOn w:val="1"/>
    <w:link w:val="58"/>
    <w:qFormat/>
    <w:uiPriority w:val="0"/>
    <w:pPr>
      <w:ind w:left="560"/>
      <w:outlineLvl w:val="0"/>
    </w:pPr>
    <w:rPr>
      <w:kern w:val="0"/>
      <w:sz w:val="28"/>
      <w:szCs w:val="28"/>
    </w:rPr>
  </w:style>
  <w:style w:type="paragraph" w:styleId="18">
    <w:name w:val="Balloon Text"/>
    <w:basedOn w:val="1"/>
    <w:link w:val="41"/>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59"/>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60"/>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7"/>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49"/>
    <w:qFormat/>
    <w:uiPriority w:val="0"/>
    <w:rPr>
      <w:b/>
      <w:bCs/>
    </w:rPr>
  </w:style>
  <w:style w:type="paragraph" w:styleId="32">
    <w:name w:val="Body Text First Indent"/>
    <w:basedOn w:val="10"/>
    <w:link w:val="69"/>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FollowedHyperlink"/>
    <w:basedOn w:val="35"/>
    <w:qFormat/>
    <w:uiPriority w:val="0"/>
    <w:rPr>
      <w:rFonts w:cs="Times New Roman"/>
      <w:color w:val="800080"/>
      <w:u w:val="single"/>
    </w:rPr>
  </w:style>
  <w:style w:type="character" w:styleId="38">
    <w:name w:val="Hyperlink"/>
    <w:basedOn w:val="35"/>
    <w:qFormat/>
    <w:uiPriority w:val="0"/>
    <w:rPr>
      <w:rFonts w:cs="Times New Roman"/>
      <w:color w:val="0000FF"/>
      <w:u w:val="single"/>
    </w:rPr>
  </w:style>
  <w:style w:type="character" w:styleId="39">
    <w:name w:val="annotation reference"/>
    <w:qFormat/>
    <w:uiPriority w:val="0"/>
    <w:rPr>
      <w:sz w:val="21"/>
      <w:szCs w:val="21"/>
    </w:rPr>
  </w:style>
  <w:style w:type="character" w:customStyle="1" w:styleId="40">
    <w:name w:val="标题 1 字符"/>
    <w:basedOn w:val="35"/>
    <w:link w:val="3"/>
    <w:qFormat/>
    <w:locked/>
    <w:uiPriority w:val="0"/>
    <w:rPr>
      <w:rFonts w:cs="Times New Roman"/>
      <w:b/>
      <w:bCs/>
      <w:kern w:val="44"/>
      <w:sz w:val="44"/>
      <w:szCs w:val="44"/>
    </w:rPr>
  </w:style>
  <w:style w:type="character" w:customStyle="1" w:styleId="41">
    <w:name w:val="批注框文本 字符"/>
    <w:basedOn w:val="35"/>
    <w:link w:val="18"/>
    <w:semiHidden/>
    <w:qFormat/>
    <w:locked/>
    <w:uiPriority w:val="0"/>
    <w:rPr>
      <w:rFonts w:cs="Times New Roman"/>
      <w:sz w:val="2"/>
    </w:rPr>
  </w:style>
  <w:style w:type="character" w:customStyle="1" w:styleId="42">
    <w:name w:val="页脚 字符"/>
    <w:basedOn w:val="35"/>
    <w:link w:val="19"/>
    <w:qFormat/>
    <w:locked/>
    <w:uiPriority w:val="99"/>
    <w:rPr>
      <w:rFonts w:cs="Times New Roman"/>
      <w:kern w:val="2"/>
      <w:sz w:val="18"/>
      <w:szCs w:val="18"/>
    </w:rPr>
  </w:style>
  <w:style w:type="character" w:customStyle="1" w:styleId="43">
    <w:name w:val="页眉 字符"/>
    <w:basedOn w:val="35"/>
    <w:link w:val="20"/>
    <w:qFormat/>
    <w:locked/>
    <w:uiPriority w:val="0"/>
    <w:rPr>
      <w:rFonts w:cs="Times New Roman"/>
      <w:kern w:val="2"/>
      <w:sz w:val="18"/>
      <w:szCs w:val="18"/>
    </w:rPr>
  </w:style>
  <w:style w:type="character" w:customStyle="1" w:styleId="44">
    <w:name w:val="ca-4"/>
    <w:basedOn w:val="35"/>
    <w:qFormat/>
    <w:uiPriority w:val="0"/>
  </w:style>
  <w:style w:type="paragraph" w:customStyle="1" w:styleId="45">
    <w:name w:val="文件正文"/>
    <w:basedOn w:val="23"/>
    <w:qFormat/>
    <w:uiPriority w:val="2"/>
    <w:pPr>
      <w:spacing w:line="560" w:lineRule="exact"/>
      <w:ind w:firstLine="622" w:firstLineChars="200"/>
    </w:pPr>
  </w:style>
  <w:style w:type="paragraph" w:customStyle="1" w:styleId="46">
    <w:name w:val="默认段落字体 Para Char Char"/>
    <w:basedOn w:val="1"/>
    <w:qFormat/>
    <w:uiPriority w:val="0"/>
  </w:style>
  <w:style w:type="paragraph" w:styleId="47">
    <w:name w:val="List Paragraph"/>
    <w:basedOn w:val="1"/>
    <w:qFormat/>
    <w:uiPriority w:val="34"/>
    <w:pPr>
      <w:ind w:firstLine="420" w:firstLineChars="200"/>
    </w:pPr>
  </w:style>
  <w:style w:type="character" w:customStyle="1" w:styleId="48">
    <w:name w:val="批注文字 字符"/>
    <w:basedOn w:val="35"/>
    <w:link w:val="9"/>
    <w:qFormat/>
    <w:uiPriority w:val="0"/>
    <w:rPr>
      <w:kern w:val="2"/>
      <w:sz w:val="21"/>
      <w:szCs w:val="24"/>
    </w:rPr>
  </w:style>
  <w:style w:type="character" w:customStyle="1" w:styleId="49">
    <w:name w:val="批注主题 字符"/>
    <w:basedOn w:val="48"/>
    <w:link w:val="31"/>
    <w:qFormat/>
    <w:uiPriority w:val="0"/>
    <w:rPr>
      <w:b/>
      <w:bCs/>
      <w:kern w:val="2"/>
      <w:sz w:val="21"/>
      <w:szCs w:val="24"/>
    </w:rPr>
  </w:style>
  <w:style w:type="paragraph" w:customStyle="1" w:styleId="50">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51">
    <w:name w:val="标题 2 字符"/>
    <w:basedOn w:val="35"/>
    <w:link w:val="4"/>
    <w:qFormat/>
    <w:uiPriority w:val="0"/>
    <w:rPr>
      <w:rFonts w:ascii="Arial" w:hAnsi="Arial" w:eastAsia="黑体"/>
      <w:b/>
      <w:bCs/>
      <w:sz w:val="32"/>
      <w:szCs w:val="32"/>
    </w:rPr>
  </w:style>
  <w:style w:type="character" w:customStyle="1" w:styleId="52">
    <w:name w:val="标题 3 字符"/>
    <w:basedOn w:val="35"/>
    <w:link w:val="5"/>
    <w:qFormat/>
    <w:uiPriority w:val="0"/>
    <w:rPr>
      <w:b/>
      <w:bCs/>
      <w:sz w:val="32"/>
      <w:szCs w:val="32"/>
    </w:rPr>
  </w:style>
  <w:style w:type="character" w:customStyle="1" w:styleId="53">
    <w:name w:val="文档结构图 字符"/>
    <w:basedOn w:val="35"/>
    <w:link w:val="8"/>
    <w:qFormat/>
    <w:uiPriority w:val="0"/>
    <w:rPr>
      <w:szCs w:val="21"/>
      <w:shd w:val="clear" w:color="auto" w:fill="000080"/>
    </w:rPr>
  </w:style>
  <w:style w:type="character" w:customStyle="1" w:styleId="54">
    <w:name w:val="正文文本 字符"/>
    <w:basedOn w:val="35"/>
    <w:link w:val="10"/>
    <w:qFormat/>
    <w:uiPriority w:val="0"/>
    <w:rPr>
      <w:sz w:val="18"/>
      <w:szCs w:val="18"/>
    </w:rPr>
  </w:style>
  <w:style w:type="character" w:customStyle="1" w:styleId="55">
    <w:name w:val="正文文本缩进 字符"/>
    <w:basedOn w:val="35"/>
    <w:link w:val="11"/>
    <w:qFormat/>
    <w:uiPriority w:val="0"/>
    <w:rPr>
      <w:sz w:val="28"/>
      <w:szCs w:val="28"/>
    </w:rPr>
  </w:style>
  <w:style w:type="character" w:customStyle="1" w:styleId="56">
    <w:name w:val="纯文本 字符"/>
    <w:basedOn w:val="35"/>
    <w:link w:val="14"/>
    <w:qFormat/>
    <w:uiPriority w:val="0"/>
    <w:rPr>
      <w:rFonts w:ascii="宋体" w:hAnsi="Courier New"/>
      <w:szCs w:val="21"/>
    </w:rPr>
  </w:style>
  <w:style w:type="character" w:customStyle="1" w:styleId="57">
    <w:name w:val="日期 字符"/>
    <w:basedOn w:val="35"/>
    <w:link w:val="16"/>
    <w:qFormat/>
    <w:uiPriority w:val="0"/>
    <w:rPr>
      <w:szCs w:val="21"/>
    </w:rPr>
  </w:style>
  <w:style w:type="character" w:customStyle="1" w:styleId="58">
    <w:name w:val="正文文本缩进 2 字符"/>
    <w:basedOn w:val="35"/>
    <w:link w:val="17"/>
    <w:qFormat/>
    <w:uiPriority w:val="0"/>
    <w:rPr>
      <w:sz w:val="28"/>
      <w:szCs w:val="28"/>
    </w:rPr>
  </w:style>
  <w:style w:type="character" w:customStyle="1" w:styleId="59">
    <w:name w:val="正文文本缩进 3 字符"/>
    <w:basedOn w:val="35"/>
    <w:link w:val="25"/>
    <w:qFormat/>
    <w:uiPriority w:val="0"/>
    <w:rPr>
      <w:sz w:val="28"/>
      <w:szCs w:val="28"/>
    </w:rPr>
  </w:style>
  <w:style w:type="character" w:customStyle="1" w:styleId="60">
    <w:name w:val="正文文本 2 字符"/>
    <w:basedOn w:val="35"/>
    <w:link w:val="28"/>
    <w:qFormat/>
    <w:uiPriority w:val="0"/>
    <w:rPr>
      <w:sz w:val="18"/>
      <w:szCs w:val="18"/>
    </w:rPr>
  </w:style>
  <w:style w:type="paragraph" w:customStyle="1" w:styleId="6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2">
    <w:name w:val="正文 + 宋体"/>
    <w:basedOn w:val="1"/>
    <w:qFormat/>
    <w:uiPriority w:val="0"/>
    <w:rPr>
      <w:rFonts w:ascii="宋体" w:hAnsi="宋体" w:cs="宋体"/>
      <w:szCs w:val="21"/>
    </w:rPr>
  </w:style>
  <w:style w:type="paragraph" w:customStyle="1" w:styleId="63">
    <w:name w:val="修订2"/>
    <w:qFormat/>
    <w:uiPriority w:val="0"/>
    <w:rPr>
      <w:rFonts w:ascii="Times New Roman" w:hAnsi="Times New Roman" w:eastAsia="宋体" w:cs="Times New Roman"/>
      <w:kern w:val="2"/>
      <w:sz w:val="21"/>
      <w:lang w:val="en-US" w:eastAsia="zh-CN" w:bidi="ar-SA"/>
    </w:rPr>
  </w:style>
  <w:style w:type="paragraph" w:customStyle="1" w:styleId="64">
    <w:name w:val="列出段落2"/>
    <w:basedOn w:val="1"/>
    <w:qFormat/>
    <w:uiPriority w:val="0"/>
    <w:pPr>
      <w:ind w:firstLine="420" w:firstLineChars="200"/>
    </w:pPr>
    <w:rPr>
      <w:rFonts w:ascii="Calibri" w:hAnsi="Calibri" w:cs="Calibri"/>
      <w:szCs w:val="21"/>
    </w:rPr>
  </w:style>
  <w:style w:type="paragraph" w:customStyle="1" w:styleId="65">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6">
    <w:name w:val="列出段落1"/>
    <w:basedOn w:val="1"/>
    <w:qFormat/>
    <w:uiPriority w:val="0"/>
    <w:pPr>
      <w:ind w:firstLine="420" w:firstLineChars="200"/>
    </w:pPr>
    <w:rPr>
      <w:rFonts w:ascii="Calibri" w:hAnsi="Calibri" w:cs="Calibri"/>
      <w:szCs w:val="21"/>
    </w:rPr>
  </w:style>
  <w:style w:type="character" w:customStyle="1" w:styleId="67">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6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9">
    <w:name w:val="正文文本首行缩进 字符"/>
    <w:basedOn w:val="54"/>
    <w:link w:val="32"/>
    <w:qFormat/>
    <w:uiPriority w:val="0"/>
    <w:rPr>
      <w:kern w:val="2"/>
      <w:sz w:val="21"/>
      <w:szCs w:val="24"/>
    </w:rPr>
  </w:style>
  <w:style w:type="paragraph" w:customStyle="1" w:styleId="70">
    <w:name w:val="标题2"/>
    <w:basedOn w:val="1"/>
    <w:link w:val="71"/>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1">
    <w:name w:val="标题2 字符"/>
    <w:basedOn w:val="35"/>
    <w:link w:val="70"/>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72">
    <w:name w:val="正文一"/>
    <w:basedOn w:val="1"/>
    <w:link w:val="73"/>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3">
    <w:name w:val="正文一 字符"/>
    <w:basedOn w:val="35"/>
    <w:link w:val="72"/>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4">
    <w:name w:val="表格标题二"/>
    <w:basedOn w:val="75"/>
    <w:link w:val="76"/>
    <w:qFormat/>
    <w:uiPriority w:val="0"/>
    <w:pPr>
      <w:widowControl/>
      <w:shd w:val="clear" w:color="auto" w:fill="FFFFFF"/>
      <w:spacing w:line="580" w:lineRule="exact"/>
      <w:outlineLvl w:val="1"/>
    </w:pPr>
    <w:rPr>
      <w:rFonts w:cs="楷体" w:asciiTheme="minorEastAsia" w:hAnsiTheme="minorEastAsia" w:eastAsiaTheme="minorEastAsia"/>
      <w:color w:val="000000" w:themeColor="text1"/>
      <w:sz w:val="24"/>
      <w:lang w:eastAsia="zh-Hans"/>
      <w14:textFill>
        <w14:solidFill>
          <w14:schemeClr w14:val="tx1"/>
        </w14:solidFill>
      </w14:textFill>
    </w:rPr>
  </w:style>
  <w:style w:type="paragraph" w:customStyle="1" w:styleId="75">
    <w:name w:val="表格标题2"/>
    <w:basedOn w:val="70"/>
    <w:qFormat/>
    <w:uiPriority w:val="0"/>
    <w:pPr>
      <w:ind w:firstLine="482"/>
    </w:pPr>
    <w:rPr>
      <w:rFonts w:ascii="宋体" w:hAnsi="宋体" w:eastAsia="宋体"/>
      <w:b/>
      <w:bCs/>
      <w:sz w:val="24"/>
      <w:szCs w:val="24"/>
    </w:rPr>
  </w:style>
  <w:style w:type="character" w:customStyle="1" w:styleId="76">
    <w:name w:val="表格标题二 字符"/>
    <w:basedOn w:val="35"/>
    <w:link w:val="74"/>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77">
    <w:name w:val="附件标题二"/>
    <w:basedOn w:val="74"/>
    <w:link w:val="78"/>
    <w:qFormat/>
    <w:uiPriority w:val="0"/>
  </w:style>
  <w:style w:type="character" w:customStyle="1" w:styleId="78">
    <w:name w:val="附件标题二 字符"/>
    <w:basedOn w:val="76"/>
    <w:link w:val="77"/>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79">
    <w:name w:val="正文_0"/>
    <w:basedOn w:val="1"/>
    <w:next w:val="1"/>
    <w:qFormat/>
    <w:uiPriority w:val="0"/>
    <w:pPr>
      <w:spacing w:line="600" w:lineRule="exact"/>
      <w:ind w:firstLine="880" w:firstLineChars="200"/>
    </w:pPr>
    <w:rPr>
      <w:rFonts w:ascii="仿宋_GB2312" w:hAnsi="宋体" w:eastAsia="仿宋_GB2312"/>
      <w:sz w:val="32"/>
      <w:szCs w:val="32"/>
    </w:rPr>
  </w:style>
  <w:style w:type="character" w:customStyle="1" w:styleId="80">
    <w:name w:val="10"/>
    <w:basedOn w:val="35"/>
    <w:qFormat/>
    <w:uiPriority w:val="0"/>
    <w:rPr>
      <w:rFonts w:hint="default" w:ascii="Times New Roman" w:hAnsi="Times New Roman" w:cs="Times New Roman"/>
    </w:rPr>
  </w:style>
  <w:style w:type="paragraph" w:customStyle="1" w:styleId="81">
    <w:name w:val="正文1"/>
    <w:basedOn w:val="1"/>
    <w:qFormat/>
    <w:uiPriority w:val="0"/>
    <w:pPr>
      <w:spacing w:line="580" w:lineRule="exact"/>
      <w:ind w:firstLine="640" w:firstLineChars="200"/>
    </w:pPr>
    <w:rPr>
      <w:rFonts w:ascii="仿宋_GB2312" w:hAnsi="仿宋_GB2312" w:eastAsia="仿宋_GB2312" w:cs="仿宋_GB2312"/>
      <w:color w:val="00000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3407</Words>
  <Characters>3541</Characters>
  <Lines>53</Lines>
  <Paragraphs>15</Paragraphs>
  <TotalTime>2</TotalTime>
  <ScaleCrop>false</ScaleCrop>
  <LinksUpToDate>false</LinksUpToDate>
  <CharactersWithSpaces>3555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2022-06-12T14:49:00Z</dcterms:created>
  <dc:creator>Administrator</dc:creator>
  <cp:lastModifiedBy>璇子</cp:lastModifiedBy>
  <cp:lastPrinted>2025-08-23T16:16:00Z</cp:lastPrinted>
  <dcterms:modified xsi:type="dcterms:W3CDTF">2025-09-11T10:21:14Z</dcterms:modified>
  <dc:title>深圳市产业转型升级专项资金企业技术中心（建设/提升）资助申请指南</dc:title>
  <cp:revision>2611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3F3349F2D7D2051EF86C9168C92F264C</vt:lpwstr>
  </property>
  <property fmtid="{D5CDD505-2E9C-101B-9397-08002B2CF9AE}" pid="4" name="KSOTemplateDocerSaveRecord">
    <vt:lpwstr>eyJoZGlkIjoiN2FlMjA0MTI1NjI2NGI2NzQ3Nzc0NjcxYTY0NGNhODQiLCJ1c2VySWQiOiI0NTQ0NTc5NDYifQ==</vt:lpwstr>
  </property>
</Properties>
</file>