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收据书写要求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1．请写明开票时间；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2．请加盖财务专用章或公章。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收款收据式样：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2976245"/>
            <wp:effectExtent l="0" t="0" r="5080" b="14605"/>
            <wp:docPr id="1" name="图片 1" descr="图片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97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93"/>
    <w:rsid w:val="00002B32"/>
    <w:rsid w:val="00273E93"/>
    <w:rsid w:val="003205DF"/>
    <w:rsid w:val="005A13E5"/>
    <w:rsid w:val="00B94451"/>
    <w:rsid w:val="0528785C"/>
    <w:rsid w:val="2354511D"/>
    <w:rsid w:val="3F511728"/>
    <w:rsid w:val="5645384B"/>
    <w:rsid w:val="5E514A2C"/>
    <w:rsid w:val="665142F9"/>
    <w:rsid w:val="BFF3DE92"/>
    <w:rsid w:val="EB3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</Words>
  <Characters>45</Characters>
  <Lines>1</Lines>
  <Paragraphs>1</Paragraphs>
  <TotalTime>9</TotalTime>
  <ScaleCrop>false</ScaleCrop>
  <LinksUpToDate>false</LinksUpToDate>
  <CharactersWithSpaces>51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2019-06-10T19:24:00Z</dcterms:created>
  <dc:creator>蒋斌</dc:creator>
  <cp:lastModifiedBy>yangjun</cp:lastModifiedBy>
  <dcterms:modified xsi:type="dcterms:W3CDTF">2022-01-04T14:49:38Z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